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C0C5B" w14:textId="0BB97C8C" w:rsidR="005A563B" w:rsidRPr="00685CC6" w:rsidRDefault="00B62F52" w:rsidP="006D4CC2">
      <w:pPr>
        <w:pStyle w:val="CoverHeader"/>
        <w:rPr>
          <w:rFonts w:ascii="Verdana" w:hAnsi="Verdana"/>
        </w:rPr>
      </w:pPr>
      <w:r w:rsidRPr="00685CC6">
        <w:rPr>
          <w:rFonts w:ascii="Verdana" w:hAnsi="Verdana"/>
        </w:rPr>
        <w:drawing>
          <wp:inline distT="0" distB="0" distL="0" distR="0" wp14:anchorId="01550A82" wp14:editId="65EBC8DF">
            <wp:extent cx="2039168" cy="1209675"/>
            <wp:effectExtent l="0" t="0" r="0" b="0"/>
            <wp:docPr id="391516840"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516840" name="Picture 7">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47652" cy="1214708"/>
                    </a:xfrm>
                    <a:prstGeom prst="rect">
                      <a:avLst/>
                    </a:prstGeom>
                    <a:noFill/>
                    <a:ln>
                      <a:noFill/>
                    </a:ln>
                  </pic:spPr>
                </pic:pic>
              </a:graphicData>
            </a:graphic>
          </wp:inline>
        </w:drawing>
      </w:r>
      <w:r w:rsidR="005A563B" w:rsidRPr="00685CC6">
        <w:rPr>
          <w:rFonts w:ascii="Verdana" w:hAnsi="Verdana"/>
        </w:rPr>
        <w:t xml:space="preserve"> </w:t>
      </w:r>
    </w:p>
    <w:p w14:paraId="7EF2D6CC" w14:textId="5BE566AE" w:rsidR="003D4AA6" w:rsidRPr="00685CC6" w:rsidRDefault="00E161D5" w:rsidP="006D4CC2">
      <w:pPr>
        <w:pStyle w:val="EyebrowHeading"/>
        <w:rPr>
          <w:rFonts w:ascii="Verdana" w:hAnsi="Verdana"/>
        </w:rPr>
      </w:pPr>
      <w:r w:rsidRPr="00685CC6">
        <w:rPr>
          <w:rFonts w:ascii="Verdana" w:hAnsi="Verdana"/>
        </w:rPr>
        <w:t xml:space="preserve">CELA </w:t>
      </w:r>
      <w:r w:rsidR="00B62F52" w:rsidRPr="00685CC6">
        <w:rPr>
          <w:rFonts w:ascii="Verdana" w:hAnsi="Verdana"/>
        </w:rPr>
        <w:t>Strategic Plan</w:t>
      </w:r>
      <w:r w:rsidR="00E20EEB" w:rsidRPr="00685CC6">
        <w:rPr>
          <w:rFonts w:ascii="Verdana" w:hAnsi="Verdana"/>
        </w:rPr>
        <w:t xml:space="preserve"> 2026–2031</w:t>
      </w:r>
      <w:r w:rsidR="00B62F52" w:rsidRPr="00685CC6">
        <w:rPr>
          <w:rFonts w:ascii="Verdana" w:hAnsi="Verdana"/>
        </w:rPr>
        <w:t xml:space="preserve"> </w:t>
      </w:r>
    </w:p>
    <w:p w14:paraId="452744D9" w14:textId="74445C54" w:rsidR="003C17A3" w:rsidRPr="00685CC6" w:rsidRDefault="000E53A9" w:rsidP="006D4CC2">
      <w:pPr>
        <w:pStyle w:val="Heading1"/>
        <w:rPr>
          <w:rFonts w:ascii="Verdana" w:hAnsi="Verdana"/>
          <w:sz w:val="136"/>
          <w:szCs w:val="136"/>
        </w:rPr>
      </w:pPr>
      <w:r w:rsidRPr="00685CC6">
        <w:rPr>
          <w:rFonts w:ascii="Verdana" w:hAnsi="Verdana"/>
          <w:sz w:val="136"/>
          <w:szCs w:val="136"/>
        </w:rPr>
        <w:t>Expanding</w:t>
      </w:r>
      <w:r w:rsidR="00E161D5" w:rsidRPr="00685CC6">
        <w:rPr>
          <w:rFonts w:ascii="Verdana" w:hAnsi="Verdana"/>
          <w:sz w:val="136"/>
          <w:szCs w:val="136"/>
        </w:rPr>
        <w:t xml:space="preserve"> Equitable Access to Reading</w:t>
      </w:r>
    </w:p>
    <w:p w14:paraId="3B9E2228" w14:textId="21E41693" w:rsidR="00D13BD3" w:rsidRPr="0030432C" w:rsidRDefault="004832F1" w:rsidP="006D4CC2">
      <w:pPr>
        <w:pStyle w:val="Date"/>
        <w:rPr>
          <w:rFonts w:ascii="Verdana" w:hAnsi="Verdana"/>
          <w:sz w:val="28"/>
          <w:szCs w:val="28"/>
        </w:rPr>
      </w:pPr>
      <w:bookmarkStart w:id="0" w:name="_Toc171942784"/>
      <w:r w:rsidRPr="0030432C">
        <w:rPr>
          <w:rFonts w:ascii="Verdana" w:hAnsi="Verdana"/>
          <w:sz w:val="28"/>
          <w:szCs w:val="28"/>
        </w:rPr>
        <w:t>June</w:t>
      </w:r>
      <w:r w:rsidR="00FC34DE" w:rsidRPr="0030432C">
        <w:rPr>
          <w:rFonts w:ascii="Verdana" w:hAnsi="Verdana"/>
          <w:sz w:val="28"/>
          <w:szCs w:val="28"/>
        </w:rPr>
        <w:t xml:space="preserve"> 2026</w:t>
      </w:r>
    </w:p>
    <w:p w14:paraId="6EDB6CEA" w14:textId="77777777" w:rsidR="00994FD6" w:rsidRPr="00685CC6" w:rsidRDefault="00994FD6" w:rsidP="00994FD6">
      <w:pPr>
        <w:pStyle w:val="Body"/>
        <w:rPr>
          <w:rFonts w:ascii="Verdana" w:hAnsi="Verdana"/>
        </w:rPr>
      </w:pPr>
    </w:p>
    <w:p w14:paraId="3F10AECA" w14:textId="77777777" w:rsidR="00827856" w:rsidRPr="00685CC6" w:rsidRDefault="00827856" w:rsidP="00827856">
      <w:pPr>
        <w:pStyle w:val="Body"/>
        <w:rPr>
          <w:rFonts w:ascii="Verdana" w:hAnsi="Verdana"/>
        </w:rPr>
      </w:pPr>
    </w:p>
    <w:p w14:paraId="3C9131EC" w14:textId="1EC20A39" w:rsidR="00F63EEE" w:rsidRPr="00685CC6" w:rsidRDefault="008B4E96" w:rsidP="006D4CC2">
      <w:pPr>
        <w:pStyle w:val="Date"/>
        <w:rPr>
          <w:rFonts w:ascii="Verdana" w:hAnsi="Verdana"/>
          <w:sz w:val="21"/>
        </w:rPr>
        <w:sectPr w:rsidR="00F63EEE" w:rsidRPr="00685CC6" w:rsidSect="005A563B">
          <w:footerReference w:type="even" r:id="rId12"/>
          <w:pgSz w:w="12240" w:h="15840"/>
          <w:pgMar w:top="930" w:right="1134" w:bottom="1440" w:left="1134" w:header="0" w:footer="709" w:gutter="0"/>
          <w:cols w:space="708"/>
          <w:titlePg/>
          <w:docGrid w:linePitch="360"/>
        </w:sectPr>
      </w:pPr>
      <w:r w:rsidRPr="00685CC6">
        <w:rPr>
          <w:rFonts w:ascii="Verdana" w:hAnsi="Verdana"/>
        </w:rPr>
        <w:br w:type="page"/>
      </w:r>
    </w:p>
    <w:bookmarkEnd w:id="0"/>
    <w:p w14:paraId="2934F8F6" w14:textId="0AD0F0BA" w:rsidR="000772C2" w:rsidRPr="00685CC6" w:rsidRDefault="003C01E5" w:rsidP="007A63F2">
      <w:pPr>
        <w:pStyle w:val="TOCHeading"/>
        <w:rPr>
          <w:rFonts w:ascii="Verdana" w:hAnsi="Verdana"/>
        </w:rPr>
      </w:pPr>
      <w:r w:rsidRPr="00685CC6">
        <w:rPr>
          <w:rFonts w:ascii="Verdana" w:hAnsi="Verdana"/>
        </w:rPr>
        <w:lastRenderedPageBreak/>
        <w:t xml:space="preserve">Table of </w:t>
      </w:r>
      <w:r w:rsidR="00DF7AB4">
        <w:rPr>
          <w:rFonts w:ascii="Verdana" w:hAnsi="Verdana"/>
        </w:rPr>
        <w:t>c</w:t>
      </w:r>
      <w:r w:rsidRPr="00685CC6">
        <w:rPr>
          <w:rFonts w:ascii="Verdana" w:hAnsi="Verdana"/>
        </w:rPr>
        <w:t>ontents</w:t>
      </w:r>
    </w:p>
    <w:p w14:paraId="29069542" w14:textId="195C0D88" w:rsidR="00B5131E" w:rsidRPr="00B5131E" w:rsidRDefault="00DE4E59" w:rsidP="00B5131E">
      <w:pPr>
        <w:pStyle w:val="TOC1"/>
        <w:rPr>
          <w:rFonts w:asciiTheme="minorHAnsi" w:eastAsiaTheme="minorEastAsia" w:hAnsiTheme="minorHAnsi"/>
          <w:b/>
          <w:color w:val="auto"/>
          <w:sz w:val="24"/>
          <w:szCs w:val="24"/>
          <w:lang w:eastAsia="en-CA"/>
        </w:rPr>
      </w:pPr>
      <w:r w:rsidRPr="00685CC6">
        <w:rPr>
          <w:lang w:val="en-US"/>
        </w:rPr>
        <w:fldChar w:fldCharType="begin"/>
      </w:r>
      <w:r w:rsidRPr="00685CC6">
        <w:rPr>
          <w:lang w:val="en-US"/>
        </w:rPr>
        <w:instrText xml:space="preserve"> TOC \h \z \t "Heading 2,1,Heading 3,2,Section Divider Heading,2,Heading 2 Numbered,1,Heading 3 Numbered,2" </w:instrText>
      </w:r>
      <w:r w:rsidRPr="00685CC6">
        <w:rPr>
          <w:lang w:val="en-US"/>
        </w:rPr>
        <w:fldChar w:fldCharType="separate"/>
      </w:r>
      <w:hyperlink w:anchor="_Toc231373268" w:history="1">
        <w:r w:rsidR="00B5131E" w:rsidRPr="00B5131E">
          <w:rPr>
            <w:rStyle w:val="Hyperlink"/>
            <w:b/>
            <w:bCs w:val="0"/>
          </w:rPr>
          <w:t>Message from CELA</w:t>
        </w:r>
        <w:r w:rsidR="00B5131E" w:rsidRPr="00B5131E">
          <w:rPr>
            <w:b/>
            <w:webHidden/>
          </w:rPr>
          <w:tab/>
        </w:r>
        <w:r w:rsidR="00B5131E" w:rsidRPr="00B5131E">
          <w:rPr>
            <w:b/>
            <w:webHidden/>
          </w:rPr>
          <w:fldChar w:fldCharType="begin"/>
        </w:r>
        <w:r w:rsidR="00B5131E" w:rsidRPr="00B5131E">
          <w:rPr>
            <w:b/>
            <w:webHidden/>
          </w:rPr>
          <w:instrText xml:space="preserve"> PAGEREF _Toc231373268 \h </w:instrText>
        </w:r>
        <w:r w:rsidR="00B5131E" w:rsidRPr="00B5131E">
          <w:rPr>
            <w:b/>
            <w:webHidden/>
          </w:rPr>
        </w:r>
        <w:r w:rsidR="00B5131E" w:rsidRPr="00B5131E">
          <w:rPr>
            <w:b/>
            <w:webHidden/>
          </w:rPr>
          <w:fldChar w:fldCharType="separate"/>
        </w:r>
        <w:r w:rsidR="00B5131E" w:rsidRPr="00B5131E">
          <w:rPr>
            <w:b/>
            <w:webHidden/>
          </w:rPr>
          <w:t>3</w:t>
        </w:r>
        <w:r w:rsidR="00B5131E" w:rsidRPr="00B5131E">
          <w:rPr>
            <w:b/>
            <w:webHidden/>
          </w:rPr>
          <w:fldChar w:fldCharType="end"/>
        </w:r>
      </w:hyperlink>
    </w:p>
    <w:p w14:paraId="7C98C5A3" w14:textId="704F512D" w:rsidR="00B5131E" w:rsidRPr="00B5131E" w:rsidRDefault="00B5131E" w:rsidP="00B5131E">
      <w:pPr>
        <w:pStyle w:val="TOC1"/>
        <w:rPr>
          <w:rFonts w:asciiTheme="minorHAnsi" w:eastAsiaTheme="minorEastAsia" w:hAnsiTheme="minorHAnsi"/>
          <w:color w:val="auto"/>
          <w:sz w:val="24"/>
          <w:szCs w:val="24"/>
          <w:lang w:eastAsia="en-CA"/>
        </w:rPr>
      </w:pPr>
      <w:hyperlink w:anchor="_Toc231373269" w:history="1">
        <w:r w:rsidRPr="00B5131E">
          <w:rPr>
            <w:rStyle w:val="Hyperlink"/>
            <w:b/>
            <w:bCs w:val="0"/>
          </w:rPr>
          <w:t>Strategic direction</w:t>
        </w:r>
        <w:r w:rsidRPr="00B5131E">
          <w:rPr>
            <w:webHidden/>
          </w:rPr>
          <w:tab/>
        </w:r>
        <w:r w:rsidRPr="00B5131E">
          <w:rPr>
            <w:webHidden/>
          </w:rPr>
          <w:fldChar w:fldCharType="begin"/>
        </w:r>
        <w:r w:rsidRPr="00B5131E">
          <w:rPr>
            <w:webHidden/>
          </w:rPr>
          <w:instrText xml:space="preserve"> PAGEREF _Toc231373269 \h </w:instrText>
        </w:r>
        <w:r w:rsidRPr="00B5131E">
          <w:rPr>
            <w:webHidden/>
          </w:rPr>
        </w:r>
        <w:r w:rsidRPr="00B5131E">
          <w:rPr>
            <w:webHidden/>
          </w:rPr>
          <w:fldChar w:fldCharType="separate"/>
        </w:r>
        <w:r w:rsidRPr="00B5131E">
          <w:rPr>
            <w:webHidden/>
          </w:rPr>
          <w:t>5</w:t>
        </w:r>
        <w:r w:rsidRPr="00B5131E">
          <w:rPr>
            <w:webHidden/>
          </w:rPr>
          <w:fldChar w:fldCharType="end"/>
        </w:r>
      </w:hyperlink>
    </w:p>
    <w:p w14:paraId="0BE2F50E" w14:textId="0B6D53C9" w:rsidR="00B5131E" w:rsidRDefault="00B5131E" w:rsidP="00B5131E">
      <w:pPr>
        <w:pStyle w:val="TOC2"/>
        <w:rPr>
          <w:rFonts w:eastAsiaTheme="minorEastAsia"/>
          <w:color w:val="auto"/>
          <w:sz w:val="24"/>
          <w:szCs w:val="24"/>
          <w:lang w:eastAsia="en-CA"/>
        </w:rPr>
      </w:pPr>
      <w:hyperlink w:anchor="_Toc231373270" w:history="1">
        <w:r w:rsidRPr="00673756">
          <w:rPr>
            <w:rStyle w:val="Hyperlink"/>
            <w:rFonts w:ascii="Verdana" w:hAnsi="Verdana"/>
          </w:rPr>
          <w:t>Guiding principle</w:t>
        </w:r>
        <w:r>
          <w:rPr>
            <w:webHidden/>
          </w:rPr>
          <w:tab/>
        </w:r>
        <w:r>
          <w:rPr>
            <w:webHidden/>
          </w:rPr>
          <w:fldChar w:fldCharType="begin"/>
        </w:r>
        <w:r>
          <w:rPr>
            <w:webHidden/>
          </w:rPr>
          <w:instrText xml:space="preserve"> PAGEREF _Toc231373270 \h </w:instrText>
        </w:r>
        <w:r>
          <w:rPr>
            <w:webHidden/>
          </w:rPr>
        </w:r>
        <w:r>
          <w:rPr>
            <w:webHidden/>
          </w:rPr>
          <w:fldChar w:fldCharType="separate"/>
        </w:r>
        <w:r>
          <w:rPr>
            <w:webHidden/>
          </w:rPr>
          <w:t>5</w:t>
        </w:r>
        <w:r>
          <w:rPr>
            <w:webHidden/>
          </w:rPr>
          <w:fldChar w:fldCharType="end"/>
        </w:r>
      </w:hyperlink>
    </w:p>
    <w:p w14:paraId="1CDFD0DC" w14:textId="6F174467" w:rsidR="00B5131E" w:rsidRDefault="00B5131E" w:rsidP="00B5131E">
      <w:pPr>
        <w:pStyle w:val="TOC2"/>
        <w:rPr>
          <w:rFonts w:eastAsiaTheme="minorEastAsia"/>
          <w:color w:val="auto"/>
          <w:sz w:val="24"/>
          <w:szCs w:val="24"/>
          <w:lang w:eastAsia="en-CA"/>
        </w:rPr>
      </w:pPr>
      <w:hyperlink w:anchor="_Toc231373271" w:history="1">
        <w:r w:rsidRPr="00673756">
          <w:rPr>
            <w:rStyle w:val="Hyperlink"/>
            <w:rFonts w:ascii="Verdana" w:hAnsi="Verdana"/>
          </w:rPr>
          <w:t>Purpose</w:t>
        </w:r>
        <w:r>
          <w:rPr>
            <w:webHidden/>
          </w:rPr>
          <w:tab/>
        </w:r>
        <w:r>
          <w:rPr>
            <w:webHidden/>
          </w:rPr>
          <w:fldChar w:fldCharType="begin"/>
        </w:r>
        <w:r>
          <w:rPr>
            <w:webHidden/>
          </w:rPr>
          <w:instrText xml:space="preserve"> PAGEREF _Toc231373271 \h </w:instrText>
        </w:r>
        <w:r>
          <w:rPr>
            <w:webHidden/>
          </w:rPr>
        </w:r>
        <w:r>
          <w:rPr>
            <w:webHidden/>
          </w:rPr>
          <w:fldChar w:fldCharType="separate"/>
        </w:r>
        <w:r>
          <w:rPr>
            <w:webHidden/>
          </w:rPr>
          <w:t>5</w:t>
        </w:r>
        <w:r>
          <w:rPr>
            <w:webHidden/>
          </w:rPr>
          <w:fldChar w:fldCharType="end"/>
        </w:r>
      </w:hyperlink>
    </w:p>
    <w:p w14:paraId="515C594B" w14:textId="4F03E12A" w:rsidR="00B5131E" w:rsidRDefault="00B5131E" w:rsidP="00B5131E">
      <w:pPr>
        <w:pStyle w:val="TOC2"/>
        <w:rPr>
          <w:rFonts w:eastAsiaTheme="minorEastAsia"/>
          <w:color w:val="auto"/>
          <w:sz w:val="24"/>
          <w:szCs w:val="24"/>
          <w:lang w:eastAsia="en-CA"/>
        </w:rPr>
      </w:pPr>
      <w:hyperlink w:anchor="_Toc231373272" w:history="1">
        <w:r w:rsidRPr="00673756">
          <w:rPr>
            <w:rStyle w:val="Hyperlink"/>
            <w:rFonts w:ascii="Verdana" w:hAnsi="Verdana"/>
          </w:rPr>
          <w:t>Mandate</w:t>
        </w:r>
        <w:r>
          <w:rPr>
            <w:webHidden/>
          </w:rPr>
          <w:tab/>
        </w:r>
        <w:r>
          <w:rPr>
            <w:webHidden/>
          </w:rPr>
          <w:fldChar w:fldCharType="begin"/>
        </w:r>
        <w:r>
          <w:rPr>
            <w:webHidden/>
          </w:rPr>
          <w:instrText xml:space="preserve"> PAGEREF _Toc231373272 \h </w:instrText>
        </w:r>
        <w:r>
          <w:rPr>
            <w:webHidden/>
          </w:rPr>
        </w:r>
        <w:r>
          <w:rPr>
            <w:webHidden/>
          </w:rPr>
          <w:fldChar w:fldCharType="separate"/>
        </w:r>
        <w:r>
          <w:rPr>
            <w:webHidden/>
          </w:rPr>
          <w:t>5</w:t>
        </w:r>
        <w:r>
          <w:rPr>
            <w:webHidden/>
          </w:rPr>
          <w:fldChar w:fldCharType="end"/>
        </w:r>
      </w:hyperlink>
    </w:p>
    <w:p w14:paraId="5EDA7620" w14:textId="0EE2484D" w:rsidR="00B5131E" w:rsidRPr="00B5131E" w:rsidRDefault="00B5131E" w:rsidP="00B5131E">
      <w:pPr>
        <w:pStyle w:val="TOC1"/>
        <w:rPr>
          <w:rFonts w:asciiTheme="minorHAnsi" w:eastAsiaTheme="minorEastAsia" w:hAnsiTheme="minorHAnsi"/>
          <w:color w:val="auto"/>
          <w:sz w:val="24"/>
          <w:szCs w:val="24"/>
          <w:lang w:eastAsia="en-CA"/>
        </w:rPr>
      </w:pPr>
      <w:hyperlink w:anchor="_Toc231373273" w:history="1">
        <w:r w:rsidRPr="00B5131E">
          <w:rPr>
            <w:rStyle w:val="Hyperlink"/>
            <w:b/>
            <w:bCs w:val="0"/>
          </w:rPr>
          <w:t>Strategic pillars &amp; objectives</w:t>
        </w:r>
        <w:r w:rsidRPr="00B5131E">
          <w:rPr>
            <w:webHidden/>
          </w:rPr>
          <w:tab/>
        </w:r>
        <w:r w:rsidRPr="00B5131E">
          <w:rPr>
            <w:webHidden/>
          </w:rPr>
          <w:fldChar w:fldCharType="begin"/>
        </w:r>
        <w:r w:rsidRPr="00B5131E">
          <w:rPr>
            <w:webHidden/>
          </w:rPr>
          <w:instrText xml:space="preserve"> PAGEREF _Toc231373273 \h </w:instrText>
        </w:r>
        <w:r w:rsidRPr="00B5131E">
          <w:rPr>
            <w:webHidden/>
          </w:rPr>
        </w:r>
        <w:r w:rsidRPr="00B5131E">
          <w:rPr>
            <w:webHidden/>
          </w:rPr>
          <w:fldChar w:fldCharType="separate"/>
        </w:r>
        <w:r w:rsidRPr="00B5131E">
          <w:rPr>
            <w:webHidden/>
          </w:rPr>
          <w:t>6</w:t>
        </w:r>
        <w:r w:rsidRPr="00B5131E">
          <w:rPr>
            <w:webHidden/>
          </w:rPr>
          <w:fldChar w:fldCharType="end"/>
        </w:r>
      </w:hyperlink>
    </w:p>
    <w:p w14:paraId="7DF28855" w14:textId="027F21F2" w:rsidR="00B5131E" w:rsidRDefault="00B5131E" w:rsidP="00B5131E">
      <w:pPr>
        <w:pStyle w:val="TOC2"/>
        <w:rPr>
          <w:rFonts w:eastAsiaTheme="minorEastAsia"/>
          <w:color w:val="auto"/>
          <w:sz w:val="24"/>
          <w:szCs w:val="24"/>
          <w:lang w:eastAsia="en-CA"/>
        </w:rPr>
      </w:pPr>
      <w:hyperlink w:anchor="_Toc231373274" w:history="1">
        <w:r w:rsidRPr="00673756">
          <w:rPr>
            <w:rStyle w:val="Hyperlink"/>
            <w:rFonts w:ascii="Verdana" w:hAnsi="Verdana"/>
          </w:rPr>
          <w:t>Effective service delivery &amp; reading experience</w:t>
        </w:r>
        <w:r>
          <w:rPr>
            <w:webHidden/>
          </w:rPr>
          <w:tab/>
        </w:r>
        <w:r>
          <w:rPr>
            <w:webHidden/>
          </w:rPr>
          <w:fldChar w:fldCharType="begin"/>
        </w:r>
        <w:r>
          <w:rPr>
            <w:webHidden/>
          </w:rPr>
          <w:instrText xml:space="preserve"> PAGEREF _Toc231373274 \h </w:instrText>
        </w:r>
        <w:r>
          <w:rPr>
            <w:webHidden/>
          </w:rPr>
        </w:r>
        <w:r>
          <w:rPr>
            <w:webHidden/>
          </w:rPr>
          <w:fldChar w:fldCharType="separate"/>
        </w:r>
        <w:r>
          <w:rPr>
            <w:webHidden/>
          </w:rPr>
          <w:t>7</w:t>
        </w:r>
        <w:r>
          <w:rPr>
            <w:webHidden/>
          </w:rPr>
          <w:fldChar w:fldCharType="end"/>
        </w:r>
      </w:hyperlink>
    </w:p>
    <w:p w14:paraId="5C65157F" w14:textId="30199960" w:rsidR="00B5131E" w:rsidRDefault="00B5131E" w:rsidP="00B5131E">
      <w:pPr>
        <w:pStyle w:val="TOC2"/>
        <w:rPr>
          <w:rFonts w:eastAsiaTheme="minorEastAsia"/>
          <w:color w:val="auto"/>
          <w:sz w:val="24"/>
          <w:szCs w:val="24"/>
          <w:lang w:eastAsia="en-CA"/>
        </w:rPr>
      </w:pPr>
      <w:hyperlink w:anchor="_Toc231373275" w:history="1">
        <w:r w:rsidRPr="00673756">
          <w:rPr>
            <w:rStyle w:val="Hyperlink"/>
            <w:rFonts w:ascii="Verdana" w:hAnsi="Verdana"/>
          </w:rPr>
          <w:t>Diverse, responsive collection</w:t>
        </w:r>
        <w:r>
          <w:rPr>
            <w:webHidden/>
          </w:rPr>
          <w:tab/>
        </w:r>
        <w:r>
          <w:rPr>
            <w:webHidden/>
          </w:rPr>
          <w:fldChar w:fldCharType="begin"/>
        </w:r>
        <w:r>
          <w:rPr>
            <w:webHidden/>
          </w:rPr>
          <w:instrText xml:space="preserve"> PAGEREF _Toc231373275 \h </w:instrText>
        </w:r>
        <w:r>
          <w:rPr>
            <w:webHidden/>
          </w:rPr>
        </w:r>
        <w:r>
          <w:rPr>
            <w:webHidden/>
          </w:rPr>
          <w:fldChar w:fldCharType="separate"/>
        </w:r>
        <w:r>
          <w:rPr>
            <w:webHidden/>
          </w:rPr>
          <w:t>7</w:t>
        </w:r>
        <w:r>
          <w:rPr>
            <w:webHidden/>
          </w:rPr>
          <w:fldChar w:fldCharType="end"/>
        </w:r>
      </w:hyperlink>
    </w:p>
    <w:p w14:paraId="2CF68347" w14:textId="4E59BE4B" w:rsidR="00B5131E" w:rsidRDefault="00B5131E" w:rsidP="00B5131E">
      <w:pPr>
        <w:pStyle w:val="TOC2"/>
        <w:rPr>
          <w:rFonts w:eastAsiaTheme="minorEastAsia"/>
          <w:color w:val="auto"/>
          <w:sz w:val="24"/>
          <w:szCs w:val="24"/>
          <w:lang w:eastAsia="en-CA"/>
        </w:rPr>
      </w:pPr>
      <w:hyperlink w:anchor="_Toc231373276" w:history="1">
        <w:r w:rsidRPr="00673756">
          <w:rPr>
            <w:rStyle w:val="Hyperlink"/>
            <w:rFonts w:ascii="Verdana" w:hAnsi="Verdana"/>
          </w:rPr>
          <w:t>Reach &amp; impact through partnerships</w:t>
        </w:r>
        <w:r>
          <w:rPr>
            <w:webHidden/>
          </w:rPr>
          <w:tab/>
        </w:r>
        <w:r>
          <w:rPr>
            <w:webHidden/>
          </w:rPr>
          <w:fldChar w:fldCharType="begin"/>
        </w:r>
        <w:r>
          <w:rPr>
            <w:webHidden/>
          </w:rPr>
          <w:instrText xml:space="preserve"> PAGEREF _Toc231373276 \h </w:instrText>
        </w:r>
        <w:r>
          <w:rPr>
            <w:webHidden/>
          </w:rPr>
        </w:r>
        <w:r>
          <w:rPr>
            <w:webHidden/>
          </w:rPr>
          <w:fldChar w:fldCharType="separate"/>
        </w:r>
        <w:r>
          <w:rPr>
            <w:webHidden/>
          </w:rPr>
          <w:t>8</w:t>
        </w:r>
        <w:r>
          <w:rPr>
            <w:webHidden/>
          </w:rPr>
          <w:fldChar w:fldCharType="end"/>
        </w:r>
      </w:hyperlink>
    </w:p>
    <w:p w14:paraId="081701FB" w14:textId="0D4FEE2B" w:rsidR="00B5131E" w:rsidRDefault="00B5131E" w:rsidP="00B5131E">
      <w:pPr>
        <w:pStyle w:val="TOC2"/>
        <w:rPr>
          <w:rFonts w:eastAsiaTheme="minorEastAsia"/>
          <w:color w:val="auto"/>
          <w:sz w:val="24"/>
          <w:szCs w:val="24"/>
          <w:lang w:eastAsia="en-CA"/>
        </w:rPr>
      </w:pPr>
      <w:hyperlink w:anchor="_Toc231373277" w:history="1">
        <w:r w:rsidRPr="00673756">
          <w:rPr>
            <w:rStyle w:val="Hyperlink"/>
            <w:rFonts w:ascii="Verdana" w:hAnsi="Verdana"/>
          </w:rPr>
          <w:t>Sustainable, future-ready foundation</w:t>
        </w:r>
        <w:r>
          <w:rPr>
            <w:webHidden/>
          </w:rPr>
          <w:tab/>
        </w:r>
        <w:r>
          <w:rPr>
            <w:webHidden/>
          </w:rPr>
          <w:fldChar w:fldCharType="begin"/>
        </w:r>
        <w:r>
          <w:rPr>
            <w:webHidden/>
          </w:rPr>
          <w:instrText xml:space="preserve"> PAGEREF _Toc231373277 \h </w:instrText>
        </w:r>
        <w:r>
          <w:rPr>
            <w:webHidden/>
          </w:rPr>
        </w:r>
        <w:r>
          <w:rPr>
            <w:webHidden/>
          </w:rPr>
          <w:fldChar w:fldCharType="separate"/>
        </w:r>
        <w:r>
          <w:rPr>
            <w:webHidden/>
          </w:rPr>
          <w:t>8</w:t>
        </w:r>
        <w:r>
          <w:rPr>
            <w:webHidden/>
          </w:rPr>
          <w:fldChar w:fldCharType="end"/>
        </w:r>
      </w:hyperlink>
    </w:p>
    <w:p w14:paraId="30555DE9" w14:textId="75B39CB9" w:rsidR="002A33E1" w:rsidRPr="00685CC6" w:rsidRDefault="00DE4E59" w:rsidP="006D4CC2">
      <w:pPr>
        <w:pStyle w:val="Body"/>
        <w:rPr>
          <w:rFonts w:ascii="Verdana" w:hAnsi="Verdana"/>
          <w:noProof/>
          <w:lang w:val="en-US"/>
        </w:rPr>
      </w:pPr>
      <w:r w:rsidRPr="00685CC6">
        <w:rPr>
          <w:rFonts w:ascii="Verdana" w:hAnsi="Verdana"/>
          <w:noProof/>
          <w:lang w:val="en-US"/>
        </w:rPr>
        <w:fldChar w:fldCharType="end"/>
      </w:r>
    </w:p>
    <w:p w14:paraId="39BD9B31" w14:textId="46AC94BE" w:rsidR="00BD71EE" w:rsidRPr="00685CC6" w:rsidRDefault="00BD71EE" w:rsidP="006D4CC2">
      <w:pPr>
        <w:pStyle w:val="Body"/>
        <w:rPr>
          <w:rFonts w:ascii="Verdana" w:hAnsi="Verdana"/>
          <w:lang w:val="en-US"/>
        </w:rPr>
        <w:sectPr w:rsidR="00BD71EE" w:rsidRPr="00685CC6" w:rsidSect="00984F0D">
          <w:headerReference w:type="default" r:id="rId13"/>
          <w:footerReference w:type="default" r:id="rId14"/>
          <w:headerReference w:type="first" r:id="rId15"/>
          <w:type w:val="continuous"/>
          <w:pgSz w:w="12240" w:h="15840"/>
          <w:pgMar w:top="1440" w:right="1134" w:bottom="1440" w:left="1134" w:header="708" w:footer="708" w:gutter="0"/>
          <w:cols w:space="708"/>
          <w:docGrid w:linePitch="360"/>
        </w:sectPr>
      </w:pPr>
    </w:p>
    <w:p w14:paraId="70C206E4" w14:textId="08352797" w:rsidR="00CC3C4B" w:rsidRDefault="00E90D8D" w:rsidP="00CC3C4B">
      <w:pPr>
        <w:pStyle w:val="Heading2"/>
        <w:numPr>
          <w:ilvl w:val="0"/>
          <w:numId w:val="0"/>
        </w:numPr>
        <w:ind w:left="360" w:hanging="360"/>
      </w:pPr>
      <w:bookmarkStart w:id="1" w:name="_Toc231373268"/>
      <w:r w:rsidRPr="00685CC6">
        <w:lastRenderedPageBreak/>
        <w:t xml:space="preserve">Message from </w:t>
      </w:r>
      <w:r w:rsidR="00094E27">
        <w:t>CELA</w:t>
      </w:r>
      <w:bookmarkEnd w:id="1"/>
    </w:p>
    <w:p w14:paraId="485EAC51" w14:textId="77777777" w:rsidR="00AB375F" w:rsidRDefault="00AB375F" w:rsidP="00D52205">
      <w:pPr>
        <w:pStyle w:val="Body"/>
        <w:rPr>
          <w:rFonts w:ascii="Verdana" w:hAnsi="Verdana"/>
        </w:rPr>
      </w:pPr>
      <w:r>
        <w:rPr>
          <w:rFonts w:ascii="Verdana" w:hAnsi="Verdana"/>
        </w:rPr>
        <w:t>June 2026</w:t>
      </w:r>
    </w:p>
    <w:p w14:paraId="22A4478A" w14:textId="46E7DEE4" w:rsidR="0039265D" w:rsidRDefault="004B2534" w:rsidP="00D52205">
      <w:pPr>
        <w:pStyle w:val="Body"/>
        <w:rPr>
          <w:rStyle w:val="Strong"/>
          <w:rFonts w:ascii="Verdana" w:hAnsi="Verdana"/>
        </w:rPr>
      </w:pPr>
      <w:r w:rsidRPr="00685CC6">
        <w:rPr>
          <w:rFonts w:ascii="Verdana" w:hAnsi="Verdana"/>
        </w:rPr>
        <w:t>On behalf of</w:t>
      </w:r>
      <w:r w:rsidR="00E863D9">
        <w:rPr>
          <w:rFonts w:ascii="Verdana" w:hAnsi="Verdana"/>
        </w:rPr>
        <w:t xml:space="preserve"> the</w:t>
      </w:r>
      <w:r w:rsidRPr="00685CC6">
        <w:rPr>
          <w:rFonts w:ascii="Verdana" w:hAnsi="Verdana"/>
        </w:rPr>
        <w:t xml:space="preserve"> C</w:t>
      </w:r>
      <w:r w:rsidR="003C35F3">
        <w:rPr>
          <w:rFonts w:ascii="Verdana" w:hAnsi="Verdana"/>
        </w:rPr>
        <w:t>entr</w:t>
      </w:r>
      <w:r w:rsidR="00E863D9">
        <w:rPr>
          <w:rFonts w:ascii="Verdana" w:hAnsi="Verdana"/>
        </w:rPr>
        <w:t>e</w:t>
      </w:r>
      <w:r w:rsidR="003C35F3">
        <w:rPr>
          <w:rFonts w:ascii="Verdana" w:hAnsi="Verdana"/>
        </w:rPr>
        <w:t xml:space="preserve"> </w:t>
      </w:r>
      <w:r w:rsidR="004B6D01">
        <w:rPr>
          <w:rFonts w:ascii="Verdana" w:hAnsi="Verdana"/>
        </w:rPr>
        <w:t>f</w:t>
      </w:r>
      <w:r w:rsidR="003C35F3">
        <w:rPr>
          <w:rFonts w:ascii="Verdana" w:hAnsi="Verdana"/>
        </w:rPr>
        <w:t>or Equitable Library Access (CELA)</w:t>
      </w:r>
      <w:r w:rsidR="00EF2FB1">
        <w:rPr>
          <w:rFonts w:ascii="Verdana" w:hAnsi="Verdana"/>
        </w:rPr>
        <w:t xml:space="preserve"> </w:t>
      </w:r>
      <w:r w:rsidRPr="00685CC6">
        <w:rPr>
          <w:rFonts w:ascii="Verdana" w:hAnsi="Verdana"/>
        </w:rPr>
        <w:t>Board</w:t>
      </w:r>
      <w:r w:rsidR="00462D9B">
        <w:rPr>
          <w:rFonts w:ascii="Verdana" w:hAnsi="Verdana"/>
        </w:rPr>
        <w:t xml:space="preserve"> of Directors </w:t>
      </w:r>
      <w:r w:rsidRPr="00685CC6">
        <w:rPr>
          <w:rFonts w:ascii="Verdana" w:hAnsi="Verdana"/>
        </w:rPr>
        <w:t xml:space="preserve">and staff, we are pleased to share CELA’s </w:t>
      </w:r>
      <w:r w:rsidR="00A96010">
        <w:rPr>
          <w:rFonts w:ascii="Verdana" w:hAnsi="Verdana"/>
        </w:rPr>
        <w:t>s</w:t>
      </w:r>
      <w:r w:rsidRPr="00685CC6">
        <w:rPr>
          <w:rFonts w:ascii="Verdana" w:hAnsi="Verdana"/>
        </w:rPr>
        <w:t xml:space="preserve">trategic </w:t>
      </w:r>
      <w:r w:rsidR="00A96010">
        <w:rPr>
          <w:rFonts w:ascii="Verdana" w:hAnsi="Verdana"/>
        </w:rPr>
        <w:t>p</w:t>
      </w:r>
      <w:r w:rsidRPr="00685CC6">
        <w:rPr>
          <w:rFonts w:ascii="Verdana" w:hAnsi="Verdana"/>
        </w:rPr>
        <w:t>lan for the next five years. We are grateful to the users, public libraries,</w:t>
      </w:r>
      <w:r w:rsidR="00E01641" w:rsidRPr="00685CC6">
        <w:rPr>
          <w:rFonts w:ascii="Verdana" w:hAnsi="Verdana"/>
        </w:rPr>
        <w:t xml:space="preserve"> educators, partners, </w:t>
      </w:r>
      <w:r w:rsidR="00C90FA1" w:rsidRPr="00685CC6">
        <w:rPr>
          <w:rFonts w:ascii="Verdana" w:hAnsi="Verdana"/>
        </w:rPr>
        <w:t>funders</w:t>
      </w:r>
      <w:r w:rsidRPr="00685CC6">
        <w:rPr>
          <w:rFonts w:ascii="Verdana" w:hAnsi="Verdana"/>
        </w:rPr>
        <w:t>, and</w:t>
      </w:r>
      <w:r w:rsidR="00E01641" w:rsidRPr="00685CC6">
        <w:rPr>
          <w:rFonts w:ascii="Verdana" w:hAnsi="Verdana"/>
        </w:rPr>
        <w:t xml:space="preserve"> many</w:t>
      </w:r>
      <w:r w:rsidRPr="00685CC6">
        <w:rPr>
          <w:rFonts w:ascii="Verdana" w:hAnsi="Verdana"/>
        </w:rPr>
        <w:t xml:space="preserve"> others who contributed their time, perspectives, and experience to the planning process. </w:t>
      </w:r>
      <w:r w:rsidR="00E01641" w:rsidRPr="00FF3D7C">
        <w:rPr>
          <w:rStyle w:val="Strong"/>
          <w:rFonts w:ascii="Verdana" w:hAnsi="Verdana"/>
        </w:rPr>
        <w:t>Your</w:t>
      </w:r>
      <w:r w:rsidRPr="00FF3D7C">
        <w:rPr>
          <w:rStyle w:val="Strong"/>
          <w:rFonts w:ascii="Verdana" w:hAnsi="Verdana"/>
        </w:rPr>
        <w:t xml:space="preserve"> input has helped shape a plan that reflects both the value of CELA’s work today and the opportunities ahead</w:t>
      </w:r>
      <w:r w:rsidR="0039265D">
        <w:rPr>
          <w:rStyle w:val="Strong"/>
          <w:rFonts w:ascii="Verdana" w:hAnsi="Verdana"/>
        </w:rPr>
        <w:t>.</w:t>
      </w:r>
    </w:p>
    <w:p w14:paraId="2A3D1073" w14:textId="306C926E" w:rsidR="0039265D" w:rsidRPr="005A5732" w:rsidRDefault="002A01CF" w:rsidP="00C11081">
      <w:pPr>
        <w:pStyle w:val="Body"/>
        <w:rPr>
          <w:rStyle w:val="Strong"/>
          <w:rFonts w:ascii="Verdana" w:hAnsi="Verdana"/>
          <w:bCs w:val="0"/>
          <w:spacing w:val="0"/>
        </w:rPr>
      </w:pPr>
      <w:r>
        <w:rPr>
          <w:rFonts w:ascii="Verdana" w:hAnsi="Verdana"/>
        </w:rPr>
        <w:t xml:space="preserve">CELA </w:t>
      </w:r>
      <w:r w:rsidRPr="00685CC6">
        <w:rPr>
          <w:rFonts w:ascii="Verdana" w:hAnsi="Verdana"/>
        </w:rPr>
        <w:t xml:space="preserve">is a national, bilingual, not-for-profit organization that provides access to reading materials for people with print disabilities – individuals who cannot read traditional print due to visual, physical, or learning disabilities. </w:t>
      </w:r>
      <w:r>
        <w:rPr>
          <w:rStyle w:val="Strong"/>
          <w:rFonts w:ascii="Verdana" w:hAnsi="Verdana"/>
        </w:rPr>
        <w:br/>
      </w:r>
      <w:r w:rsidR="00C46A79">
        <w:rPr>
          <w:rStyle w:val="Strong"/>
          <w:rFonts w:ascii="Verdana" w:hAnsi="Verdana"/>
        </w:rPr>
        <w:br/>
      </w:r>
      <w:r w:rsidR="005A5732">
        <w:rPr>
          <w:rStyle w:val="Strong"/>
          <w:rFonts w:ascii="Verdana" w:hAnsi="Verdana"/>
          <w:noProof/>
        </w:rPr>
        <w:drawing>
          <wp:inline distT="0" distB="0" distL="0" distR="0" wp14:anchorId="64C9F96E" wp14:editId="58AF6413">
            <wp:extent cx="6517005" cy="3249295"/>
            <wp:effectExtent l="0" t="0" r="0" b="8255"/>
            <wp:docPr id="1682682654" name="Picture 1" descr="Graphic titled “Shaping the plan together.” CELA’s strategic lan was shaped by input from users, public libraries, educators, partners, funders, other interest-holders, and CELA’s Board and staff. Engagement was offered in English and French. Key engagement inputs included 511 online survey responses; 55 users, library staff, and educators engaged through focus groups; and 29 interest-holders interviewed.">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682654" name="Picture 1" descr="Graphic titled “Shaping the plan together.” CELA’s strategic lan was shaped by input from users, public libraries, educators, partners, funders, other interest-holders, and CELA’s Board and staff. Engagement was offered in English and French. Key engagement inputs included 511 online survey responses; 55 users, library staff, and educators engaged through focus groups; and 29 interest-holders interviewed.">
                      <a:extLst>
                        <a:ext uri="{C183D7F6-B498-43B3-948B-1728B52AA6E4}">
                          <adec:decorative xmlns:adec="http://schemas.microsoft.com/office/drawing/2017/decorative" val="0"/>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517005" cy="3249295"/>
                    </a:xfrm>
                    <a:prstGeom prst="rect">
                      <a:avLst/>
                    </a:prstGeom>
                    <a:noFill/>
                  </pic:spPr>
                </pic:pic>
              </a:graphicData>
            </a:graphic>
          </wp:inline>
        </w:drawing>
      </w:r>
    </w:p>
    <w:p w14:paraId="09A2E69A" w14:textId="503A4546" w:rsidR="00BD0556" w:rsidRPr="00685CC6" w:rsidRDefault="005A5732" w:rsidP="004E6C8B">
      <w:pPr>
        <w:pStyle w:val="Body"/>
        <w:rPr>
          <w:rFonts w:ascii="Verdana" w:hAnsi="Verdana"/>
        </w:rPr>
      </w:pPr>
      <w:r>
        <w:rPr>
          <w:rStyle w:val="Strong"/>
          <w:rFonts w:ascii="Verdana" w:hAnsi="Verdana"/>
        </w:rPr>
        <w:br/>
      </w:r>
      <w:r w:rsidR="00BD0556" w:rsidRPr="00697752">
        <w:rPr>
          <w:rStyle w:val="Strong"/>
          <w:rFonts w:ascii="Verdana" w:hAnsi="Verdana"/>
        </w:rPr>
        <w:t>CELA plays a critical role in enabling people with print disabilities to participate in reading.</w:t>
      </w:r>
      <w:r w:rsidR="00BD0556" w:rsidRPr="00697752">
        <w:rPr>
          <w:rStyle w:val="Strong"/>
          <w:rFonts w:ascii="Verdana" w:hAnsi="Verdana"/>
          <w:bCs w:val="0"/>
          <w:spacing w:val="0"/>
        </w:rPr>
        <w:t xml:space="preserve"> </w:t>
      </w:r>
      <w:r w:rsidR="00BD0556" w:rsidRPr="00685CC6">
        <w:rPr>
          <w:rFonts w:ascii="Verdana" w:hAnsi="Verdana"/>
        </w:rPr>
        <w:t>Through a shared service model</w:t>
      </w:r>
      <w:r w:rsidR="00607381" w:rsidRPr="00685CC6">
        <w:rPr>
          <w:rFonts w:ascii="Verdana" w:hAnsi="Verdana"/>
        </w:rPr>
        <w:t xml:space="preserve"> – working with public libraries and other partners across Canada –</w:t>
      </w:r>
      <w:r w:rsidR="00BD0556" w:rsidRPr="00685CC6">
        <w:rPr>
          <w:rFonts w:ascii="Verdana" w:hAnsi="Verdana"/>
        </w:rPr>
        <w:t xml:space="preserve"> </w:t>
      </w:r>
      <w:r w:rsidR="00C84760">
        <w:rPr>
          <w:rFonts w:ascii="Verdana" w:hAnsi="Verdana"/>
        </w:rPr>
        <w:t>CELA</w:t>
      </w:r>
      <w:r w:rsidR="00BD0556" w:rsidRPr="00685CC6">
        <w:rPr>
          <w:rFonts w:ascii="Verdana" w:hAnsi="Verdana"/>
        </w:rPr>
        <w:t xml:space="preserve"> offer</w:t>
      </w:r>
      <w:r w:rsidR="00C84760">
        <w:rPr>
          <w:rFonts w:ascii="Verdana" w:hAnsi="Verdana"/>
        </w:rPr>
        <w:t>s</w:t>
      </w:r>
      <w:r w:rsidR="00BD0556" w:rsidRPr="00685CC6">
        <w:rPr>
          <w:rFonts w:ascii="Verdana" w:hAnsi="Verdana"/>
        </w:rPr>
        <w:t xml:space="preserve"> a broad collection of materials in accessible formats, along with the tools, supports, and infrastructure needed to use them.</w:t>
      </w:r>
    </w:p>
    <w:p w14:paraId="497567DA" w14:textId="730570F2" w:rsidR="00BD0556" w:rsidRPr="00685CC6" w:rsidRDefault="005A5732" w:rsidP="00AB375F">
      <w:pPr>
        <w:rPr>
          <w:rFonts w:ascii="Verdana" w:hAnsi="Verdana"/>
        </w:rPr>
      </w:pPr>
      <w:r>
        <w:rPr>
          <w:rFonts w:ascii="Verdana" w:hAnsi="Verdana"/>
        </w:rPr>
        <w:br w:type="page"/>
      </w:r>
      <w:r w:rsidR="00BD0556" w:rsidRPr="00685CC6">
        <w:rPr>
          <w:rFonts w:ascii="Verdana" w:hAnsi="Verdana"/>
        </w:rPr>
        <w:lastRenderedPageBreak/>
        <w:t xml:space="preserve">This </w:t>
      </w:r>
      <w:r w:rsidR="008F30D0">
        <w:rPr>
          <w:rFonts w:ascii="Verdana" w:hAnsi="Verdana"/>
        </w:rPr>
        <w:t>s</w:t>
      </w:r>
      <w:r w:rsidR="00BD0556" w:rsidRPr="00685CC6">
        <w:rPr>
          <w:rFonts w:ascii="Verdana" w:hAnsi="Verdana"/>
        </w:rPr>
        <w:t xml:space="preserve">trategic </w:t>
      </w:r>
      <w:r w:rsidR="008F30D0">
        <w:rPr>
          <w:rFonts w:ascii="Verdana" w:hAnsi="Verdana"/>
        </w:rPr>
        <w:t>p</w:t>
      </w:r>
      <w:r w:rsidR="00BD0556" w:rsidRPr="00685CC6">
        <w:rPr>
          <w:rFonts w:ascii="Verdana" w:hAnsi="Verdana"/>
        </w:rPr>
        <w:t xml:space="preserve">lan sets direction for the next five years. It clarifies CELA’s role and priorities, </w:t>
      </w:r>
      <w:r w:rsidR="000C2B6C">
        <w:rPr>
          <w:rFonts w:ascii="Verdana" w:hAnsi="Verdana"/>
        </w:rPr>
        <w:t>reinforces</w:t>
      </w:r>
      <w:r w:rsidR="00BD0556" w:rsidRPr="00685CC6">
        <w:rPr>
          <w:rFonts w:ascii="Verdana" w:hAnsi="Verdana"/>
        </w:rPr>
        <w:t xml:space="preserve"> </w:t>
      </w:r>
      <w:r w:rsidR="00755F45" w:rsidRPr="00685CC6">
        <w:rPr>
          <w:rFonts w:ascii="Verdana" w:hAnsi="Verdana"/>
        </w:rPr>
        <w:t xml:space="preserve">the </w:t>
      </w:r>
      <w:r w:rsidR="00BD0556" w:rsidRPr="00685CC6">
        <w:rPr>
          <w:rFonts w:ascii="Verdana" w:hAnsi="Verdana"/>
        </w:rPr>
        <w:t xml:space="preserve">position </w:t>
      </w:r>
      <w:r w:rsidR="00755F45" w:rsidRPr="00685CC6">
        <w:rPr>
          <w:rFonts w:ascii="Verdana" w:hAnsi="Verdana"/>
        </w:rPr>
        <w:t xml:space="preserve">of the accessible reading ecosystem as </w:t>
      </w:r>
      <w:r w:rsidR="00BD0556" w:rsidRPr="00685CC6">
        <w:rPr>
          <w:rFonts w:ascii="Verdana" w:hAnsi="Verdana"/>
        </w:rPr>
        <w:t>essential, and supports more consistent and effective delivery of accessible reading services through public libraries and partners across the country. The plan is informed by engagement with users, public libraries</w:t>
      </w:r>
      <w:r w:rsidR="00A54841">
        <w:rPr>
          <w:rFonts w:ascii="Verdana" w:hAnsi="Verdana"/>
        </w:rPr>
        <w:t xml:space="preserve">, </w:t>
      </w:r>
      <w:r w:rsidR="00BD0556" w:rsidRPr="00685CC6">
        <w:rPr>
          <w:rFonts w:ascii="Verdana" w:hAnsi="Verdana"/>
        </w:rPr>
        <w:t xml:space="preserve">provincial </w:t>
      </w:r>
      <w:r w:rsidR="00A54841">
        <w:rPr>
          <w:rFonts w:ascii="Verdana" w:hAnsi="Verdana"/>
        </w:rPr>
        <w:t xml:space="preserve">and territorial </w:t>
      </w:r>
      <w:r w:rsidR="00BD0556" w:rsidRPr="00685CC6">
        <w:rPr>
          <w:rFonts w:ascii="Verdana" w:hAnsi="Verdana"/>
        </w:rPr>
        <w:t>library services, educators, and a range of external partners, and reflects a shared interest in building on CELA’s strengths while responding to ongoing challenges in how services are delivered and experienced.</w:t>
      </w:r>
    </w:p>
    <w:p w14:paraId="381E0218" w14:textId="585A0EF1" w:rsidR="00BD0556" w:rsidRPr="00685CC6" w:rsidRDefault="00BD0556" w:rsidP="00BD0556">
      <w:pPr>
        <w:pStyle w:val="Body"/>
        <w:rPr>
          <w:rFonts w:ascii="Verdana" w:hAnsi="Verdana"/>
        </w:rPr>
      </w:pPr>
      <w:r w:rsidRPr="00685CC6">
        <w:rPr>
          <w:rFonts w:ascii="Verdana" w:hAnsi="Verdana"/>
        </w:rPr>
        <w:t xml:space="preserve">The plan </w:t>
      </w:r>
      <w:r w:rsidR="00255091" w:rsidRPr="00685CC6">
        <w:rPr>
          <w:rFonts w:ascii="Verdana" w:hAnsi="Verdana"/>
        </w:rPr>
        <w:t>presents</w:t>
      </w:r>
      <w:r w:rsidRPr="00685CC6">
        <w:rPr>
          <w:rFonts w:ascii="Verdana" w:hAnsi="Verdana"/>
        </w:rPr>
        <w:t xml:space="preserve"> a refreshed </w:t>
      </w:r>
      <w:r w:rsidR="00933D3F">
        <w:rPr>
          <w:rFonts w:ascii="Verdana" w:hAnsi="Verdana"/>
        </w:rPr>
        <w:t>purpose statement</w:t>
      </w:r>
      <w:r w:rsidRPr="00685CC6">
        <w:rPr>
          <w:rFonts w:ascii="Verdana" w:hAnsi="Verdana"/>
        </w:rPr>
        <w:t xml:space="preserve"> and mandate, along with a set of strategic pillars and objectives that define priorities for the organization over the next five years. It is designed to be practical and adaptable, recognizing that the environment in which CELA operates will continue to evolve. Progress will require ongoing learning, iteration, and collaboration, supported by strong use of data and user insight, and a continued focus on the people CELA exists to serve.</w:t>
      </w:r>
    </w:p>
    <w:p w14:paraId="640B0D04" w14:textId="38B52916" w:rsidR="00974917" w:rsidRDefault="006F3F42" w:rsidP="00546953">
      <w:pPr>
        <w:pStyle w:val="Body"/>
        <w:rPr>
          <w:rStyle w:val="Strong"/>
          <w:rFonts w:ascii="Verdana" w:hAnsi="Verdana"/>
        </w:rPr>
      </w:pPr>
      <w:r w:rsidRPr="002F7BDA">
        <w:rPr>
          <w:rStyle w:val="Strong"/>
          <w:rFonts w:ascii="Verdana" w:hAnsi="Verdana"/>
        </w:rPr>
        <w:t xml:space="preserve">We look forward to working with users, libraries, partners, and the broader accessible reading </w:t>
      </w:r>
      <w:r w:rsidR="006B1634">
        <w:rPr>
          <w:rStyle w:val="Strong"/>
          <w:rFonts w:ascii="Verdana" w:hAnsi="Verdana"/>
        </w:rPr>
        <w:t>community</w:t>
      </w:r>
      <w:r w:rsidR="006B1634" w:rsidRPr="002F7BDA">
        <w:rPr>
          <w:rStyle w:val="Strong"/>
          <w:rFonts w:ascii="Verdana" w:hAnsi="Verdana"/>
        </w:rPr>
        <w:t xml:space="preserve"> </w:t>
      </w:r>
      <w:r w:rsidRPr="002F7BDA">
        <w:rPr>
          <w:rStyle w:val="Strong"/>
          <w:rFonts w:ascii="Verdana" w:hAnsi="Verdana"/>
        </w:rPr>
        <w:t>to advance this plan and strengthen equitable access to reading across Canada.</w:t>
      </w:r>
    </w:p>
    <w:p w14:paraId="2B9452D7" w14:textId="7E10CCDB" w:rsidR="00420781" w:rsidRPr="00420781" w:rsidRDefault="00420781" w:rsidP="00420781">
      <w:pPr>
        <w:pStyle w:val="Body"/>
        <w:rPr>
          <w:rStyle w:val="Strong"/>
          <w:rFonts w:ascii="Verdana" w:hAnsi="Verdana"/>
        </w:rPr>
      </w:pPr>
      <w:r w:rsidRPr="00420781">
        <w:rPr>
          <w:rStyle w:val="Strong"/>
          <w:rFonts w:ascii="Verdana" w:hAnsi="Verdana"/>
        </w:rPr>
        <w:t>On behalf of CELA,</w:t>
      </w:r>
    </w:p>
    <w:p w14:paraId="0685782D" w14:textId="3E045655" w:rsidR="003D272D" w:rsidRDefault="00756DC9" w:rsidP="003D272D">
      <w:pPr>
        <w:pStyle w:val="Body"/>
        <w:rPr>
          <w:rStyle w:val="Strong"/>
          <w:rFonts w:ascii="Verdana" w:hAnsi="Verdana"/>
        </w:rPr>
      </w:pPr>
      <w:r>
        <w:rPr>
          <w:rStyle w:val="Strong"/>
          <w:rFonts w:ascii="Verdana" w:hAnsi="Verdana"/>
        </w:rPr>
        <w:t>Laurie Davidson, Executive Directo</w:t>
      </w:r>
      <w:r w:rsidR="00701336">
        <w:rPr>
          <w:rStyle w:val="Strong"/>
          <w:rFonts w:ascii="Verdana" w:hAnsi="Verdana"/>
        </w:rPr>
        <w:t>r</w:t>
      </w:r>
      <w:r w:rsidR="00701336">
        <w:rPr>
          <w:rStyle w:val="Strong"/>
          <w:rFonts w:ascii="Verdana" w:hAnsi="Verdana"/>
        </w:rPr>
        <w:br/>
      </w:r>
      <w:r>
        <w:rPr>
          <w:rStyle w:val="Strong"/>
          <w:rFonts w:ascii="Verdana" w:hAnsi="Verdana"/>
        </w:rPr>
        <w:t>Carolyn Minor, Board Chair</w:t>
      </w:r>
    </w:p>
    <w:p w14:paraId="553ADBE8" w14:textId="7C7FCBD9" w:rsidR="00C46A79" w:rsidRDefault="00B5131E" w:rsidP="006565BE">
      <w:pPr>
        <w:pStyle w:val="Body"/>
        <w:ind w:left="-284"/>
        <w:rPr>
          <w:rStyle w:val="Strong"/>
          <w:rFonts w:ascii="Verdana" w:hAnsi="Verdana"/>
        </w:rPr>
      </w:pPr>
      <w:r>
        <w:rPr>
          <w:rStyle w:val="Strong"/>
          <w:rFonts w:ascii="Verdana" w:hAnsi="Verdana"/>
        </w:rPr>
        <w:br/>
      </w:r>
    </w:p>
    <w:p w14:paraId="67BEF471" w14:textId="1CE58D46" w:rsidR="006565BE" w:rsidRPr="00C46A79" w:rsidRDefault="006F63BC" w:rsidP="00C46A79">
      <w:pPr>
        <w:pStyle w:val="CaseStudyH3"/>
        <w:rPr>
          <w:rFonts w:ascii="Verdana" w:hAnsi="Verdana"/>
        </w:rPr>
      </w:pPr>
      <w:r w:rsidRPr="00C46A79">
        <w:rPr>
          <w:rFonts w:ascii="Verdana" w:hAnsi="Verdana"/>
        </w:rPr>
        <w:t xml:space="preserve">Land </w:t>
      </w:r>
      <w:r w:rsidR="008F30D0">
        <w:rPr>
          <w:rFonts w:ascii="Verdana" w:hAnsi="Verdana"/>
        </w:rPr>
        <w:t>a</w:t>
      </w:r>
      <w:r w:rsidRPr="00C46A79">
        <w:rPr>
          <w:rFonts w:ascii="Verdana" w:hAnsi="Verdana"/>
        </w:rPr>
        <w:t>ck</w:t>
      </w:r>
      <w:r w:rsidR="00F97C11" w:rsidRPr="00C46A79">
        <w:rPr>
          <w:rFonts w:ascii="Verdana" w:hAnsi="Verdana"/>
        </w:rPr>
        <w:t>n</w:t>
      </w:r>
      <w:r w:rsidRPr="00C46A79">
        <w:rPr>
          <w:rFonts w:ascii="Verdana" w:hAnsi="Verdana"/>
        </w:rPr>
        <w:t>owledgement</w:t>
      </w:r>
    </w:p>
    <w:p w14:paraId="5197540E" w14:textId="486DDC31" w:rsidR="006C2E03" w:rsidRPr="00C46A79" w:rsidRDefault="006C2E03" w:rsidP="00C46A79">
      <w:pPr>
        <w:pStyle w:val="CaseStudyParagraph"/>
        <w:ind w:left="0"/>
        <w:rPr>
          <w:rFonts w:ascii="Verdana" w:hAnsi="Verdana"/>
        </w:rPr>
      </w:pPr>
      <w:r w:rsidRPr="00C46A79">
        <w:rPr>
          <w:rFonts w:ascii="Verdana" w:hAnsi="Verdana"/>
        </w:rPr>
        <w:t xml:space="preserve">As an organization working across what is now known as Canada, </w:t>
      </w:r>
      <w:r w:rsidR="00707ECE" w:rsidRPr="00C46A79">
        <w:rPr>
          <w:rFonts w:ascii="Verdana" w:hAnsi="Verdana"/>
        </w:rPr>
        <w:t xml:space="preserve">we </w:t>
      </w:r>
      <w:r w:rsidRPr="00C46A79">
        <w:rPr>
          <w:rFonts w:ascii="Verdana" w:hAnsi="Verdana"/>
        </w:rPr>
        <w:t>gratefully acknowledge First Nations, Inuit, and Métis communities for their guardianship of this land, while recognizing the historical oppression of their ancestral cultures and populations. We respect and affirm the inherent and Treaty Rights of all Indigenous Peoples across the country and remain dedicated to supporting their self-determination and sovereignty.</w:t>
      </w:r>
    </w:p>
    <w:p w14:paraId="35806F6F" w14:textId="77777777" w:rsidR="006C2E03" w:rsidRPr="00C46A79" w:rsidRDefault="006C2E03" w:rsidP="00C46A79">
      <w:pPr>
        <w:pStyle w:val="CaseStudyParagraph"/>
        <w:ind w:left="0"/>
        <w:rPr>
          <w:rFonts w:ascii="Verdana" w:hAnsi="Verdana"/>
        </w:rPr>
      </w:pPr>
      <w:r w:rsidRPr="00C46A79">
        <w:rPr>
          <w:rFonts w:ascii="Verdana" w:hAnsi="Verdana"/>
        </w:rPr>
        <w:t>It is our hope that this plan will strengthen the foundation for enduring and purposeful relationships between Indigenous peoples and CELA, honouring and respectfully sharing Indigenous stories and voices.</w:t>
      </w:r>
    </w:p>
    <w:p w14:paraId="29A0AD47" w14:textId="77901576" w:rsidR="003D5B4F" w:rsidRPr="00685CC6" w:rsidRDefault="00DA5931" w:rsidP="00A777F0">
      <w:pPr>
        <w:rPr>
          <w:rStyle w:val="Emphasis"/>
          <w:rFonts w:ascii="Verdana" w:hAnsi="Verdana"/>
        </w:rPr>
      </w:pPr>
      <w:r>
        <w:rPr>
          <w:rFonts w:ascii="Verdana" w:hAnsi="Verdana"/>
        </w:rPr>
        <w:br w:type="page"/>
      </w:r>
      <w:bookmarkStart w:id="2" w:name="_Toc231373269"/>
      <w:r w:rsidR="00C67CDF" w:rsidRPr="00685CC6">
        <w:rPr>
          <w:rFonts w:ascii="Verdana" w:hAnsi="Verdana"/>
        </w:rPr>
        <w:lastRenderedPageBreak/>
        <w:t xml:space="preserve">Strategic </w:t>
      </w:r>
      <w:r w:rsidR="008F30D0">
        <w:rPr>
          <w:rFonts w:ascii="Verdana" w:hAnsi="Verdana"/>
        </w:rPr>
        <w:t>d</w:t>
      </w:r>
      <w:r w:rsidR="00C67CDF" w:rsidRPr="00685CC6">
        <w:rPr>
          <w:rFonts w:ascii="Verdana" w:hAnsi="Verdana"/>
        </w:rPr>
        <w:t>irection</w:t>
      </w:r>
      <w:bookmarkEnd w:id="2"/>
    </w:p>
    <w:p w14:paraId="53C37DF0" w14:textId="077A2986" w:rsidR="00C36581" w:rsidRPr="00685CC6" w:rsidRDefault="00980020" w:rsidP="00D720A8">
      <w:pPr>
        <w:pStyle w:val="Body"/>
        <w:rPr>
          <w:rFonts w:ascii="Verdana" w:hAnsi="Verdana"/>
        </w:rPr>
      </w:pPr>
      <w:r w:rsidRPr="00685CC6">
        <w:rPr>
          <w:rFonts w:ascii="Verdana" w:hAnsi="Verdana"/>
        </w:rPr>
        <w:t xml:space="preserve">CELA’s </w:t>
      </w:r>
      <w:r w:rsidR="00897B4C" w:rsidRPr="00685CC6">
        <w:rPr>
          <w:rFonts w:ascii="Verdana" w:hAnsi="Verdana"/>
        </w:rPr>
        <w:t xml:space="preserve">guiding principle, </w:t>
      </w:r>
      <w:r w:rsidRPr="00685CC6">
        <w:rPr>
          <w:rFonts w:ascii="Verdana" w:hAnsi="Verdana"/>
        </w:rPr>
        <w:t xml:space="preserve">purpose, </w:t>
      </w:r>
      <w:r w:rsidR="00897B4C" w:rsidRPr="00685CC6">
        <w:rPr>
          <w:rFonts w:ascii="Verdana" w:hAnsi="Verdana"/>
        </w:rPr>
        <w:t xml:space="preserve">and </w:t>
      </w:r>
      <w:r w:rsidRPr="00685CC6">
        <w:rPr>
          <w:rFonts w:ascii="Verdana" w:hAnsi="Verdana"/>
        </w:rPr>
        <w:t>mandate</w:t>
      </w:r>
      <w:r w:rsidR="00897B4C" w:rsidRPr="00685CC6">
        <w:rPr>
          <w:rFonts w:ascii="Verdana" w:hAnsi="Verdana"/>
        </w:rPr>
        <w:t xml:space="preserve"> </w:t>
      </w:r>
      <w:r w:rsidRPr="00685CC6">
        <w:rPr>
          <w:rFonts w:ascii="Verdana" w:hAnsi="Verdana"/>
        </w:rPr>
        <w:t xml:space="preserve">set the foundation for </w:t>
      </w:r>
      <w:r w:rsidR="006268A1" w:rsidRPr="00685CC6">
        <w:rPr>
          <w:rFonts w:ascii="Verdana" w:hAnsi="Verdana"/>
        </w:rPr>
        <w:t>our</w:t>
      </w:r>
      <w:r w:rsidRPr="00685CC6">
        <w:rPr>
          <w:rFonts w:ascii="Verdana" w:hAnsi="Verdana"/>
        </w:rPr>
        <w:t xml:space="preserve"> strategic direction over the next five years</w:t>
      </w:r>
      <w:r w:rsidR="00D52256" w:rsidRPr="00685CC6">
        <w:rPr>
          <w:rFonts w:ascii="Verdana" w:hAnsi="Verdana"/>
        </w:rPr>
        <w:t>.</w:t>
      </w:r>
      <w:r w:rsidR="00C36581" w:rsidRPr="00685CC6">
        <w:rPr>
          <w:rFonts w:ascii="Verdana" w:hAnsi="Verdana"/>
        </w:rPr>
        <w:t xml:space="preserve"> </w:t>
      </w:r>
    </w:p>
    <w:p w14:paraId="7C0872B9" w14:textId="07DCFCAA" w:rsidR="00897B4C" w:rsidRPr="00685CC6" w:rsidRDefault="00897B4C" w:rsidP="00897B4C">
      <w:pPr>
        <w:pStyle w:val="Heading3"/>
        <w:numPr>
          <w:ilvl w:val="0"/>
          <w:numId w:val="0"/>
        </w:numPr>
        <w:rPr>
          <w:rStyle w:val="Strong"/>
          <w:rFonts w:ascii="Verdana" w:hAnsi="Verdana"/>
          <w:bCs w:val="0"/>
          <w:spacing w:val="0"/>
        </w:rPr>
      </w:pPr>
      <w:bookmarkStart w:id="3" w:name="_Toc231373270"/>
      <w:r w:rsidRPr="00685CC6">
        <w:rPr>
          <w:rStyle w:val="Strong"/>
          <w:rFonts w:ascii="Verdana" w:hAnsi="Verdana"/>
          <w:bCs w:val="0"/>
          <w:spacing w:val="0"/>
        </w:rPr>
        <w:t xml:space="preserve">Guiding </w:t>
      </w:r>
      <w:r w:rsidR="008F30D0">
        <w:rPr>
          <w:rStyle w:val="Strong"/>
          <w:rFonts w:ascii="Verdana" w:hAnsi="Verdana"/>
          <w:bCs w:val="0"/>
          <w:spacing w:val="0"/>
        </w:rPr>
        <w:t>p</w:t>
      </w:r>
      <w:r w:rsidRPr="00685CC6">
        <w:rPr>
          <w:rStyle w:val="Strong"/>
          <w:rFonts w:ascii="Verdana" w:hAnsi="Verdana"/>
          <w:bCs w:val="0"/>
          <w:spacing w:val="0"/>
        </w:rPr>
        <w:t>rinciple</w:t>
      </w:r>
      <w:bookmarkEnd w:id="3"/>
    </w:p>
    <w:p w14:paraId="6B260C54" w14:textId="77777777" w:rsidR="00897B4C" w:rsidRPr="00685CC6" w:rsidRDefault="00897B4C" w:rsidP="00897B4C">
      <w:pPr>
        <w:pStyle w:val="Body"/>
        <w:rPr>
          <w:rStyle w:val="Emphasis"/>
          <w:rFonts w:ascii="Verdana" w:hAnsi="Verdana"/>
          <w:color w:val="B35E06" w:themeColor="accent1" w:themeShade="BF"/>
        </w:rPr>
      </w:pPr>
      <w:r w:rsidRPr="00685CC6">
        <w:rPr>
          <w:rStyle w:val="Emphasis"/>
          <w:rFonts w:ascii="Verdana" w:hAnsi="Verdana"/>
          <w:color w:val="B35E06" w:themeColor="accent1" w:themeShade="BF"/>
        </w:rPr>
        <w:t>What guides our work</w:t>
      </w:r>
    </w:p>
    <w:p w14:paraId="56125ADA" w14:textId="2DB3ECBA" w:rsidR="00897B4C" w:rsidRPr="00685CC6" w:rsidRDefault="00897B4C" w:rsidP="00897B4C">
      <w:pPr>
        <w:pStyle w:val="Body"/>
        <w:rPr>
          <w:rFonts w:ascii="Verdana" w:hAnsi="Verdana"/>
        </w:rPr>
      </w:pPr>
      <w:r w:rsidRPr="00685CC6">
        <w:rPr>
          <w:rFonts w:ascii="Verdana" w:hAnsi="Verdana"/>
        </w:rPr>
        <w:t>CELA’s work is grounded in the expertise and lived experience of people with print disabilities. Their perspectives shape the organization’s priorities, services, collections, partnerships, and ongoing decision-making.</w:t>
      </w:r>
    </w:p>
    <w:p w14:paraId="5F3180C9" w14:textId="77777777" w:rsidR="00196967" w:rsidRPr="00685CC6" w:rsidRDefault="00320033" w:rsidP="00196967">
      <w:pPr>
        <w:pStyle w:val="Heading3"/>
        <w:numPr>
          <w:ilvl w:val="0"/>
          <w:numId w:val="0"/>
        </w:numPr>
        <w:rPr>
          <w:rStyle w:val="Strong"/>
          <w:rFonts w:ascii="Verdana" w:hAnsi="Verdana"/>
          <w:bCs w:val="0"/>
          <w:spacing w:val="0"/>
        </w:rPr>
      </w:pPr>
      <w:bookmarkStart w:id="4" w:name="_Toc231373271"/>
      <w:bookmarkStart w:id="5" w:name="_Toc192159032"/>
      <w:r w:rsidRPr="00685CC6">
        <w:rPr>
          <w:rStyle w:val="Strong"/>
          <w:rFonts w:ascii="Verdana" w:hAnsi="Verdana"/>
          <w:bCs w:val="0"/>
          <w:spacing w:val="0"/>
        </w:rPr>
        <w:t>Purpose</w:t>
      </w:r>
      <w:bookmarkEnd w:id="4"/>
      <w:r w:rsidR="00196967" w:rsidRPr="00685CC6">
        <w:rPr>
          <w:rStyle w:val="Strong"/>
          <w:rFonts w:ascii="Verdana" w:hAnsi="Verdana"/>
          <w:bCs w:val="0"/>
          <w:spacing w:val="0"/>
        </w:rPr>
        <w:t xml:space="preserve"> </w:t>
      </w:r>
    </w:p>
    <w:bookmarkEnd w:id="5"/>
    <w:p w14:paraId="440873DA" w14:textId="56B6F7C0" w:rsidR="00D738ED" w:rsidRPr="00685CC6" w:rsidRDefault="00D738ED" w:rsidP="00D738ED">
      <w:pPr>
        <w:pStyle w:val="Body"/>
        <w:rPr>
          <w:rFonts w:ascii="Verdana" w:hAnsi="Verdana"/>
          <w:i/>
          <w:iCs/>
          <w:color w:val="B35E06" w:themeColor="accent1" w:themeShade="BF"/>
        </w:rPr>
      </w:pPr>
      <w:r w:rsidRPr="00685CC6">
        <w:rPr>
          <w:rStyle w:val="Emphasis"/>
          <w:rFonts w:ascii="Verdana" w:hAnsi="Verdana"/>
          <w:color w:val="B35E06" w:themeColor="accent1" w:themeShade="BF"/>
        </w:rPr>
        <w:t>Why we exist</w:t>
      </w:r>
    </w:p>
    <w:p w14:paraId="1C843EBE" w14:textId="5C1CDC2A" w:rsidR="007E5EEE" w:rsidRPr="00685CC6" w:rsidRDefault="00496F81" w:rsidP="004B621B">
      <w:pPr>
        <w:pStyle w:val="Body"/>
        <w:rPr>
          <w:rFonts w:ascii="Verdana" w:hAnsi="Verdana"/>
        </w:rPr>
      </w:pPr>
      <w:r w:rsidRPr="00685CC6">
        <w:rPr>
          <w:rFonts w:ascii="Verdana" w:hAnsi="Verdana"/>
        </w:rPr>
        <w:t xml:space="preserve">CELA is committed to the fundamental right to read. We exist to enable equitable access to </w:t>
      </w:r>
      <w:proofErr w:type="gramStart"/>
      <w:r w:rsidRPr="00685CC6">
        <w:rPr>
          <w:rFonts w:ascii="Verdana" w:hAnsi="Verdana"/>
        </w:rPr>
        <w:t>reading</w:t>
      </w:r>
      <w:proofErr w:type="gramEnd"/>
      <w:r w:rsidRPr="00685CC6">
        <w:rPr>
          <w:rFonts w:ascii="Verdana" w:hAnsi="Verdana"/>
        </w:rPr>
        <w:t xml:space="preserve"> for people with print disabilities across Canada. </w:t>
      </w:r>
      <w:r w:rsidR="00B536CB" w:rsidRPr="00685CC6">
        <w:rPr>
          <w:rFonts w:ascii="Verdana" w:hAnsi="Verdana"/>
        </w:rPr>
        <w:t>As an essential national service, w</w:t>
      </w:r>
      <w:r w:rsidRPr="00685CC6">
        <w:rPr>
          <w:rFonts w:ascii="Verdana" w:hAnsi="Verdana"/>
        </w:rPr>
        <w:t xml:space="preserve">e work with </w:t>
      </w:r>
      <w:r w:rsidR="00B536CB" w:rsidRPr="00685CC6">
        <w:rPr>
          <w:rFonts w:ascii="Verdana" w:hAnsi="Verdana"/>
        </w:rPr>
        <w:t xml:space="preserve">public </w:t>
      </w:r>
      <w:r w:rsidRPr="00685CC6">
        <w:rPr>
          <w:rFonts w:ascii="Verdana" w:hAnsi="Verdana"/>
        </w:rPr>
        <w:t xml:space="preserve">libraries, educators, and other partners to ensure people with print disabilities can fully participate in reading, </w:t>
      </w:r>
      <w:proofErr w:type="gramStart"/>
      <w:r w:rsidRPr="00685CC6">
        <w:rPr>
          <w:rFonts w:ascii="Verdana" w:hAnsi="Verdana"/>
        </w:rPr>
        <w:t>opening up</w:t>
      </w:r>
      <w:proofErr w:type="gramEnd"/>
      <w:r w:rsidRPr="00685CC6">
        <w:rPr>
          <w:rFonts w:ascii="Verdana" w:hAnsi="Verdana"/>
        </w:rPr>
        <w:t xml:space="preserve"> opportunities for learning, </w:t>
      </w:r>
      <w:r w:rsidR="00903386" w:rsidRPr="00685CC6">
        <w:rPr>
          <w:rFonts w:ascii="Verdana" w:hAnsi="Verdana"/>
        </w:rPr>
        <w:t xml:space="preserve">work, social </w:t>
      </w:r>
      <w:r w:rsidRPr="00685CC6">
        <w:rPr>
          <w:rFonts w:ascii="Verdana" w:hAnsi="Verdana"/>
        </w:rPr>
        <w:t>connection, and everyday enjoyment</w:t>
      </w:r>
      <w:r w:rsidR="007E5EEE" w:rsidRPr="00685CC6">
        <w:rPr>
          <w:rFonts w:ascii="Verdana" w:hAnsi="Verdana"/>
        </w:rPr>
        <w:t>.</w:t>
      </w:r>
    </w:p>
    <w:p w14:paraId="3F237D8A" w14:textId="7F51588A" w:rsidR="001C4343" w:rsidRPr="00685CC6" w:rsidRDefault="001C4343" w:rsidP="001C4343">
      <w:pPr>
        <w:pStyle w:val="Heading3"/>
        <w:numPr>
          <w:ilvl w:val="0"/>
          <w:numId w:val="0"/>
        </w:numPr>
        <w:rPr>
          <w:rStyle w:val="Strong"/>
          <w:rFonts w:ascii="Verdana" w:hAnsi="Verdana"/>
          <w:bCs w:val="0"/>
          <w:spacing w:val="0"/>
        </w:rPr>
      </w:pPr>
      <w:bookmarkStart w:id="6" w:name="_Toc231373272"/>
      <w:r w:rsidRPr="00685CC6">
        <w:rPr>
          <w:rStyle w:val="Strong"/>
          <w:rFonts w:ascii="Verdana" w:hAnsi="Verdana"/>
          <w:bCs w:val="0"/>
          <w:spacing w:val="0"/>
        </w:rPr>
        <w:t>Mandate</w:t>
      </w:r>
      <w:bookmarkEnd w:id="6"/>
      <w:r w:rsidRPr="00685CC6">
        <w:rPr>
          <w:rStyle w:val="Strong"/>
          <w:rFonts w:ascii="Verdana" w:hAnsi="Verdana"/>
          <w:bCs w:val="0"/>
          <w:spacing w:val="0"/>
        </w:rPr>
        <w:t xml:space="preserve"> </w:t>
      </w:r>
    </w:p>
    <w:p w14:paraId="10DAC0A6" w14:textId="74CAC378" w:rsidR="00585DB0" w:rsidRPr="00685CC6" w:rsidRDefault="00585DB0" w:rsidP="00585DB0">
      <w:pPr>
        <w:pStyle w:val="Body"/>
        <w:rPr>
          <w:rStyle w:val="Emphasis"/>
          <w:rFonts w:ascii="Verdana" w:hAnsi="Verdana"/>
          <w:color w:val="B35E06" w:themeColor="accent1" w:themeShade="BF"/>
        </w:rPr>
      </w:pPr>
      <w:r w:rsidRPr="00685CC6">
        <w:rPr>
          <w:rStyle w:val="Emphasis"/>
          <w:rFonts w:ascii="Verdana" w:hAnsi="Verdana"/>
          <w:color w:val="B35E06" w:themeColor="accent1" w:themeShade="BF"/>
        </w:rPr>
        <w:t>What we are responsible for</w:t>
      </w:r>
    </w:p>
    <w:p w14:paraId="690B3303" w14:textId="12B46DBE" w:rsidR="00DE0B1E" w:rsidRPr="005E3A82" w:rsidRDefault="00DE0B1E" w:rsidP="00AA31D1">
      <w:pPr>
        <w:pStyle w:val="ListBullet"/>
        <w:rPr>
          <w:rFonts w:ascii="Verdana" w:hAnsi="Verdana"/>
          <w:sz w:val="21"/>
          <w:szCs w:val="21"/>
        </w:rPr>
      </w:pPr>
      <w:r w:rsidRPr="005E3A82">
        <w:rPr>
          <w:rFonts w:ascii="Verdana" w:hAnsi="Verdana"/>
          <w:sz w:val="21"/>
          <w:szCs w:val="21"/>
        </w:rPr>
        <w:t>Provid</w:t>
      </w:r>
      <w:r w:rsidR="007464A0" w:rsidRPr="005E3A82">
        <w:rPr>
          <w:rFonts w:ascii="Verdana" w:hAnsi="Verdana"/>
          <w:sz w:val="21"/>
          <w:szCs w:val="21"/>
        </w:rPr>
        <w:t>ing</w:t>
      </w:r>
      <w:r w:rsidRPr="005E3A82">
        <w:rPr>
          <w:rFonts w:ascii="Verdana" w:hAnsi="Verdana"/>
          <w:sz w:val="21"/>
          <w:szCs w:val="21"/>
        </w:rPr>
        <w:t xml:space="preserve"> accessible reading materials for people with print disabilities in Canada.</w:t>
      </w:r>
    </w:p>
    <w:p w14:paraId="357CAF17" w14:textId="2EAE1D26" w:rsidR="00DE0B1E" w:rsidRPr="005E3A82" w:rsidRDefault="00DE0B1E" w:rsidP="00B856DC">
      <w:pPr>
        <w:pStyle w:val="ListBullet"/>
        <w:rPr>
          <w:rFonts w:ascii="Verdana" w:hAnsi="Verdana"/>
          <w:sz w:val="21"/>
          <w:szCs w:val="21"/>
        </w:rPr>
      </w:pPr>
      <w:r w:rsidRPr="005E3A82">
        <w:rPr>
          <w:rFonts w:ascii="Verdana" w:hAnsi="Verdana"/>
          <w:sz w:val="21"/>
          <w:szCs w:val="21"/>
        </w:rPr>
        <w:t>Support</w:t>
      </w:r>
      <w:r w:rsidR="007464A0" w:rsidRPr="005E3A82">
        <w:rPr>
          <w:rFonts w:ascii="Verdana" w:hAnsi="Verdana"/>
          <w:sz w:val="21"/>
          <w:szCs w:val="21"/>
        </w:rPr>
        <w:t>ing</w:t>
      </w:r>
      <w:r w:rsidRPr="005E3A82">
        <w:rPr>
          <w:rFonts w:ascii="Verdana" w:hAnsi="Verdana"/>
          <w:sz w:val="21"/>
          <w:szCs w:val="21"/>
        </w:rPr>
        <w:t xml:space="preserve"> public libraries and other service delivery partners with tools, guidance, and resources to help them connect people to accessible reading materials.</w:t>
      </w:r>
    </w:p>
    <w:p w14:paraId="7494BE8C" w14:textId="76CDE035" w:rsidR="00DE0B1E" w:rsidRPr="005E3A82" w:rsidRDefault="00DE0B1E" w:rsidP="00B856DC">
      <w:pPr>
        <w:pStyle w:val="ListBullet"/>
        <w:rPr>
          <w:rFonts w:ascii="Verdana" w:hAnsi="Verdana"/>
          <w:sz w:val="21"/>
          <w:szCs w:val="21"/>
        </w:rPr>
      </w:pPr>
      <w:r w:rsidRPr="005E3A82">
        <w:rPr>
          <w:rFonts w:ascii="Verdana" w:hAnsi="Verdana"/>
          <w:sz w:val="21"/>
          <w:szCs w:val="21"/>
        </w:rPr>
        <w:t>Strengthen</w:t>
      </w:r>
      <w:r w:rsidR="007464A0" w:rsidRPr="005E3A82">
        <w:rPr>
          <w:rFonts w:ascii="Verdana" w:hAnsi="Verdana"/>
          <w:sz w:val="21"/>
          <w:szCs w:val="21"/>
        </w:rPr>
        <w:t>ing</w:t>
      </w:r>
      <w:r w:rsidRPr="005E3A82">
        <w:rPr>
          <w:rFonts w:ascii="Verdana" w:hAnsi="Verdana"/>
          <w:sz w:val="21"/>
          <w:szCs w:val="21"/>
        </w:rPr>
        <w:t xml:space="preserve"> the accessible reading ecosystem through cross-sector partnerships that improve the content, technology, and infrastructure for accessible reading in Canada.</w:t>
      </w:r>
    </w:p>
    <w:p w14:paraId="6DEE195B" w14:textId="175AD501" w:rsidR="00897B4C" w:rsidRPr="005E3A82" w:rsidRDefault="00897B4C" w:rsidP="00B856DC">
      <w:pPr>
        <w:pStyle w:val="ListBullet"/>
        <w:rPr>
          <w:rFonts w:ascii="Verdana" w:hAnsi="Verdana"/>
          <w:sz w:val="21"/>
          <w:szCs w:val="21"/>
        </w:rPr>
      </w:pPr>
      <w:r w:rsidRPr="005E3A82">
        <w:rPr>
          <w:rFonts w:ascii="Verdana" w:hAnsi="Verdana"/>
          <w:sz w:val="21"/>
          <w:szCs w:val="21"/>
        </w:rPr>
        <w:t>Champion</w:t>
      </w:r>
      <w:r w:rsidR="005E3A82" w:rsidRPr="005E3A82">
        <w:rPr>
          <w:rFonts w:ascii="Verdana" w:hAnsi="Verdana"/>
          <w:sz w:val="21"/>
          <w:szCs w:val="21"/>
        </w:rPr>
        <w:t>ing</w:t>
      </w:r>
      <w:r w:rsidRPr="005E3A82">
        <w:rPr>
          <w:rFonts w:ascii="Verdana" w:hAnsi="Verdana"/>
          <w:sz w:val="21"/>
          <w:szCs w:val="21"/>
        </w:rPr>
        <w:t xml:space="preserve"> equitable access to reading for people with print disabilities.</w:t>
      </w:r>
    </w:p>
    <w:p w14:paraId="597C50CC" w14:textId="6C934F94" w:rsidR="00350127" w:rsidRPr="00685CC6" w:rsidRDefault="000B2A86" w:rsidP="00F91E4E">
      <w:pPr>
        <w:pStyle w:val="Heading2"/>
        <w:numPr>
          <w:ilvl w:val="0"/>
          <w:numId w:val="0"/>
        </w:numPr>
        <w:ind w:left="360" w:hanging="360"/>
        <w:rPr>
          <w:rFonts w:ascii="Verdana" w:hAnsi="Verdana"/>
        </w:rPr>
      </w:pPr>
      <w:bookmarkStart w:id="7" w:name="_Toc231373273"/>
      <w:r w:rsidRPr="00685CC6">
        <w:rPr>
          <w:rFonts w:ascii="Verdana" w:hAnsi="Verdana"/>
        </w:rPr>
        <w:lastRenderedPageBreak/>
        <w:t xml:space="preserve">Strategic </w:t>
      </w:r>
      <w:r w:rsidR="00A96010">
        <w:rPr>
          <w:rFonts w:ascii="Verdana" w:hAnsi="Verdana"/>
        </w:rPr>
        <w:t>p</w:t>
      </w:r>
      <w:r w:rsidR="004B6714" w:rsidRPr="00685CC6">
        <w:rPr>
          <w:rFonts w:ascii="Verdana" w:hAnsi="Verdana"/>
        </w:rPr>
        <w:t xml:space="preserve">illars &amp; </w:t>
      </w:r>
      <w:r w:rsidR="00A96010">
        <w:rPr>
          <w:rFonts w:ascii="Verdana" w:hAnsi="Verdana"/>
        </w:rPr>
        <w:t>o</w:t>
      </w:r>
      <w:r w:rsidR="004B6714" w:rsidRPr="00685CC6">
        <w:rPr>
          <w:rFonts w:ascii="Verdana" w:hAnsi="Verdana"/>
        </w:rPr>
        <w:t>bjectives</w:t>
      </w:r>
      <w:bookmarkEnd w:id="7"/>
      <w:r w:rsidRPr="00685CC6">
        <w:rPr>
          <w:rFonts w:ascii="Verdana" w:hAnsi="Verdana"/>
        </w:rPr>
        <w:t xml:space="preserve"> </w:t>
      </w:r>
    </w:p>
    <w:p w14:paraId="6E987796" w14:textId="77777777" w:rsidR="00B5131E" w:rsidRDefault="00973F93" w:rsidP="005656F5">
      <w:pPr>
        <w:pStyle w:val="Body"/>
        <w:rPr>
          <w:rFonts w:ascii="Verdana" w:hAnsi="Verdana"/>
        </w:rPr>
      </w:pPr>
      <w:r w:rsidRPr="00973F93">
        <w:rPr>
          <w:rFonts w:ascii="Verdana" w:hAnsi="Verdana"/>
        </w:rPr>
        <w:t xml:space="preserve">CELA’s work is national in scope, </w:t>
      </w:r>
      <w:r w:rsidR="004A07C0">
        <w:rPr>
          <w:rFonts w:ascii="Verdana" w:hAnsi="Verdana"/>
        </w:rPr>
        <w:t>facilitated</w:t>
      </w:r>
      <w:r w:rsidRPr="00973F93">
        <w:rPr>
          <w:rFonts w:ascii="Verdana" w:hAnsi="Verdana"/>
        </w:rPr>
        <w:t xml:space="preserve"> through public libraries, and supported by partners across the accessible reading ecosystem. The following strategic pillars are equally important and mutually reinforcing. Together, the pillars and objectives position CELA to strengthen its services while contributing to a more coordinated, sustainable, and equitable approach to accessible reading across Canada – one that helps people with print disabilities find, access, and use the materials they need. This structure provides a clear framework for advancing CELA’s work while allowing flexibility to respond to evolving needs, technologies, and opportunities</w:t>
      </w:r>
      <w:r w:rsidR="005656F5" w:rsidRPr="00685CC6">
        <w:rPr>
          <w:rFonts w:ascii="Verdana" w:hAnsi="Verdana"/>
        </w:rPr>
        <w:t>.</w:t>
      </w:r>
    </w:p>
    <w:p w14:paraId="7F9DA825" w14:textId="2A77F630" w:rsidR="003528C2" w:rsidRDefault="00B5131E" w:rsidP="00B5131E">
      <w:pPr>
        <w:pStyle w:val="Body"/>
        <w:jc w:val="center"/>
        <w:rPr>
          <w:rFonts w:ascii="Verdana" w:hAnsi="Verdana"/>
        </w:rPr>
      </w:pPr>
      <w:r>
        <w:rPr>
          <w:rFonts w:ascii="Verdana" w:hAnsi="Verdana"/>
          <w:noProof/>
        </w:rPr>
        <w:drawing>
          <wp:inline distT="0" distB="0" distL="0" distR="0" wp14:anchorId="67D17557" wp14:editId="058AEB59">
            <wp:extent cx="5054600" cy="5054600"/>
            <wp:effectExtent l="0" t="0" r="0" b="0"/>
            <wp:docPr id="1435422349" name="Picture 2" descr="Visual representation of CELA's strategic pillars and objectives as a circle divided into four quarters. &#10;&#10;Quadrant one top left reads &quot;Effective service delivery&amp; reading experience. Service navigation, partner readiness, user support&quot;.&#10;&#10;Quadrant two top right reads &quot;Diverse, responsive collection. User needs &amp; interests, quality &amp; consistency, collection growth&quot;.&#10;&#10;Quadrant three bottom right reads &quot;Reach &amp; impact through partnerships. Partner networks, broader reach, coordination &amp; advocacy&quot;. &#10;&#10;Quadrant four bottom left reads &quot;Sustainable, future-ready foundation. Sustainable support, technology &amp; data, capacity &amp; governance&quo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422349" name="Picture 2" descr="Visual representation of CELA's strategic pillars and objectives as a circle divided into four quarters. &#10;&#10;Quadrant one top left reads &quot;Effective service delivery&amp; reading experience. Service navigation, partner readiness, user support&quot;.&#10;&#10;Quadrant two top right reads &quot;Diverse, responsive collection. User needs &amp; interests, quality &amp; consistency, collection growth&quot;.&#10;&#10;Quadrant three bottom right reads &quot;Reach &amp; impact through partnerships. Partner networks, broader reach, coordination &amp; advocacy&quot;. &#10;&#10;Quadrant four bottom left reads &quot;Sustainable, future-ready foundation. Sustainable support, technology &amp; data, capacity &amp; governance&quot;.&#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71354" cy="5071354"/>
                    </a:xfrm>
                    <a:prstGeom prst="rect">
                      <a:avLst/>
                    </a:prstGeom>
                    <a:noFill/>
                  </pic:spPr>
                </pic:pic>
              </a:graphicData>
            </a:graphic>
          </wp:inline>
        </w:drawing>
      </w:r>
      <w:r w:rsidR="00502A2B">
        <w:rPr>
          <w:rFonts w:ascii="Verdana" w:hAnsi="Verdana"/>
        </w:rPr>
        <w:br/>
      </w:r>
    </w:p>
    <w:p w14:paraId="56CB7990" w14:textId="4513D1A0" w:rsidR="00E717AA" w:rsidRPr="00685CC6" w:rsidRDefault="00A37CFD" w:rsidP="00D456BB">
      <w:pPr>
        <w:pStyle w:val="Heading3"/>
        <w:numPr>
          <w:ilvl w:val="0"/>
          <w:numId w:val="0"/>
        </w:numPr>
        <w:ind w:left="792" w:hanging="792"/>
        <w:rPr>
          <w:rFonts w:ascii="Verdana" w:hAnsi="Verdana"/>
          <w:color w:val="14415C" w:themeColor="accent3" w:themeShade="BF"/>
        </w:rPr>
      </w:pPr>
      <w:bookmarkStart w:id="8" w:name="_Toc231373274"/>
      <w:r w:rsidRPr="00685CC6">
        <w:rPr>
          <w:rFonts w:ascii="Verdana" w:hAnsi="Verdana"/>
          <w:color w:val="14415C" w:themeColor="accent3" w:themeShade="BF"/>
        </w:rPr>
        <w:lastRenderedPageBreak/>
        <w:t xml:space="preserve">Effective </w:t>
      </w:r>
      <w:r w:rsidR="00A96010">
        <w:rPr>
          <w:rFonts w:ascii="Verdana" w:hAnsi="Verdana"/>
          <w:color w:val="14415C" w:themeColor="accent3" w:themeShade="BF"/>
        </w:rPr>
        <w:t>se</w:t>
      </w:r>
      <w:r w:rsidR="00E717AA" w:rsidRPr="00685CC6">
        <w:rPr>
          <w:rFonts w:ascii="Verdana" w:hAnsi="Verdana"/>
          <w:color w:val="14415C" w:themeColor="accent3" w:themeShade="BF"/>
        </w:rPr>
        <w:t xml:space="preserve">rvice </w:t>
      </w:r>
      <w:r w:rsidR="00A96010">
        <w:rPr>
          <w:rFonts w:ascii="Verdana" w:hAnsi="Verdana"/>
          <w:color w:val="14415C" w:themeColor="accent3" w:themeShade="BF"/>
        </w:rPr>
        <w:t>d</w:t>
      </w:r>
      <w:r w:rsidR="00E717AA" w:rsidRPr="00685CC6">
        <w:rPr>
          <w:rFonts w:ascii="Verdana" w:hAnsi="Verdana"/>
          <w:color w:val="14415C" w:themeColor="accent3" w:themeShade="BF"/>
        </w:rPr>
        <w:t xml:space="preserve">elivery </w:t>
      </w:r>
      <w:r w:rsidR="000E41B6" w:rsidRPr="00685CC6">
        <w:rPr>
          <w:rFonts w:ascii="Verdana" w:hAnsi="Verdana"/>
          <w:color w:val="14415C" w:themeColor="accent3" w:themeShade="BF"/>
        </w:rPr>
        <w:t>&amp;</w:t>
      </w:r>
      <w:r w:rsidR="00E717AA" w:rsidRPr="00685CC6">
        <w:rPr>
          <w:rFonts w:ascii="Verdana" w:hAnsi="Verdana"/>
          <w:color w:val="14415C" w:themeColor="accent3" w:themeShade="BF"/>
        </w:rPr>
        <w:t xml:space="preserve"> </w:t>
      </w:r>
      <w:r w:rsidR="00A96010">
        <w:rPr>
          <w:rFonts w:ascii="Verdana" w:hAnsi="Verdana"/>
          <w:color w:val="14415C" w:themeColor="accent3" w:themeShade="BF"/>
        </w:rPr>
        <w:t>r</w:t>
      </w:r>
      <w:r w:rsidR="00E717AA" w:rsidRPr="00685CC6">
        <w:rPr>
          <w:rFonts w:ascii="Verdana" w:hAnsi="Verdana"/>
          <w:color w:val="14415C" w:themeColor="accent3" w:themeShade="BF"/>
        </w:rPr>
        <w:t xml:space="preserve">eading </w:t>
      </w:r>
      <w:r w:rsidR="00A96010">
        <w:rPr>
          <w:rFonts w:ascii="Verdana" w:hAnsi="Verdana"/>
          <w:color w:val="14415C" w:themeColor="accent3" w:themeShade="BF"/>
        </w:rPr>
        <w:t>e</w:t>
      </w:r>
      <w:r w:rsidR="00E717AA" w:rsidRPr="00685CC6">
        <w:rPr>
          <w:rFonts w:ascii="Verdana" w:hAnsi="Verdana"/>
          <w:color w:val="14415C" w:themeColor="accent3" w:themeShade="BF"/>
        </w:rPr>
        <w:t>xperience</w:t>
      </w:r>
      <w:bookmarkEnd w:id="8"/>
    </w:p>
    <w:p w14:paraId="3969D08C" w14:textId="3FA18559" w:rsidR="00E717AA" w:rsidRPr="00685CC6" w:rsidRDefault="000014C0" w:rsidP="00E717AA">
      <w:pPr>
        <w:pStyle w:val="Body"/>
        <w:rPr>
          <w:rFonts w:ascii="Verdana" w:hAnsi="Verdana"/>
        </w:rPr>
      </w:pPr>
      <w:r>
        <w:rPr>
          <w:rFonts w:ascii="Verdana" w:hAnsi="Verdana"/>
        </w:rPr>
        <w:t>I</w:t>
      </w:r>
      <w:r w:rsidR="004D61FD" w:rsidRPr="00685CC6">
        <w:rPr>
          <w:rFonts w:ascii="Verdana" w:hAnsi="Verdana"/>
        </w:rPr>
        <w:t>mproving how people discover, access, and use CELA services and accessible reading materials</w:t>
      </w:r>
      <w:r w:rsidR="00124A73">
        <w:rPr>
          <w:rFonts w:ascii="Verdana" w:hAnsi="Verdana"/>
        </w:rPr>
        <w:t xml:space="preserve"> is central to this area of work</w:t>
      </w:r>
      <w:r w:rsidR="004D61FD" w:rsidRPr="00685CC6">
        <w:rPr>
          <w:rFonts w:ascii="Verdana" w:hAnsi="Verdana"/>
        </w:rPr>
        <w:t xml:space="preserve">. </w:t>
      </w:r>
      <w:r w:rsidR="005357DE">
        <w:rPr>
          <w:rFonts w:ascii="Verdana" w:hAnsi="Verdana"/>
        </w:rPr>
        <w:t>This pillar</w:t>
      </w:r>
      <w:r w:rsidR="004D61FD" w:rsidRPr="00685CC6">
        <w:rPr>
          <w:rFonts w:ascii="Verdana" w:hAnsi="Verdana"/>
        </w:rPr>
        <w:t xml:space="preserve"> </w:t>
      </w:r>
      <w:r w:rsidR="00124A73">
        <w:rPr>
          <w:rFonts w:ascii="Verdana" w:hAnsi="Verdana"/>
        </w:rPr>
        <w:t>includes</w:t>
      </w:r>
      <w:r w:rsidR="004D61FD" w:rsidRPr="00685CC6">
        <w:rPr>
          <w:rFonts w:ascii="Verdana" w:hAnsi="Verdana"/>
        </w:rPr>
        <w:t xml:space="preserve"> strengthening the reading experience for users while ensuring that public libraries and other service delivery partners have the training, guidance, and support needed to assist users</w:t>
      </w:r>
      <w:r w:rsidR="00E717AA" w:rsidRPr="00685CC6">
        <w:rPr>
          <w:rFonts w:ascii="Verdana" w:hAnsi="Verdana"/>
        </w:rPr>
        <w:t>.</w:t>
      </w:r>
      <w:r w:rsidR="00DB3993" w:rsidRPr="00685CC6">
        <w:rPr>
          <w:rFonts w:ascii="Verdana" w:hAnsi="Verdana"/>
        </w:rPr>
        <w:t xml:space="preserve"> </w:t>
      </w:r>
      <w:r w:rsidR="00584C74" w:rsidRPr="00685CC6">
        <w:rPr>
          <w:rFonts w:ascii="Verdana" w:hAnsi="Verdana"/>
        </w:rPr>
        <w:t>This work is continually informed by user feedback and the lived experience of people with print disabilities, helping ensure service improvements reflect real needs and experiences</w:t>
      </w:r>
      <w:r w:rsidR="00224D3F" w:rsidRPr="00685CC6">
        <w:rPr>
          <w:rFonts w:ascii="Verdana" w:hAnsi="Verdana"/>
        </w:rPr>
        <w:t xml:space="preserve">. </w:t>
      </w:r>
    </w:p>
    <w:p w14:paraId="2A6D64EE" w14:textId="0E57D9A5" w:rsidR="003F1359" w:rsidRPr="00685CC6" w:rsidRDefault="00E717AA" w:rsidP="00E717AA">
      <w:pPr>
        <w:pStyle w:val="Body"/>
        <w:rPr>
          <w:rStyle w:val="Strong"/>
          <w:rFonts w:ascii="Verdana" w:hAnsi="Verdana"/>
          <w:color w:val="14415C" w:themeColor="accent3" w:themeShade="BF"/>
        </w:rPr>
      </w:pPr>
      <w:r w:rsidRPr="00685CC6">
        <w:rPr>
          <w:rStyle w:val="Strong"/>
          <w:rFonts w:ascii="Verdana" w:hAnsi="Verdana"/>
          <w:color w:val="14415C" w:themeColor="accent3" w:themeShade="BF"/>
        </w:rPr>
        <w:t>Objective</w:t>
      </w:r>
      <w:r w:rsidR="003F1359" w:rsidRPr="00685CC6">
        <w:rPr>
          <w:rStyle w:val="Strong"/>
          <w:rFonts w:ascii="Verdana" w:hAnsi="Verdana"/>
          <w:color w:val="14415C" w:themeColor="accent3" w:themeShade="BF"/>
        </w:rPr>
        <w:t>s</w:t>
      </w:r>
      <w:r w:rsidR="005B189A" w:rsidRPr="00685CC6">
        <w:rPr>
          <w:rStyle w:val="Strong"/>
          <w:rFonts w:ascii="Verdana" w:hAnsi="Verdana"/>
          <w:color w:val="14415C" w:themeColor="accent3" w:themeShade="BF"/>
        </w:rPr>
        <w:t>:</w:t>
      </w:r>
    </w:p>
    <w:p w14:paraId="56265252" w14:textId="09261001" w:rsidR="00E717AA" w:rsidRPr="00C46A79" w:rsidRDefault="00980399" w:rsidP="00C46A79">
      <w:pPr>
        <w:pStyle w:val="Heading4"/>
        <w:numPr>
          <w:ilvl w:val="0"/>
          <w:numId w:val="134"/>
        </w:numPr>
        <w:spacing w:before="180" w:after="120"/>
        <w:ind w:left="283" w:hanging="215"/>
        <w:rPr>
          <w:rStyle w:val="Strong"/>
          <w:rFonts w:ascii="Verdana" w:hAnsi="Verdana"/>
          <w:bCs w:val="0"/>
          <w:spacing w:val="0"/>
          <w:sz w:val="22"/>
          <w:szCs w:val="22"/>
        </w:rPr>
      </w:pPr>
      <w:r w:rsidRPr="00C46A79">
        <w:rPr>
          <w:rStyle w:val="Strong"/>
          <w:rFonts w:ascii="Verdana" w:hAnsi="Verdana"/>
          <w:bCs w:val="0"/>
          <w:spacing w:val="0"/>
          <w:sz w:val="22"/>
          <w:szCs w:val="22"/>
        </w:rPr>
        <w:t xml:space="preserve">Users can easily and reliably </w:t>
      </w:r>
      <w:r w:rsidR="00250199" w:rsidRPr="00C46A79">
        <w:rPr>
          <w:rStyle w:val="Strong"/>
          <w:rFonts w:ascii="Verdana" w:hAnsi="Verdana"/>
          <w:bCs w:val="0"/>
          <w:spacing w:val="0"/>
          <w:sz w:val="22"/>
          <w:szCs w:val="22"/>
        </w:rPr>
        <w:t xml:space="preserve">navigate CELA services to </w:t>
      </w:r>
      <w:r w:rsidRPr="00C46A79">
        <w:rPr>
          <w:rStyle w:val="Strong"/>
          <w:rFonts w:ascii="Verdana" w:hAnsi="Verdana"/>
          <w:bCs w:val="0"/>
          <w:spacing w:val="0"/>
          <w:sz w:val="22"/>
          <w:szCs w:val="22"/>
        </w:rPr>
        <w:t>discover, access, and engage with accessible reading materials</w:t>
      </w:r>
      <w:r w:rsidR="00E717AA" w:rsidRPr="00C46A79">
        <w:rPr>
          <w:rStyle w:val="Strong"/>
          <w:rFonts w:ascii="Verdana" w:hAnsi="Verdana"/>
          <w:bCs w:val="0"/>
          <w:spacing w:val="0"/>
          <w:sz w:val="22"/>
          <w:szCs w:val="22"/>
        </w:rPr>
        <w:t>.</w:t>
      </w:r>
    </w:p>
    <w:p w14:paraId="4D4D22F6" w14:textId="25D27249" w:rsidR="00E717AA" w:rsidRPr="00C46A79" w:rsidRDefault="00956A65" w:rsidP="00C46A79">
      <w:pPr>
        <w:pStyle w:val="Heading4"/>
        <w:numPr>
          <w:ilvl w:val="0"/>
          <w:numId w:val="134"/>
        </w:numPr>
        <w:spacing w:before="180" w:after="120"/>
        <w:ind w:left="283" w:hanging="215"/>
        <w:rPr>
          <w:rStyle w:val="Strong"/>
          <w:rFonts w:ascii="Verdana" w:hAnsi="Verdana"/>
          <w:bCs w:val="0"/>
          <w:spacing w:val="0"/>
          <w:sz w:val="22"/>
          <w:szCs w:val="22"/>
        </w:rPr>
      </w:pPr>
      <w:r w:rsidRPr="00C46A79">
        <w:rPr>
          <w:rStyle w:val="Strong"/>
          <w:rFonts w:ascii="Verdana" w:hAnsi="Verdana"/>
          <w:bCs w:val="0"/>
          <w:spacing w:val="0"/>
          <w:sz w:val="22"/>
          <w:szCs w:val="22"/>
        </w:rPr>
        <w:t>Public libraries and other partners have the training, guidance, and support needed to deliver CELA services effectively</w:t>
      </w:r>
      <w:r w:rsidR="00E717AA" w:rsidRPr="00C46A79">
        <w:rPr>
          <w:rStyle w:val="Strong"/>
          <w:rFonts w:ascii="Verdana" w:hAnsi="Verdana"/>
          <w:bCs w:val="0"/>
          <w:spacing w:val="0"/>
          <w:sz w:val="22"/>
          <w:szCs w:val="22"/>
        </w:rPr>
        <w:t>.</w:t>
      </w:r>
    </w:p>
    <w:p w14:paraId="3125B144" w14:textId="0047E159" w:rsidR="00E717AA" w:rsidRPr="00C46A79" w:rsidRDefault="007F2F9B" w:rsidP="00C46A79">
      <w:pPr>
        <w:pStyle w:val="Heading4"/>
        <w:numPr>
          <w:ilvl w:val="0"/>
          <w:numId w:val="134"/>
        </w:numPr>
        <w:spacing w:before="180" w:after="120"/>
        <w:ind w:left="283" w:hanging="215"/>
        <w:rPr>
          <w:rStyle w:val="Strong"/>
          <w:rFonts w:ascii="Verdana" w:hAnsi="Verdana"/>
          <w:bCs w:val="0"/>
          <w:spacing w:val="0"/>
          <w:sz w:val="22"/>
          <w:szCs w:val="22"/>
        </w:rPr>
      </w:pPr>
      <w:r w:rsidRPr="00C46A79">
        <w:rPr>
          <w:rStyle w:val="Strong"/>
          <w:rFonts w:ascii="Verdana" w:hAnsi="Verdana"/>
          <w:bCs w:val="0"/>
          <w:spacing w:val="0"/>
          <w:sz w:val="22"/>
          <w:szCs w:val="22"/>
        </w:rPr>
        <w:t xml:space="preserve">Users </w:t>
      </w:r>
      <w:r w:rsidR="00D33777" w:rsidRPr="00C46A79">
        <w:rPr>
          <w:rStyle w:val="Strong"/>
          <w:rFonts w:ascii="Verdana" w:hAnsi="Verdana"/>
          <w:bCs w:val="0"/>
          <w:spacing w:val="0"/>
          <w:sz w:val="22"/>
          <w:szCs w:val="22"/>
        </w:rPr>
        <w:t>have the training, guidance, and support needed</w:t>
      </w:r>
      <w:r w:rsidR="00D20E8D" w:rsidRPr="00C46A79">
        <w:rPr>
          <w:rStyle w:val="Strong"/>
          <w:rFonts w:ascii="Verdana" w:hAnsi="Verdana"/>
          <w:bCs w:val="0"/>
          <w:spacing w:val="0"/>
          <w:sz w:val="22"/>
          <w:szCs w:val="22"/>
        </w:rPr>
        <w:t xml:space="preserve"> </w:t>
      </w:r>
      <w:r w:rsidR="00D33777" w:rsidRPr="00C46A79">
        <w:rPr>
          <w:rStyle w:val="Strong"/>
          <w:rFonts w:ascii="Verdana" w:hAnsi="Verdana"/>
          <w:bCs w:val="0"/>
          <w:spacing w:val="0"/>
          <w:sz w:val="22"/>
          <w:szCs w:val="22"/>
        </w:rPr>
        <w:t xml:space="preserve">to use </w:t>
      </w:r>
      <w:r w:rsidRPr="00C46A79">
        <w:rPr>
          <w:rStyle w:val="Strong"/>
          <w:rFonts w:ascii="Verdana" w:hAnsi="Verdana"/>
          <w:bCs w:val="0"/>
          <w:spacing w:val="0"/>
          <w:sz w:val="22"/>
          <w:szCs w:val="22"/>
        </w:rPr>
        <w:t>CELA services and related accessible reading technologies</w:t>
      </w:r>
      <w:r w:rsidR="00E717AA" w:rsidRPr="00C46A79">
        <w:rPr>
          <w:rStyle w:val="Strong"/>
          <w:rFonts w:ascii="Verdana" w:hAnsi="Verdana"/>
          <w:bCs w:val="0"/>
          <w:spacing w:val="0"/>
          <w:sz w:val="22"/>
          <w:szCs w:val="22"/>
        </w:rPr>
        <w:t>.</w:t>
      </w:r>
    </w:p>
    <w:p w14:paraId="75872B53" w14:textId="5662DE8B" w:rsidR="00D456BB" w:rsidRPr="00685CC6" w:rsidRDefault="009101CB" w:rsidP="00D456BB">
      <w:pPr>
        <w:pStyle w:val="Heading3"/>
        <w:numPr>
          <w:ilvl w:val="0"/>
          <w:numId w:val="0"/>
        </w:numPr>
        <w:ind w:left="792" w:hanging="792"/>
        <w:rPr>
          <w:rFonts w:ascii="Verdana" w:hAnsi="Verdana"/>
          <w:color w:val="4E8542" w:themeColor="accent4"/>
        </w:rPr>
      </w:pPr>
      <w:bookmarkStart w:id="9" w:name="_Toc231373275"/>
      <w:r w:rsidRPr="00685CC6">
        <w:rPr>
          <w:rFonts w:ascii="Verdana" w:hAnsi="Verdana"/>
          <w:color w:val="4E8542" w:themeColor="accent4"/>
        </w:rPr>
        <w:t>Diverse</w:t>
      </w:r>
      <w:r w:rsidR="00A37CFD" w:rsidRPr="00685CC6">
        <w:rPr>
          <w:rFonts w:ascii="Verdana" w:hAnsi="Verdana"/>
          <w:color w:val="4E8542" w:themeColor="accent4"/>
        </w:rPr>
        <w:t xml:space="preserve">, </w:t>
      </w:r>
      <w:r w:rsidR="00A96010">
        <w:rPr>
          <w:rFonts w:ascii="Verdana" w:hAnsi="Verdana"/>
          <w:color w:val="4E8542" w:themeColor="accent4"/>
        </w:rPr>
        <w:t>r</w:t>
      </w:r>
      <w:r w:rsidR="00A37CFD" w:rsidRPr="00685CC6">
        <w:rPr>
          <w:rFonts w:ascii="Verdana" w:hAnsi="Verdana"/>
          <w:color w:val="4E8542" w:themeColor="accent4"/>
        </w:rPr>
        <w:t xml:space="preserve">esponsive </w:t>
      </w:r>
      <w:r w:rsidR="00A96010">
        <w:rPr>
          <w:rFonts w:ascii="Verdana" w:hAnsi="Verdana"/>
          <w:color w:val="4E8542" w:themeColor="accent4"/>
        </w:rPr>
        <w:t>c</w:t>
      </w:r>
      <w:r w:rsidR="00E717AA" w:rsidRPr="00685CC6">
        <w:rPr>
          <w:rFonts w:ascii="Verdana" w:hAnsi="Verdana"/>
          <w:color w:val="4E8542" w:themeColor="accent4"/>
        </w:rPr>
        <w:t>ollection</w:t>
      </w:r>
      <w:bookmarkEnd w:id="9"/>
      <w:r w:rsidR="00E717AA" w:rsidRPr="00685CC6">
        <w:rPr>
          <w:rFonts w:ascii="Verdana" w:hAnsi="Verdana"/>
          <w:color w:val="4E8542" w:themeColor="accent4"/>
        </w:rPr>
        <w:t xml:space="preserve"> </w:t>
      </w:r>
    </w:p>
    <w:p w14:paraId="0B3CB7A9" w14:textId="7668A5C8" w:rsidR="00E717AA" w:rsidRPr="00685CC6" w:rsidRDefault="005357DE" w:rsidP="00E717AA">
      <w:pPr>
        <w:pStyle w:val="Body"/>
        <w:rPr>
          <w:rFonts w:ascii="Verdana" w:hAnsi="Verdana"/>
        </w:rPr>
      </w:pPr>
      <w:r>
        <w:rPr>
          <w:rFonts w:ascii="Verdana" w:hAnsi="Verdana"/>
        </w:rPr>
        <w:t>A diverse, responsive collection is one that</w:t>
      </w:r>
      <w:r w:rsidR="004859E1" w:rsidRPr="00685CC6">
        <w:rPr>
          <w:rFonts w:ascii="Verdana" w:hAnsi="Verdana"/>
        </w:rPr>
        <w:t xml:space="preserve"> reflects what people want to read, in the formats they need. </w:t>
      </w:r>
      <w:r>
        <w:rPr>
          <w:rFonts w:ascii="Verdana" w:hAnsi="Verdana"/>
        </w:rPr>
        <w:t>This pillar</w:t>
      </w:r>
      <w:r w:rsidRPr="00685CC6">
        <w:rPr>
          <w:rFonts w:ascii="Verdana" w:hAnsi="Verdana"/>
        </w:rPr>
        <w:t xml:space="preserve"> </w:t>
      </w:r>
      <w:r w:rsidR="00674237" w:rsidRPr="00685CC6">
        <w:rPr>
          <w:rFonts w:ascii="Verdana" w:hAnsi="Verdana"/>
        </w:rPr>
        <w:t xml:space="preserve">focuses on strengthening the breadth, responsiveness, quality, consistency, </w:t>
      </w:r>
      <w:r w:rsidR="00B13A2D" w:rsidRPr="00685CC6">
        <w:rPr>
          <w:rFonts w:ascii="Verdana" w:hAnsi="Verdana"/>
        </w:rPr>
        <w:t xml:space="preserve">discoverability, </w:t>
      </w:r>
      <w:r w:rsidR="00674237" w:rsidRPr="00685CC6">
        <w:rPr>
          <w:rFonts w:ascii="Verdana" w:hAnsi="Verdana"/>
        </w:rPr>
        <w:t>and usability of CELA’s collection over time</w:t>
      </w:r>
      <w:r w:rsidR="00E717AA" w:rsidRPr="00685CC6">
        <w:rPr>
          <w:rFonts w:ascii="Verdana" w:hAnsi="Verdana"/>
        </w:rPr>
        <w:t>.</w:t>
      </w:r>
      <w:r w:rsidR="00011F6C" w:rsidRPr="00685CC6">
        <w:rPr>
          <w:rFonts w:ascii="Verdana" w:hAnsi="Verdana"/>
        </w:rPr>
        <w:t xml:space="preserve"> </w:t>
      </w:r>
      <w:r>
        <w:rPr>
          <w:rFonts w:ascii="Verdana" w:hAnsi="Verdana"/>
        </w:rPr>
        <w:t>It also involves</w:t>
      </w:r>
      <w:r w:rsidR="00011F6C" w:rsidRPr="00685CC6">
        <w:rPr>
          <w:rFonts w:ascii="Verdana" w:hAnsi="Verdana"/>
        </w:rPr>
        <w:t xml:space="preserve"> continually</w:t>
      </w:r>
      <w:r w:rsidR="00F646EF" w:rsidRPr="00685CC6">
        <w:rPr>
          <w:rFonts w:ascii="Verdana" w:hAnsi="Verdana"/>
        </w:rPr>
        <w:t xml:space="preserve"> improving and expanding </w:t>
      </w:r>
      <w:r w:rsidR="007B1A94" w:rsidRPr="00685CC6">
        <w:rPr>
          <w:rFonts w:ascii="Verdana" w:hAnsi="Verdana"/>
        </w:rPr>
        <w:t xml:space="preserve">available materials </w:t>
      </w:r>
      <w:r w:rsidR="00F646EF" w:rsidRPr="00685CC6">
        <w:rPr>
          <w:rFonts w:ascii="Verdana" w:hAnsi="Verdana"/>
        </w:rPr>
        <w:t xml:space="preserve">through </w:t>
      </w:r>
      <w:r w:rsidR="003E1670">
        <w:rPr>
          <w:rFonts w:ascii="Verdana" w:hAnsi="Verdana"/>
        </w:rPr>
        <w:t>production, purchasing</w:t>
      </w:r>
      <w:r w:rsidR="007B1A94" w:rsidRPr="00685CC6">
        <w:rPr>
          <w:rFonts w:ascii="Verdana" w:hAnsi="Verdana"/>
        </w:rPr>
        <w:t xml:space="preserve">, partnerships with other </w:t>
      </w:r>
      <w:r w:rsidR="007073E5" w:rsidRPr="00685CC6">
        <w:rPr>
          <w:rFonts w:ascii="Verdana" w:hAnsi="Verdana"/>
        </w:rPr>
        <w:t xml:space="preserve">accessible reading services, and collaboration with industry to support born-accessible content. </w:t>
      </w:r>
    </w:p>
    <w:p w14:paraId="0B388651" w14:textId="10AE6B52" w:rsidR="003F1359" w:rsidRPr="00685CC6" w:rsidRDefault="00E717AA" w:rsidP="00E717AA">
      <w:pPr>
        <w:pStyle w:val="Body"/>
        <w:rPr>
          <w:rStyle w:val="Strong"/>
          <w:rFonts w:ascii="Verdana" w:hAnsi="Verdana"/>
          <w:color w:val="4E8542" w:themeColor="accent4"/>
        </w:rPr>
      </w:pPr>
      <w:r w:rsidRPr="00685CC6">
        <w:rPr>
          <w:rStyle w:val="Strong"/>
          <w:rFonts w:ascii="Verdana" w:hAnsi="Verdana"/>
          <w:color w:val="4E8542" w:themeColor="accent4"/>
        </w:rPr>
        <w:t>Objective</w:t>
      </w:r>
      <w:r w:rsidR="003F1359" w:rsidRPr="00685CC6">
        <w:rPr>
          <w:rStyle w:val="Strong"/>
          <w:rFonts w:ascii="Verdana" w:hAnsi="Verdana"/>
          <w:color w:val="4E8542" w:themeColor="accent4"/>
        </w:rPr>
        <w:t>s</w:t>
      </w:r>
      <w:r w:rsidR="005B189A" w:rsidRPr="00685CC6">
        <w:rPr>
          <w:rStyle w:val="Strong"/>
          <w:rFonts w:ascii="Verdana" w:hAnsi="Verdana"/>
          <w:color w:val="4E8542" w:themeColor="accent4"/>
        </w:rPr>
        <w:t>:</w:t>
      </w:r>
    </w:p>
    <w:p w14:paraId="55A6DB8F" w14:textId="4A013012" w:rsidR="00E717AA" w:rsidRPr="00C46A79" w:rsidRDefault="007F2F9B" w:rsidP="00C46A79">
      <w:pPr>
        <w:pStyle w:val="Heading4"/>
        <w:numPr>
          <w:ilvl w:val="0"/>
          <w:numId w:val="134"/>
        </w:numPr>
        <w:spacing w:before="180" w:after="120"/>
        <w:ind w:left="283" w:hanging="215"/>
        <w:rPr>
          <w:rStyle w:val="Strong"/>
          <w:rFonts w:ascii="Verdana" w:hAnsi="Verdana"/>
          <w:bCs w:val="0"/>
          <w:spacing w:val="0"/>
          <w:sz w:val="22"/>
          <w:szCs w:val="22"/>
        </w:rPr>
      </w:pPr>
      <w:r w:rsidRPr="00C46A79">
        <w:rPr>
          <w:rStyle w:val="Strong"/>
          <w:rFonts w:ascii="Verdana" w:hAnsi="Verdana"/>
          <w:bCs w:val="0"/>
          <w:spacing w:val="0"/>
          <w:sz w:val="22"/>
          <w:szCs w:val="22"/>
        </w:rPr>
        <w:t>CELA’s collection is diverse, responsive, and reflective of user needs, interests, and format preferences</w:t>
      </w:r>
      <w:r w:rsidR="00E717AA" w:rsidRPr="00C46A79">
        <w:rPr>
          <w:rStyle w:val="Strong"/>
          <w:rFonts w:ascii="Verdana" w:hAnsi="Verdana"/>
          <w:bCs w:val="0"/>
          <w:spacing w:val="0"/>
          <w:sz w:val="22"/>
          <w:szCs w:val="22"/>
        </w:rPr>
        <w:t>.</w:t>
      </w:r>
    </w:p>
    <w:p w14:paraId="251877B9" w14:textId="25D674F3" w:rsidR="00371B44" w:rsidRPr="00C46A79" w:rsidRDefault="0098087B" w:rsidP="00C46A79">
      <w:pPr>
        <w:pStyle w:val="Heading4"/>
        <w:numPr>
          <w:ilvl w:val="0"/>
          <w:numId w:val="134"/>
        </w:numPr>
        <w:spacing w:before="180" w:after="120"/>
        <w:ind w:left="283" w:hanging="215"/>
        <w:rPr>
          <w:rStyle w:val="Strong"/>
          <w:rFonts w:ascii="Verdana" w:hAnsi="Verdana"/>
          <w:bCs w:val="0"/>
          <w:spacing w:val="0"/>
          <w:sz w:val="22"/>
          <w:szCs w:val="22"/>
        </w:rPr>
      </w:pPr>
      <w:r w:rsidRPr="00C46A79">
        <w:rPr>
          <w:rStyle w:val="Strong"/>
          <w:rFonts w:ascii="Verdana" w:hAnsi="Verdana"/>
          <w:bCs w:val="0"/>
          <w:spacing w:val="0"/>
          <w:sz w:val="22"/>
          <w:szCs w:val="22"/>
        </w:rPr>
        <w:t xml:space="preserve">The quality, consistency, </w:t>
      </w:r>
      <w:r w:rsidR="00B13A2D" w:rsidRPr="00C46A79">
        <w:rPr>
          <w:rStyle w:val="Strong"/>
          <w:rFonts w:ascii="Verdana" w:hAnsi="Verdana"/>
          <w:bCs w:val="0"/>
          <w:spacing w:val="0"/>
          <w:sz w:val="22"/>
          <w:szCs w:val="22"/>
        </w:rPr>
        <w:t xml:space="preserve">discoverability, </w:t>
      </w:r>
      <w:r w:rsidRPr="00C46A79">
        <w:rPr>
          <w:rStyle w:val="Strong"/>
          <w:rFonts w:ascii="Verdana" w:hAnsi="Verdana"/>
          <w:bCs w:val="0"/>
          <w:spacing w:val="0"/>
          <w:sz w:val="22"/>
          <w:szCs w:val="22"/>
        </w:rPr>
        <w:t>and usability of accessible formats continue to improve over time.</w:t>
      </w:r>
    </w:p>
    <w:p w14:paraId="7C78307F" w14:textId="59704AEF" w:rsidR="00E717AA" w:rsidRPr="00C46A79" w:rsidRDefault="00407D21" w:rsidP="00C46A79">
      <w:pPr>
        <w:pStyle w:val="Heading4"/>
        <w:numPr>
          <w:ilvl w:val="0"/>
          <w:numId w:val="134"/>
        </w:numPr>
        <w:spacing w:before="180" w:after="120"/>
        <w:ind w:left="283" w:hanging="215"/>
        <w:rPr>
          <w:rStyle w:val="Strong"/>
          <w:rFonts w:ascii="Verdana" w:hAnsi="Verdana"/>
          <w:bCs w:val="0"/>
          <w:spacing w:val="0"/>
          <w:sz w:val="22"/>
          <w:szCs w:val="22"/>
        </w:rPr>
      </w:pPr>
      <w:r w:rsidRPr="00C46A79">
        <w:rPr>
          <w:rStyle w:val="Strong"/>
          <w:rFonts w:ascii="Verdana" w:hAnsi="Verdana"/>
          <w:bCs w:val="0"/>
          <w:spacing w:val="0"/>
          <w:sz w:val="22"/>
          <w:szCs w:val="22"/>
        </w:rPr>
        <w:t xml:space="preserve">Users benefit from </w:t>
      </w:r>
      <w:r w:rsidR="00DF6140" w:rsidRPr="00C46A79">
        <w:rPr>
          <w:rStyle w:val="Strong"/>
          <w:rFonts w:ascii="Verdana" w:hAnsi="Verdana"/>
          <w:bCs w:val="0"/>
          <w:spacing w:val="0"/>
          <w:sz w:val="22"/>
          <w:szCs w:val="22"/>
        </w:rPr>
        <w:t xml:space="preserve">a growing </w:t>
      </w:r>
      <w:r w:rsidRPr="00C46A79">
        <w:rPr>
          <w:rStyle w:val="Strong"/>
          <w:rFonts w:ascii="Verdana" w:hAnsi="Verdana"/>
          <w:bCs w:val="0"/>
          <w:spacing w:val="0"/>
          <w:sz w:val="22"/>
          <w:szCs w:val="22"/>
        </w:rPr>
        <w:t xml:space="preserve">collection </w:t>
      </w:r>
      <w:r w:rsidR="00DF6140" w:rsidRPr="00C46A79">
        <w:rPr>
          <w:rStyle w:val="Strong"/>
          <w:rFonts w:ascii="Verdana" w:hAnsi="Verdana"/>
          <w:bCs w:val="0"/>
          <w:spacing w:val="0"/>
          <w:sz w:val="22"/>
          <w:szCs w:val="22"/>
        </w:rPr>
        <w:t xml:space="preserve">developed </w:t>
      </w:r>
      <w:r w:rsidRPr="00C46A79">
        <w:rPr>
          <w:rStyle w:val="Strong"/>
          <w:rFonts w:ascii="Verdana" w:hAnsi="Verdana"/>
          <w:bCs w:val="0"/>
          <w:spacing w:val="0"/>
          <w:sz w:val="22"/>
          <w:szCs w:val="22"/>
        </w:rPr>
        <w:t xml:space="preserve">through </w:t>
      </w:r>
      <w:r w:rsidR="001D7FF7" w:rsidRPr="00C46A79">
        <w:rPr>
          <w:rStyle w:val="Strong"/>
          <w:rFonts w:ascii="Verdana" w:hAnsi="Verdana"/>
          <w:bCs w:val="0"/>
          <w:spacing w:val="0"/>
          <w:sz w:val="22"/>
          <w:szCs w:val="22"/>
        </w:rPr>
        <w:t>production</w:t>
      </w:r>
      <w:r w:rsidR="009B15B7" w:rsidRPr="00C46A79">
        <w:rPr>
          <w:rStyle w:val="Strong"/>
          <w:rFonts w:ascii="Verdana" w:hAnsi="Verdana"/>
          <w:bCs w:val="0"/>
          <w:spacing w:val="0"/>
          <w:sz w:val="22"/>
          <w:szCs w:val="22"/>
        </w:rPr>
        <w:t xml:space="preserve">, purchasing, </w:t>
      </w:r>
      <w:r w:rsidR="001D7FF7" w:rsidRPr="00C46A79">
        <w:rPr>
          <w:rStyle w:val="Strong"/>
          <w:rFonts w:ascii="Verdana" w:hAnsi="Verdana"/>
          <w:bCs w:val="0"/>
          <w:spacing w:val="0"/>
          <w:sz w:val="22"/>
          <w:szCs w:val="22"/>
        </w:rPr>
        <w:t>partnerships</w:t>
      </w:r>
      <w:r w:rsidR="009B15B7" w:rsidRPr="00C46A79">
        <w:rPr>
          <w:rStyle w:val="Strong"/>
          <w:rFonts w:ascii="Verdana" w:hAnsi="Verdana"/>
          <w:bCs w:val="0"/>
          <w:spacing w:val="0"/>
          <w:sz w:val="22"/>
          <w:szCs w:val="22"/>
        </w:rPr>
        <w:t xml:space="preserve">, and </w:t>
      </w:r>
      <w:r w:rsidR="001D7FF7" w:rsidRPr="00C46A79">
        <w:rPr>
          <w:rStyle w:val="Strong"/>
          <w:rFonts w:ascii="Verdana" w:hAnsi="Verdana"/>
          <w:bCs w:val="0"/>
          <w:spacing w:val="0"/>
          <w:sz w:val="22"/>
          <w:szCs w:val="22"/>
        </w:rPr>
        <w:t>collaboration</w:t>
      </w:r>
      <w:r w:rsidR="00E717AA" w:rsidRPr="00C46A79">
        <w:rPr>
          <w:rStyle w:val="Strong"/>
          <w:rFonts w:ascii="Verdana" w:hAnsi="Verdana"/>
          <w:bCs w:val="0"/>
          <w:spacing w:val="0"/>
          <w:sz w:val="22"/>
          <w:szCs w:val="22"/>
        </w:rPr>
        <w:t>.</w:t>
      </w:r>
    </w:p>
    <w:p w14:paraId="7D00897F" w14:textId="77777777" w:rsidR="00C46A79" w:rsidRDefault="00C46A79">
      <w:pPr>
        <w:rPr>
          <w:rFonts w:ascii="Verdana" w:eastAsiaTheme="majorEastAsia" w:hAnsi="Verdana" w:cstheme="majorBidi"/>
          <w:color w:val="604878" w:themeColor="accent5"/>
          <w:sz w:val="40"/>
          <w:szCs w:val="48"/>
        </w:rPr>
      </w:pPr>
      <w:r>
        <w:rPr>
          <w:rFonts w:ascii="Verdana" w:hAnsi="Verdana"/>
          <w:color w:val="604878" w:themeColor="accent5"/>
        </w:rPr>
        <w:br w:type="page"/>
      </w:r>
    </w:p>
    <w:p w14:paraId="75C16A3F" w14:textId="487AAE1A" w:rsidR="00E717AA" w:rsidRPr="00685CC6" w:rsidRDefault="00E717AA" w:rsidP="00D456BB">
      <w:pPr>
        <w:pStyle w:val="Heading3"/>
        <w:numPr>
          <w:ilvl w:val="0"/>
          <w:numId w:val="0"/>
        </w:numPr>
        <w:ind w:left="792" w:hanging="792"/>
        <w:rPr>
          <w:rFonts w:ascii="Verdana" w:hAnsi="Verdana"/>
          <w:color w:val="604878" w:themeColor="accent5"/>
        </w:rPr>
      </w:pPr>
      <w:bookmarkStart w:id="10" w:name="_Toc231373276"/>
      <w:r w:rsidRPr="00685CC6">
        <w:rPr>
          <w:rFonts w:ascii="Verdana" w:hAnsi="Verdana"/>
          <w:color w:val="604878" w:themeColor="accent5"/>
        </w:rPr>
        <w:lastRenderedPageBreak/>
        <w:t xml:space="preserve">Reach </w:t>
      </w:r>
      <w:r w:rsidR="00A06550" w:rsidRPr="00685CC6">
        <w:rPr>
          <w:rFonts w:ascii="Verdana" w:hAnsi="Verdana"/>
          <w:color w:val="604878" w:themeColor="accent5"/>
        </w:rPr>
        <w:t>&amp;</w:t>
      </w:r>
      <w:r w:rsidRPr="00685CC6">
        <w:rPr>
          <w:rFonts w:ascii="Verdana" w:hAnsi="Verdana"/>
          <w:color w:val="604878" w:themeColor="accent5"/>
        </w:rPr>
        <w:t xml:space="preserve"> </w:t>
      </w:r>
      <w:r w:rsidR="00A96010">
        <w:rPr>
          <w:rFonts w:ascii="Verdana" w:hAnsi="Verdana"/>
          <w:color w:val="604878" w:themeColor="accent5"/>
        </w:rPr>
        <w:t>i</w:t>
      </w:r>
      <w:r w:rsidR="00D74305" w:rsidRPr="00685CC6">
        <w:rPr>
          <w:rFonts w:ascii="Verdana" w:hAnsi="Verdana"/>
          <w:color w:val="604878" w:themeColor="accent5"/>
        </w:rPr>
        <w:t>mpact</w:t>
      </w:r>
      <w:r w:rsidR="00A37CFD" w:rsidRPr="00685CC6">
        <w:rPr>
          <w:rFonts w:ascii="Verdana" w:hAnsi="Verdana"/>
          <w:color w:val="604878" w:themeColor="accent5"/>
        </w:rPr>
        <w:t xml:space="preserve"> </w:t>
      </w:r>
      <w:r w:rsidR="00A96010">
        <w:rPr>
          <w:rFonts w:ascii="Verdana" w:hAnsi="Verdana"/>
          <w:color w:val="604878" w:themeColor="accent5"/>
        </w:rPr>
        <w:t>t</w:t>
      </w:r>
      <w:r w:rsidR="00A37CFD" w:rsidRPr="00685CC6">
        <w:rPr>
          <w:rFonts w:ascii="Verdana" w:hAnsi="Verdana"/>
          <w:color w:val="604878" w:themeColor="accent5"/>
        </w:rPr>
        <w:t xml:space="preserve">hrough </w:t>
      </w:r>
      <w:r w:rsidR="00A96010">
        <w:rPr>
          <w:rFonts w:ascii="Verdana" w:hAnsi="Verdana"/>
          <w:color w:val="604878" w:themeColor="accent5"/>
        </w:rPr>
        <w:t>p</w:t>
      </w:r>
      <w:r w:rsidR="00A37CFD" w:rsidRPr="00685CC6">
        <w:rPr>
          <w:rFonts w:ascii="Verdana" w:hAnsi="Verdana"/>
          <w:color w:val="604878" w:themeColor="accent5"/>
        </w:rPr>
        <w:t>artnerships</w:t>
      </w:r>
      <w:bookmarkEnd w:id="10"/>
    </w:p>
    <w:p w14:paraId="1D2FAA46" w14:textId="2406E22F" w:rsidR="00E717AA" w:rsidRPr="00685CC6" w:rsidRDefault="003A71E4" w:rsidP="00E717AA">
      <w:pPr>
        <w:pStyle w:val="Body"/>
        <w:rPr>
          <w:rFonts w:ascii="Verdana" w:hAnsi="Verdana"/>
        </w:rPr>
      </w:pPr>
      <w:r w:rsidRPr="003A71E4">
        <w:rPr>
          <w:rFonts w:ascii="Verdana" w:hAnsi="Verdana"/>
        </w:rPr>
        <w:t>Partnerships are essential to connecting more people with accessible reading.</w:t>
      </w:r>
      <w:r>
        <w:rPr>
          <w:rFonts w:ascii="Verdana" w:hAnsi="Verdana"/>
        </w:rPr>
        <w:t xml:space="preserve"> </w:t>
      </w:r>
      <w:r w:rsidR="00CB411B" w:rsidRPr="00685CC6">
        <w:rPr>
          <w:rFonts w:ascii="Verdana" w:hAnsi="Verdana"/>
        </w:rPr>
        <w:t xml:space="preserve">This </w:t>
      </w:r>
      <w:r>
        <w:rPr>
          <w:rFonts w:ascii="Verdana" w:hAnsi="Verdana"/>
        </w:rPr>
        <w:t>strategic area</w:t>
      </w:r>
      <w:r w:rsidR="00436224">
        <w:rPr>
          <w:rFonts w:ascii="Verdana" w:hAnsi="Verdana"/>
        </w:rPr>
        <w:t xml:space="preserve"> focuses on </w:t>
      </w:r>
      <w:r w:rsidR="00CB411B" w:rsidRPr="00685CC6">
        <w:rPr>
          <w:rFonts w:ascii="Verdana" w:hAnsi="Verdana"/>
        </w:rPr>
        <w:t>strengthening delivery through public libraries</w:t>
      </w:r>
      <w:r w:rsidR="00436224">
        <w:rPr>
          <w:rFonts w:ascii="Verdana" w:hAnsi="Verdana"/>
        </w:rPr>
        <w:t xml:space="preserve">, </w:t>
      </w:r>
      <w:r w:rsidR="00CB411B" w:rsidRPr="00685CC6">
        <w:rPr>
          <w:rFonts w:ascii="Verdana" w:hAnsi="Verdana"/>
        </w:rPr>
        <w:t xml:space="preserve">improving pathways into services, </w:t>
      </w:r>
      <w:r w:rsidR="00436224">
        <w:rPr>
          <w:rFonts w:ascii="Verdana" w:hAnsi="Verdana"/>
        </w:rPr>
        <w:t>expanding reach through cross-sector relationships</w:t>
      </w:r>
      <w:r w:rsidR="00CB411B" w:rsidRPr="00685CC6">
        <w:rPr>
          <w:rFonts w:ascii="Verdana" w:hAnsi="Verdana"/>
        </w:rPr>
        <w:t>, addressing gaps in access, and supporting stronger coordination across the accessible reading ecosystem</w:t>
      </w:r>
      <w:r w:rsidR="00E717AA" w:rsidRPr="00685CC6">
        <w:rPr>
          <w:rFonts w:ascii="Verdana" w:hAnsi="Verdana"/>
        </w:rPr>
        <w:t>.</w:t>
      </w:r>
    </w:p>
    <w:p w14:paraId="5BEBFE51" w14:textId="229030D7" w:rsidR="003F1359" w:rsidRPr="00685CC6" w:rsidRDefault="00E717AA" w:rsidP="00E717AA">
      <w:pPr>
        <w:pStyle w:val="Body"/>
        <w:rPr>
          <w:rStyle w:val="Strong"/>
          <w:rFonts w:ascii="Verdana" w:hAnsi="Verdana"/>
          <w:color w:val="604878" w:themeColor="accent5"/>
        </w:rPr>
      </w:pPr>
      <w:r w:rsidRPr="00685CC6">
        <w:rPr>
          <w:rStyle w:val="Strong"/>
          <w:rFonts w:ascii="Verdana" w:hAnsi="Verdana"/>
          <w:color w:val="604878" w:themeColor="accent5"/>
        </w:rPr>
        <w:t>Objective</w:t>
      </w:r>
      <w:r w:rsidR="003F1359" w:rsidRPr="00685CC6">
        <w:rPr>
          <w:rStyle w:val="Strong"/>
          <w:rFonts w:ascii="Verdana" w:hAnsi="Verdana"/>
          <w:color w:val="604878" w:themeColor="accent5"/>
        </w:rPr>
        <w:t>s</w:t>
      </w:r>
      <w:r w:rsidR="005B189A" w:rsidRPr="00685CC6">
        <w:rPr>
          <w:rStyle w:val="Strong"/>
          <w:rFonts w:ascii="Verdana" w:hAnsi="Verdana"/>
          <w:color w:val="604878" w:themeColor="accent5"/>
        </w:rPr>
        <w:t>:</w:t>
      </w:r>
    </w:p>
    <w:p w14:paraId="60E26861" w14:textId="3143E706" w:rsidR="00E717AA" w:rsidRPr="00C46A79" w:rsidRDefault="00407D21" w:rsidP="00C46A79">
      <w:pPr>
        <w:pStyle w:val="Heading4"/>
        <w:numPr>
          <w:ilvl w:val="0"/>
          <w:numId w:val="134"/>
        </w:numPr>
        <w:spacing w:before="180" w:after="120"/>
        <w:ind w:left="283" w:hanging="215"/>
        <w:rPr>
          <w:rStyle w:val="Strong"/>
          <w:rFonts w:ascii="Verdana" w:hAnsi="Verdana"/>
          <w:bCs w:val="0"/>
          <w:spacing w:val="0"/>
          <w:sz w:val="22"/>
          <w:szCs w:val="22"/>
        </w:rPr>
      </w:pPr>
      <w:r w:rsidRPr="00C46A79">
        <w:rPr>
          <w:rStyle w:val="Strong"/>
          <w:rFonts w:ascii="Verdana" w:hAnsi="Verdana"/>
          <w:bCs w:val="0"/>
          <w:spacing w:val="0"/>
          <w:sz w:val="22"/>
          <w:szCs w:val="22"/>
        </w:rPr>
        <w:t>More people are connected to CELA services through strong partner</w:t>
      </w:r>
      <w:r w:rsidR="00EC77B0" w:rsidRPr="00C46A79">
        <w:rPr>
          <w:rStyle w:val="Strong"/>
          <w:rFonts w:ascii="Verdana" w:hAnsi="Verdana"/>
          <w:bCs w:val="0"/>
          <w:spacing w:val="0"/>
          <w:sz w:val="22"/>
          <w:szCs w:val="22"/>
        </w:rPr>
        <w:t>ships and clear referral pathways across key sectors</w:t>
      </w:r>
      <w:r w:rsidR="00E717AA" w:rsidRPr="00C46A79">
        <w:rPr>
          <w:rStyle w:val="Strong"/>
          <w:rFonts w:ascii="Verdana" w:hAnsi="Verdana"/>
          <w:bCs w:val="0"/>
          <w:spacing w:val="0"/>
          <w:sz w:val="22"/>
          <w:szCs w:val="22"/>
        </w:rPr>
        <w:t>.</w:t>
      </w:r>
    </w:p>
    <w:p w14:paraId="3E2F6988" w14:textId="56245A39" w:rsidR="00E717AA" w:rsidRPr="00C46A79" w:rsidRDefault="002E726C" w:rsidP="00C46A79">
      <w:pPr>
        <w:pStyle w:val="Heading4"/>
        <w:numPr>
          <w:ilvl w:val="0"/>
          <w:numId w:val="134"/>
        </w:numPr>
        <w:spacing w:before="180" w:after="120"/>
        <w:ind w:left="283" w:hanging="215"/>
        <w:rPr>
          <w:rStyle w:val="Strong"/>
          <w:rFonts w:ascii="Verdana" w:hAnsi="Verdana"/>
          <w:bCs w:val="0"/>
          <w:spacing w:val="0"/>
          <w:sz w:val="22"/>
          <w:szCs w:val="22"/>
        </w:rPr>
      </w:pPr>
      <w:r w:rsidRPr="00C46A79">
        <w:rPr>
          <w:rStyle w:val="Strong"/>
          <w:rFonts w:ascii="Verdana" w:hAnsi="Verdana"/>
          <w:bCs w:val="0"/>
          <w:spacing w:val="0"/>
          <w:sz w:val="22"/>
          <w:szCs w:val="22"/>
        </w:rPr>
        <w:t xml:space="preserve">Gaps in access </w:t>
      </w:r>
      <w:r w:rsidR="00C424BF" w:rsidRPr="00C46A79">
        <w:rPr>
          <w:rStyle w:val="Strong"/>
          <w:rFonts w:ascii="Verdana" w:hAnsi="Verdana"/>
          <w:bCs w:val="0"/>
          <w:spacing w:val="0"/>
          <w:sz w:val="22"/>
          <w:szCs w:val="22"/>
        </w:rPr>
        <w:t xml:space="preserve">to CELA services </w:t>
      </w:r>
      <w:r w:rsidR="0037101F" w:rsidRPr="00C46A79">
        <w:rPr>
          <w:rStyle w:val="Strong"/>
          <w:rFonts w:ascii="Verdana" w:hAnsi="Verdana"/>
          <w:bCs w:val="0"/>
          <w:spacing w:val="0"/>
          <w:sz w:val="22"/>
          <w:szCs w:val="22"/>
        </w:rPr>
        <w:t xml:space="preserve">in non-participating </w:t>
      </w:r>
      <w:r w:rsidRPr="00C46A79">
        <w:rPr>
          <w:rStyle w:val="Strong"/>
          <w:rFonts w:ascii="Verdana" w:hAnsi="Verdana"/>
          <w:bCs w:val="0"/>
          <w:spacing w:val="0"/>
          <w:sz w:val="22"/>
          <w:szCs w:val="22"/>
        </w:rPr>
        <w:t>jurisdictions are better understood and addressed to support broader reach</w:t>
      </w:r>
      <w:r w:rsidR="00E717AA" w:rsidRPr="00C46A79">
        <w:rPr>
          <w:rStyle w:val="Strong"/>
          <w:rFonts w:ascii="Verdana" w:hAnsi="Verdana"/>
          <w:bCs w:val="0"/>
          <w:spacing w:val="0"/>
          <w:sz w:val="22"/>
          <w:szCs w:val="22"/>
        </w:rPr>
        <w:t>.</w:t>
      </w:r>
    </w:p>
    <w:p w14:paraId="39DCEB01" w14:textId="0860D2AE" w:rsidR="00E717AA" w:rsidRPr="00C46A79" w:rsidRDefault="009E373A" w:rsidP="00C46A79">
      <w:pPr>
        <w:pStyle w:val="Heading4"/>
        <w:numPr>
          <w:ilvl w:val="0"/>
          <w:numId w:val="134"/>
        </w:numPr>
        <w:spacing w:before="180" w:after="120"/>
        <w:ind w:left="283" w:hanging="215"/>
        <w:rPr>
          <w:rStyle w:val="Strong"/>
          <w:rFonts w:ascii="Verdana" w:hAnsi="Verdana"/>
          <w:bCs w:val="0"/>
          <w:spacing w:val="0"/>
          <w:sz w:val="22"/>
          <w:szCs w:val="22"/>
        </w:rPr>
      </w:pPr>
      <w:r w:rsidRPr="00C46A79">
        <w:rPr>
          <w:rStyle w:val="Strong"/>
          <w:rFonts w:ascii="Verdana" w:hAnsi="Verdana"/>
          <w:bCs w:val="0"/>
          <w:spacing w:val="0"/>
          <w:sz w:val="22"/>
          <w:szCs w:val="22"/>
        </w:rPr>
        <w:t>CELA plays an active, collaborative role in coordination and advocacy within the accessible reading ecosystem</w:t>
      </w:r>
      <w:r w:rsidR="009E669B" w:rsidRPr="00C46A79">
        <w:rPr>
          <w:rStyle w:val="Strong"/>
          <w:rFonts w:ascii="Verdana" w:hAnsi="Verdana"/>
          <w:bCs w:val="0"/>
          <w:spacing w:val="0"/>
          <w:sz w:val="22"/>
          <w:szCs w:val="22"/>
        </w:rPr>
        <w:t>, print disability rights,</w:t>
      </w:r>
      <w:r w:rsidRPr="00C46A79">
        <w:rPr>
          <w:rStyle w:val="Strong"/>
          <w:rFonts w:ascii="Verdana" w:hAnsi="Verdana"/>
          <w:bCs w:val="0"/>
          <w:spacing w:val="0"/>
          <w:sz w:val="22"/>
          <w:szCs w:val="22"/>
        </w:rPr>
        <w:t xml:space="preserve"> and</w:t>
      </w:r>
      <w:r w:rsidR="009E669B" w:rsidRPr="00C46A79">
        <w:rPr>
          <w:rStyle w:val="Strong"/>
          <w:rFonts w:ascii="Verdana" w:hAnsi="Verdana"/>
          <w:bCs w:val="0"/>
          <w:spacing w:val="0"/>
          <w:sz w:val="22"/>
          <w:szCs w:val="22"/>
        </w:rPr>
        <w:t xml:space="preserve"> the</w:t>
      </w:r>
      <w:r w:rsidRPr="00C46A79">
        <w:rPr>
          <w:rStyle w:val="Strong"/>
          <w:rFonts w:ascii="Verdana" w:hAnsi="Verdana"/>
          <w:bCs w:val="0"/>
          <w:spacing w:val="0"/>
          <w:sz w:val="22"/>
          <w:szCs w:val="22"/>
        </w:rPr>
        <w:t xml:space="preserve"> broader library sector</w:t>
      </w:r>
      <w:r w:rsidR="00E717AA" w:rsidRPr="00C46A79">
        <w:rPr>
          <w:rStyle w:val="Strong"/>
          <w:rFonts w:ascii="Verdana" w:hAnsi="Verdana"/>
          <w:bCs w:val="0"/>
          <w:spacing w:val="0"/>
          <w:sz w:val="22"/>
          <w:szCs w:val="22"/>
        </w:rPr>
        <w:t>.</w:t>
      </w:r>
    </w:p>
    <w:p w14:paraId="2F813D25" w14:textId="53EEEE6C" w:rsidR="007924D3" w:rsidRPr="00685CC6" w:rsidRDefault="007924D3" w:rsidP="007924D3">
      <w:pPr>
        <w:pStyle w:val="Heading3"/>
        <w:numPr>
          <w:ilvl w:val="0"/>
          <w:numId w:val="0"/>
        </w:numPr>
        <w:ind w:left="792" w:hanging="792"/>
        <w:rPr>
          <w:rFonts w:ascii="Verdana" w:hAnsi="Verdana"/>
          <w:color w:val="761E28" w:themeColor="accent2" w:themeShade="BF"/>
        </w:rPr>
      </w:pPr>
      <w:bookmarkStart w:id="11" w:name="_Toc231373277"/>
      <w:r w:rsidRPr="00685CC6">
        <w:rPr>
          <w:rFonts w:ascii="Verdana" w:hAnsi="Verdana"/>
          <w:color w:val="761E28" w:themeColor="accent2" w:themeShade="BF"/>
        </w:rPr>
        <w:t xml:space="preserve">Sustainable, </w:t>
      </w:r>
      <w:r w:rsidR="00A96010">
        <w:rPr>
          <w:rFonts w:ascii="Verdana" w:hAnsi="Verdana"/>
          <w:color w:val="761E28" w:themeColor="accent2" w:themeShade="BF"/>
        </w:rPr>
        <w:t>f</w:t>
      </w:r>
      <w:r w:rsidRPr="00685CC6">
        <w:rPr>
          <w:rFonts w:ascii="Verdana" w:hAnsi="Verdana"/>
          <w:color w:val="761E28" w:themeColor="accent2" w:themeShade="BF"/>
        </w:rPr>
        <w:t>uture-</w:t>
      </w:r>
      <w:r w:rsidR="00A96010">
        <w:rPr>
          <w:rFonts w:ascii="Verdana" w:hAnsi="Verdana"/>
          <w:color w:val="761E28" w:themeColor="accent2" w:themeShade="BF"/>
        </w:rPr>
        <w:t>r</w:t>
      </w:r>
      <w:r w:rsidRPr="00685CC6">
        <w:rPr>
          <w:rFonts w:ascii="Verdana" w:hAnsi="Verdana"/>
          <w:color w:val="761E28" w:themeColor="accent2" w:themeShade="BF"/>
        </w:rPr>
        <w:t xml:space="preserve">eady </w:t>
      </w:r>
      <w:r w:rsidR="00A96010">
        <w:rPr>
          <w:rFonts w:ascii="Verdana" w:hAnsi="Verdana"/>
          <w:color w:val="761E28" w:themeColor="accent2" w:themeShade="BF"/>
        </w:rPr>
        <w:t>f</w:t>
      </w:r>
      <w:r w:rsidRPr="00685CC6">
        <w:rPr>
          <w:rFonts w:ascii="Verdana" w:hAnsi="Verdana"/>
          <w:color w:val="761E28" w:themeColor="accent2" w:themeShade="BF"/>
        </w:rPr>
        <w:t>oundation</w:t>
      </w:r>
      <w:bookmarkEnd w:id="11"/>
    </w:p>
    <w:p w14:paraId="0C1389F0" w14:textId="565EF1E9" w:rsidR="007924D3" w:rsidRPr="00685CC6" w:rsidRDefault="00FC2838" w:rsidP="007924D3">
      <w:pPr>
        <w:pStyle w:val="Body"/>
        <w:rPr>
          <w:rFonts w:ascii="Verdana" w:hAnsi="Verdana"/>
        </w:rPr>
      </w:pPr>
      <w:r>
        <w:rPr>
          <w:rFonts w:ascii="Verdana" w:hAnsi="Verdana"/>
        </w:rPr>
        <w:t>A s</w:t>
      </w:r>
      <w:r w:rsidR="005E02E0">
        <w:rPr>
          <w:rFonts w:ascii="Verdana" w:hAnsi="Verdana"/>
        </w:rPr>
        <w:t>trong and forward-looking foundation is necessary</w:t>
      </w:r>
      <w:r w:rsidR="00436224">
        <w:rPr>
          <w:rFonts w:ascii="Verdana" w:hAnsi="Verdana"/>
        </w:rPr>
        <w:t xml:space="preserve"> </w:t>
      </w:r>
      <w:r w:rsidR="005E02E0">
        <w:rPr>
          <w:rFonts w:ascii="Verdana" w:hAnsi="Verdana"/>
        </w:rPr>
        <w:t>for CELA to</w:t>
      </w:r>
      <w:r w:rsidR="007924D3" w:rsidRPr="00685CC6">
        <w:rPr>
          <w:rFonts w:ascii="Verdana" w:hAnsi="Verdana"/>
        </w:rPr>
        <w:t xml:space="preserve"> deliver on its mandate</w:t>
      </w:r>
      <w:r w:rsidR="00436224">
        <w:rPr>
          <w:rFonts w:ascii="Verdana" w:hAnsi="Verdana"/>
        </w:rPr>
        <w:t xml:space="preserve"> over time</w:t>
      </w:r>
      <w:r w:rsidR="007924D3" w:rsidRPr="00685CC6">
        <w:rPr>
          <w:rFonts w:ascii="Verdana" w:hAnsi="Verdana"/>
        </w:rPr>
        <w:t xml:space="preserve">. </w:t>
      </w:r>
      <w:r w:rsidR="00436224">
        <w:rPr>
          <w:rFonts w:ascii="Verdana" w:hAnsi="Verdana"/>
        </w:rPr>
        <w:t>This</w:t>
      </w:r>
      <w:r>
        <w:rPr>
          <w:rFonts w:ascii="Verdana" w:hAnsi="Verdana"/>
        </w:rPr>
        <w:t xml:space="preserve"> work</w:t>
      </w:r>
      <w:r w:rsidR="007924D3" w:rsidRPr="00685CC6">
        <w:rPr>
          <w:rFonts w:ascii="Verdana" w:hAnsi="Verdana"/>
        </w:rPr>
        <w:t xml:space="preserve"> </w:t>
      </w:r>
      <w:r w:rsidR="00682555">
        <w:rPr>
          <w:rFonts w:ascii="Verdana" w:hAnsi="Verdana"/>
        </w:rPr>
        <w:t>includes</w:t>
      </w:r>
      <w:r w:rsidR="00682555" w:rsidRPr="00685CC6">
        <w:rPr>
          <w:rFonts w:ascii="Verdana" w:hAnsi="Verdana"/>
        </w:rPr>
        <w:t xml:space="preserve"> </w:t>
      </w:r>
      <w:r w:rsidR="007924D3" w:rsidRPr="00685CC6">
        <w:rPr>
          <w:rFonts w:ascii="Verdana" w:hAnsi="Verdana"/>
        </w:rPr>
        <w:t xml:space="preserve">building recognition of </w:t>
      </w:r>
      <w:r w:rsidR="008C25B4" w:rsidRPr="00685CC6">
        <w:rPr>
          <w:rFonts w:ascii="Verdana" w:hAnsi="Verdana"/>
        </w:rPr>
        <w:t>the</w:t>
      </w:r>
      <w:r w:rsidR="007924D3" w:rsidRPr="00685CC6">
        <w:rPr>
          <w:rFonts w:ascii="Verdana" w:hAnsi="Verdana"/>
        </w:rPr>
        <w:t xml:space="preserve"> value</w:t>
      </w:r>
      <w:r w:rsidR="008C25B4" w:rsidRPr="00685CC6">
        <w:rPr>
          <w:rFonts w:ascii="Verdana" w:hAnsi="Verdana"/>
        </w:rPr>
        <w:t xml:space="preserve"> of accessible reading</w:t>
      </w:r>
      <w:r w:rsidR="007924D3" w:rsidRPr="00685CC6">
        <w:rPr>
          <w:rFonts w:ascii="Verdana" w:hAnsi="Verdana"/>
        </w:rPr>
        <w:t>, advancing the case for sustainable investment</w:t>
      </w:r>
      <w:r w:rsidR="008C25B4" w:rsidRPr="00685CC6">
        <w:rPr>
          <w:rFonts w:ascii="Verdana" w:hAnsi="Verdana"/>
        </w:rPr>
        <w:t xml:space="preserve"> in </w:t>
      </w:r>
      <w:r w:rsidR="00983F9A">
        <w:rPr>
          <w:rFonts w:ascii="Verdana" w:hAnsi="Verdana"/>
        </w:rPr>
        <w:t>an equitable and</w:t>
      </w:r>
      <w:r w:rsidR="008C25B4" w:rsidRPr="00685CC6">
        <w:rPr>
          <w:rFonts w:ascii="Verdana" w:hAnsi="Verdana"/>
        </w:rPr>
        <w:t xml:space="preserve"> accessible reading ecosystem</w:t>
      </w:r>
      <w:r w:rsidR="007924D3" w:rsidRPr="00685CC6">
        <w:rPr>
          <w:rFonts w:ascii="Verdana" w:hAnsi="Verdana"/>
        </w:rPr>
        <w:t xml:space="preserve">, and ensuring </w:t>
      </w:r>
      <w:r w:rsidR="008C25B4" w:rsidRPr="00685CC6">
        <w:rPr>
          <w:rFonts w:ascii="Verdana" w:hAnsi="Verdana"/>
        </w:rPr>
        <w:t>CELA</w:t>
      </w:r>
      <w:r w:rsidR="007924D3" w:rsidRPr="00685CC6">
        <w:rPr>
          <w:rFonts w:ascii="Verdana" w:hAnsi="Verdana"/>
        </w:rPr>
        <w:t xml:space="preserve"> has the capacity, governance, and infrastructure required to respond to evolving needs.</w:t>
      </w:r>
    </w:p>
    <w:p w14:paraId="649F7954" w14:textId="77777777" w:rsidR="007924D3" w:rsidRPr="00685CC6" w:rsidRDefault="007924D3" w:rsidP="007924D3">
      <w:pPr>
        <w:pStyle w:val="Body"/>
        <w:rPr>
          <w:rStyle w:val="Strong"/>
          <w:rFonts w:ascii="Verdana" w:hAnsi="Verdana"/>
          <w:color w:val="761E28" w:themeColor="accent2" w:themeShade="BF"/>
        </w:rPr>
      </w:pPr>
      <w:r w:rsidRPr="00685CC6">
        <w:rPr>
          <w:rStyle w:val="Strong"/>
          <w:rFonts w:ascii="Verdana" w:hAnsi="Verdana"/>
          <w:color w:val="761E28" w:themeColor="accent2" w:themeShade="BF"/>
        </w:rPr>
        <w:t>Objectives:</w:t>
      </w:r>
    </w:p>
    <w:p w14:paraId="54FE6DBF" w14:textId="3B3268B1" w:rsidR="007924D3" w:rsidRPr="00C46A79" w:rsidRDefault="009A000B" w:rsidP="00DB566B">
      <w:pPr>
        <w:pStyle w:val="Heading4"/>
        <w:numPr>
          <w:ilvl w:val="0"/>
          <w:numId w:val="134"/>
        </w:numPr>
        <w:spacing w:before="180" w:after="120"/>
        <w:ind w:left="283" w:hanging="215"/>
        <w:rPr>
          <w:rStyle w:val="Strong"/>
          <w:rFonts w:ascii="Verdana" w:hAnsi="Verdana"/>
          <w:bCs w:val="0"/>
          <w:spacing w:val="0"/>
          <w:sz w:val="22"/>
          <w:szCs w:val="22"/>
        </w:rPr>
      </w:pPr>
      <w:r w:rsidRPr="00C46A79">
        <w:rPr>
          <w:rStyle w:val="Strong"/>
          <w:rFonts w:ascii="Verdana" w:hAnsi="Verdana"/>
          <w:bCs w:val="0"/>
          <w:spacing w:val="0"/>
          <w:sz w:val="22"/>
          <w:szCs w:val="22"/>
        </w:rPr>
        <w:t>The</w:t>
      </w:r>
      <w:r w:rsidR="007924D3" w:rsidRPr="00C46A79">
        <w:rPr>
          <w:rStyle w:val="Strong"/>
          <w:rFonts w:ascii="Verdana" w:hAnsi="Verdana"/>
          <w:bCs w:val="0"/>
          <w:spacing w:val="0"/>
          <w:sz w:val="22"/>
          <w:szCs w:val="22"/>
        </w:rPr>
        <w:t xml:space="preserve"> role and value </w:t>
      </w:r>
      <w:r w:rsidR="00620F69" w:rsidRPr="00C46A79">
        <w:rPr>
          <w:rStyle w:val="Strong"/>
          <w:rFonts w:ascii="Verdana" w:hAnsi="Verdana"/>
          <w:bCs w:val="0"/>
          <w:spacing w:val="0"/>
          <w:sz w:val="22"/>
          <w:szCs w:val="22"/>
        </w:rPr>
        <w:t xml:space="preserve">of </w:t>
      </w:r>
      <w:r w:rsidR="008832AD" w:rsidRPr="00C46A79">
        <w:rPr>
          <w:rStyle w:val="Strong"/>
          <w:rFonts w:ascii="Verdana" w:hAnsi="Verdana"/>
          <w:bCs w:val="0"/>
          <w:spacing w:val="0"/>
          <w:sz w:val="22"/>
          <w:szCs w:val="22"/>
        </w:rPr>
        <w:t xml:space="preserve">an equitable and </w:t>
      </w:r>
      <w:r w:rsidR="00620F69" w:rsidRPr="00C46A79">
        <w:rPr>
          <w:rStyle w:val="Strong"/>
          <w:rFonts w:ascii="Verdana" w:hAnsi="Verdana"/>
          <w:bCs w:val="0"/>
          <w:spacing w:val="0"/>
          <w:sz w:val="22"/>
          <w:szCs w:val="22"/>
        </w:rPr>
        <w:t>accessible reading</w:t>
      </w:r>
      <w:r w:rsidR="008832AD" w:rsidRPr="00C46A79">
        <w:rPr>
          <w:rStyle w:val="Strong"/>
          <w:rFonts w:ascii="Verdana" w:hAnsi="Verdana"/>
          <w:bCs w:val="0"/>
          <w:spacing w:val="0"/>
          <w:sz w:val="22"/>
          <w:szCs w:val="22"/>
        </w:rPr>
        <w:t xml:space="preserve"> ecosystem</w:t>
      </w:r>
      <w:r w:rsidR="00620F69" w:rsidRPr="00C46A79">
        <w:rPr>
          <w:rStyle w:val="Strong"/>
          <w:rFonts w:ascii="Verdana" w:hAnsi="Verdana"/>
          <w:bCs w:val="0"/>
          <w:spacing w:val="0"/>
          <w:sz w:val="22"/>
          <w:szCs w:val="22"/>
        </w:rPr>
        <w:t xml:space="preserve"> </w:t>
      </w:r>
      <w:r w:rsidR="007924D3" w:rsidRPr="00C46A79">
        <w:rPr>
          <w:rStyle w:val="Strong"/>
          <w:rFonts w:ascii="Verdana" w:hAnsi="Verdana"/>
          <w:bCs w:val="0"/>
          <w:spacing w:val="0"/>
          <w:sz w:val="22"/>
          <w:szCs w:val="22"/>
        </w:rPr>
        <w:t>are widely understood, recognized, and sustainably supported.</w:t>
      </w:r>
    </w:p>
    <w:p w14:paraId="3FC5173F" w14:textId="77777777" w:rsidR="007924D3" w:rsidRPr="00C46A79" w:rsidRDefault="007924D3" w:rsidP="00DB566B">
      <w:pPr>
        <w:pStyle w:val="Heading4"/>
        <w:numPr>
          <w:ilvl w:val="0"/>
          <w:numId w:val="134"/>
        </w:numPr>
        <w:spacing w:before="180" w:after="120"/>
        <w:ind w:left="283" w:hanging="215"/>
        <w:rPr>
          <w:rStyle w:val="Strong"/>
          <w:rFonts w:ascii="Verdana" w:hAnsi="Verdana"/>
          <w:bCs w:val="0"/>
          <w:spacing w:val="0"/>
          <w:sz w:val="22"/>
          <w:szCs w:val="22"/>
        </w:rPr>
      </w:pPr>
      <w:r w:rsidRPr="00C46A79">
        <w:rPr>
          <w:rStyle w:val="Strong"/>
          <w:rFonts w:ascii="Verdana" w:hAnsi="Verdana"/>
          <w:bCs w:val="0"/>
          <w:spacing w:val="0"/>
          <w:sz w:val="22"/>
          <w:szCs w:val="22"/>
        </w:rPr>
        <w:t>CELA’s technology and data systems support reliable service, informed decisions, and readiness for future needs.</w:t>
      </w:r>
    </w:p>
    <w:p w14:paraId="0719A415" w14:textId="77777777" w:rsidR="007924D3" w:rsidRPr="00C46A79" w:rsidRDefault="007924D3" w:rsidP="00DB566B">
      <w:pPr>
        <w:pStyle w:val="Heading4"/>
        <w:numPr>
          <w:ilvl w:val="0"/>
          <w:numId w:val="134"/>
        </w:numPr>
        <w:spacing w:before="180" w:after="120"/>
        <w:ind w:left="283" w:hanging="215"/>
        <w:rPr>
          <w:rStyle w:val="Strong"/>
          <w:rFonts w:ascii="Verdana" w:hAnsi="Verdana"/>
          <w:bCs w:val="0"/>
          <w:spacing w:val="0"/>
          <w:sz w:val="22"/>
          <w:szCs w:val="22"/>
        </w:rPr>
      </w:pPr>
      <w:r w:rsidRPr="00C46A79">
        <w:rPr>
          <w:rStyle w:val="Strong"/>
          <w:rFonts w:ascii="Verdana" w:hAnsi="Verdana"/>
          <w:bCs w:val="0"/>
          <w:spacing w:val="0"/>
          <w:sz w:val="22"/>
          <w:szCs w:val="22"/>
        </w:rPr>
        <w:t>CELA has the organizational capacity, governance, and resilience needed to deliver its mandate as needs and demands evolve.</w:t>
      </w:r>
    </w:p>
    <w:p w14:paraId="59866D8B" w14:textId="14FB621E" w:rsidR="00F60012" w:rsidRPr="00685CC6" w:rsidRDefault="00F60012">
      <w:pPr>
        <w:rPr>
          <w:rFonts w:ascii="Verdana" w:eastAsiaTheme="majorEastAsia" w:hAnsi="Verdana" w:cstheme="majorBidi"/>
          <w:color w:val="000000" w:themeColor="text1"/>
          <w:sz w:val="56"/>
          <w:szCs w:val="32"/>
        </w:rPr>
      </w:pPr>
    </w:p>
    <w:sectPr w:rsidR="00F60012" w:rsidRPr="00685CC6" w:rsidSect="003878B9">
      <w:headerReference w:type="first" r:id="rId18"/>
      <w:footerReference w:type="first" r:id="rId19"/>
      <w:pgSz w:w="12240" w:h="15840"/>
      <w:pgMar w:top="1440" w:right="1134" w:bottom="144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28ACA" w14:textId="77777777" w:rsidR="002F2302" w:rsidRDefault="002F2302" w:rsidP="006D4CC2">
      <w:pPr>
        <w:pStyle w:val="Body"/>
      </w:pPr>
      <w:r>
        <w:separator/>
      </w:r>
    </w:p>
    <w:p w14:paraId="2AD32008" w14:textId="77777777" w:rsidR="002F2302" w:rsidRDefault="002F2302" w:rsidP="006D4CC2">
      <w:pPr>
        <w:pStyle w:val="Body"/>
      </w:pPr>
    </w:p>
    <w:p w14:paraId="0080A9AC" w14:textId="77777777" w:rsidR="002F2302" w:rsidRDefault="002F2302" w:rsidP="006D4CC2">
      <w:pPr>
        <w:pStyle w:val="Body"/>
      </w:pPr>
    </w:p>
    <w:p w14:paraId="62F9E45A" w14:textId="77777777" w:rsidR="002F2302" w:rsidRDefault="002F2302" w:rsidP="006D4CC2">
      <w:pPr>
        <w:pStyle w:val="Body"/>
      </w:pPr>
    </w:p>
    <w:p w14:paraId="27BA4BBB" w14:textId="77777777" w:rsidR="002F2302" w:rsidRDefault="002F2302" w:rsidP="006D4CC2">
      <w:pPr>
        <w:pStyle w:val="Body"/>
      </w:pPr>
    </w:p>
  </w:endnote>
  <w:endnote w:type="continuationSeparator" w:id="0">
    <w:p w14:paraId="372F2138" w14:textId="77777777" w:rsidR="002F2302" w:rsidRDefault="002F2302" w:rsidP="006D4CC2">
      <w:pPr>
        <w:pStyle w:val="Body"/>
      </w:pPr>
      <w:r>
        <w:continuationSeparator/>
      </w:r>
    </w:p>
    <w:p w14:paraId="261A2B60" w14:textId="77777777" w:rsidR="002F2302" w:rsidRDefault="002F2302" w:rsidP="006D4CC2">
      <w:pPr>
        <w:pStyle w:val="Body"/>
      </w:pPr>
    </w:p>
    <w:p w14:paraId="54FEC708" w14:textId="77777777" w:rsidR="002F2302" w:rsidRDefault="002F2302" w:rsidP="006D4CC2">
      <w:pPr>
        <w:pStyle w:val="Body"/>
      </w:pPr>
    </w:p>
    <w:p w14:paraId="4D2670D9" w14:textId="77777777" w:rsidR="002F2302" w:rsidRDefault="002F2302" w:rsidP="006D4CC2">
      <w:pPr>
        <w:pStyle w:val="Body"/>
      </w:pPr>
    </w:p>
    <w:p w14:paraId="56C400BC" w14:textId="77777777" w:rsidR="002F2302" w:rsidRDefault="002F2302" w:rsidP="006D4CC2">
      <w:pPr>
        <w:pStyle w:val="Body"/>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Bahnschrift SemiLight Condensed">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8916357"/>
      <w:docPartObj>
        <w:docPartGallery w:val="Page Numbers (Bottom of Page)"/>
        <w:docPartUnique/>
      </w:docPartObj>
    </w:sdtPr>
    <w:sdtEndPr>
      <w:rPr>
        <w:rStyle w:val="PageNumber"/>
      </w:rPr>
    </w:sdtEndPr>
    <w:sdtContent>
      <w:p w14:paraId="635B50A2" w14:textId="77777777" w:rsidR="006D4CC2" w:rsidRDefault="006D4CC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13136FC" w14:textId="77777777" w:rsidR="00C048D8" w:rsidRDefault="00C048D8" w:rsidP="006D4CC2">
    <w:pPr>
      <w:pStyle w:val="Footer"/>
      <w:ind w:right="360"/>
      <w:rPr>
        <w:rStyle w:val="PageNumber"/>
      </w:rPr>
    </w:pPr>
  </w:p>
  <w:p w14:paraId="18173D1D" w14:textId="77777777" w:rsidR="00C048D8" w:rsidRDefault="00C048D8" w:rsidP="006D4C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85254665"/>
      <w:docPartObj>
        <w:docPartGallery w:val="Page Numbers (Bottom of Page)"/>
        <w:docPartUnique/>
      </w:docPartObj>
    </w:sdtPr>
    <w:sdtEndPr>
      <w:rPr>
        <w:rStyle w:val="PageNumber"/>
      </w:rPr>
    </w:sdtEndPr>
    <w:sdtContent>
      <w:p w14:paraId="2283F903" w14:textId="77777777" w:rsidR="006D4CC2" w:rsidRDefault="006D4CC2" w:rsidP="006D4CC2">
        <w:pPr>
          <w:pStyle w:val="Footer"/>
          <w:framePr w:wrap="none" w:vAnchor="text" w:hAnchor="margin" w:xAlign="right" w:y="38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BF4A681" w14:textId="77777777" w:rsidR="00E15D14" w:rsidRDefault="00E15D14" w:rsidP="006D4CC2">
    <w:pPr>
      <w:pStyle w:val="Footer"/>
      <w:ind w:right="360"/>
      <w:rPr>
        <w:rStyle w:val="PageNumber"/>
      </w:rPr>
    </w:pPr>
  </w:p>
  <w:p w14:paraId="33A48878" w14:textId="614FC218" w:rsidR="00E15D14" w:rsidRPr="002F7BDA" w:rsidRDefault="00576E3C" w:rsidP="006D4CC2">
    <w:pPr>
      <w:pStyle w:val="Footer"/>
      <w:rPr>
        <w:rFonts w:ascii="Verdana" w:hAnsi="Verdana"/>
      </w:rPr>
    </w:pPr>
    <w:r w:rsidRPr="002F7BDA">
      <w:rPr>
        <w:rFonts w:ascii="Verdana" w:hAnsi="Verdana"/>
      </w:rPr>
      <w:t xml:space="preserve">Expanding Equitable Access to Reading: </w:t>
    </w:r>
    <w:r w:rsidR="00E938D6" w:rsidRPr="002F7BDA">
      <w:rPr>
        <w:rFonts w:ascii="Verdana" w:hAnsi="Verdana"/>
      </w:rPr>
      <w:t>CELA Strategic Plan (2026–2031)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74BF5" w14:textId="69FC9D68" w:rsidR="000A5A20" w:rsidRDefault="000A5A20" w:rsidP="006D4C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7FF81" w14:textId="77777777" w:rsidR="002F2302" w:rsidRDefault="002F2302" w:rsidP="006D4CC2">
      <w:pPr>
        <w:pStyle w:val="Body"/>
      </w:pPr>
      <w:r>
        <w:separator/>
      </w:r>
    </w:p>
  </w:footnote>
  <w:footnote w:type="continuationSeparator" w:id="0">
    <w:p w14:paraId="66B2B3EC" w14:textId="77777777" w:rsidR="002F2302" w:rsidRDefault="002F2302" w:rsidP="006D4CC2">
      <w:pPr>
        <w:pStyle w:val="Body"/>
      </w:pPr>
      <w:r>
        <w:continuationSeparator/>
      </w:r>
    </w:p>
    <w:p w14:paraId="70AD53B3" w14:textId="77777777" w:rsidR="002F2302" w:rsidRDefault="002F2302" w:rsidP="006D4CC2">
      <w:pPr>
        <w:pStyle w:val="Body"/>
      </w:pPr>
    </w:p>
    <w:p w14:paraId="4470FA9B" w14:textId="77777777" w:rsidR="002F2302" w:rsidRDefault="002F2302" w:rsidP="006D4CC2">
      <w:pPr>
        <w:pStyle w:val="Body"/>
      </w:pPr>
    </w:p>
    <w:p w14:paraId="3D4ADA76" w14:textId="77777777" w:rsidR="002F2302" w:rsidRDefault="002F2302" w:rsidP="006D4CC2">
      <w:pPr>
        <w:pStyle w:val="Body"/>
      </w:pPr>
    </w:p>
    <w:p w14:paraId="7BABA5A6" w14:textId="77777777" w:rsidR="002F2302" w:rsidRDefault="002F2302" w:rsidP="006D4CC2">
      <w:pPr>
        <w:pStyle w:val="Body"/>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AC818" w14:textId="135F2AD1" w:rsidR="00EC448F" w:rsidRDefault="00EC448F" w:rsidP="006D4C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64B0A" w14:textId="77777777" w:rsidR="00E15D14" w:rsidRDefault="00E15D14" w:rsidP="006D4CC2">
    <w:pPr>
      <w:pStyle w:val="Header"/>
    </w:pPr>
    <w:proofErr w:type="spellStart"/>
    <w:r>
      <w:t>Nordicity</w:t>
    </w:r>
    <w:proofErr w:type="spellEnd"/>
    <w:r>
      <w:t xml:space="preserve"> – Report header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C8A43" w14:textId="65F865A9" w:rsidR="00032292" w:rsidRDefault="00032292" w:rsidP="006D4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2CE52E2"/>
    <w:lvl w:ilvl="0">
      <w:start w:val="1"/>
      <w:numFmt w:val="decimal"/>
      <w:pStyle w:val="ListNumber5"/>
      <w:lvlText w:val="%1."/>
      <w:lvlJc w:val="left"/>
      <w:pPr>
        <w:tabs>
          <w:tab w:val="num" w:pos="1718"/>
        </w:tabs>
        <w:ind w:left="1718" w:hanging="357"/>
      </w:pPr>
      <w:rPr>
        <w:rFonts w:hint="default"/>
      </w:rPr>
    </w:lvl>
  </w:abstractNum>
  <w:abstractNum w:abstractNumId="1" w15:restartNumberingAfterBreak="0">
    <w:nsid w:val="FFFFFF7D"/>
    <w:multiLevelType w:val="singleLevel"/>
    <w:tmpl w:val="45E48BBE"/>
    <w:lvl w:ilvl="0">
      <w:start w:val="1"/>
      <w:numFmt w:val="decimal"/>
      <w:pStyle w:val="ListNumber4"/>
      <w:lvlText w:val="%1."/>
      <w:lvlJc w:val="left"/>
      <w:pPr>
        <w:tabs>
          <w:tab w:val="num" w:pos="1383"/>
        </w:tabs>
        <w:ind w:left="1383" w:hanging="362"/>
      </w:pPr>
      <w:rPr>
        <w:rFonts w:hint="default"/>
      </w:rPr>
    </w:lvl>
  </w:abstractNum>
  <w:abstractNum w:abstractNumId="2" w15:restartNumberingAfterBreak="0">
    <w:nsid w:val="FFFFFF7E"/>
    <w:multiLevelType w:val="singleLevel"/>
    <w:tmpl w:val="D69E2C78"/>
    <w:lvl w:ilvl="0">
      <w:start w:val="1"/>
      <w:numFmt w:val="decimal"/>
      <w:pStyle w:val="ListNumber3"/>
      <w:lvlText w:val="%1."/>
      <w:lvlJc w:val="left"/>
      <w:pPr>
        <w:tabs>
          <w:tab w:val="num" w:pos="1038"/>
        </w:tabs>
        <w:ind w:left="1038" w:hanging="358"/>
      </w:pPr>
      <w:rPr>
        <w:rFonts w:hint="default"/>
      </w:rPr>
    </w:lvl>
  </w:abstractNum>
  <w:abstractNum w:abstractNumId="3" w15:restartNumberingAfterBreak="0">
    <w:nsid w:val="FFFFFF7F"/>
    <w:multiLevelType w:val="singleLevel"/>
    <w:tmpl w:val="9B10351E"/>
    <w:lvl w:ilvl="0">
      <w:start w:val="1"/>
      <w:numFmt w:val="decimal"/>
      <w:pStyle w:val="ListNumber2"/>
      <w:lvlText w:val="%1."/>
      <w:lvlJc w:val="left"/>
      <w:pPr>
        <w:tabs>
          <w:tab w:val="num" w:pos="703"/>
        </w:tabs>
        <w:ind w:left="703" w:hanging="363"/>
      </w:pPr>
      <w:rPr>
        <w:rFonts w:hint="default"/>
      </w:rPr>
    </w:lvl>
  </w:abstractNum>
  <w:abstractNum w:abstractNumId="4" w15:restartNumberingAfterBreak="0">
    <w:nsid w:val="FFFFFF80"/>
    <w:multiLevelType w:val="singleLevel"/>
    <w:tmpl w:val="08006460"/>
    <w:lvl w:ilvl="0">
      <w:start w:val="1"/>
      <w:numFmt w:val="bullet"/>
      <w:pStyle w:val="ListBullet5"/>
      <w:lvlText w:val=""/>
      <w:lvlJc w:val="left"/>
      <w:pPr>
        <w:ind w:left="1191" w:hanging="227"/>
      </w:pPr>
      <w:rPr>
        <w:rFonts w:ascii="Wingdings" w:hAnsi="Wingdings" w:hint="default"/>
      </w:rPr>
    </w:lvl>
  </w:abstractNum>
  <w:abstractNum w:abstractNumId="5" w15:restartNumberingAfterBreak="0">
    <w:nsid w:val="005A372D"/>
    <w:multiLevelType w:val="multilevel"/>
    <w:tmpl w:val="62002AA6"/>
    <w:styleLink w:val="CurrentList90"/>
    <w:lvl w:ilvl="0">
      <w:start w:val="1"/>
      <w:numFmt w:val="decimal"/>
      <w:lvlText w:val="%1."/>
      <w:lvlJc w:val="left"/>
      <w:pPr>
        <w:ind w:left="568" w:hanging="284"/>
      </w:pPr>
      <w:rPr>
        <w:rFonts w:hint="default"/>
      </w:rPr>
    </w:lvl>
    <w:lvl w:ilvl="1">
      <w:start w:val="1"/>
      <w:numFmt w:val="lowerLetter"/>
      <w:lvlText w:val="%2."/>
      <w:lvlJc w:val="left"/>
      <w:pPr>
        <w:ind w:left="992" w:hanging="283"/>
      </w:pPr>
      <w:rPr>
        <w:rFonts w:hint="default"/>
      </w:rPr>
    </w:lvl>
    <w:lvl w:ilvl="2">
      <w:start w:val="1"/>
      <w:numFmt w:val="lowerRoman"/>
      <w:lvlText w:val="%3."/>
      <w:lvlJc w:val="left"/>
      <w:pPr>
        <w:ind w:left="1276" w:hanging="284"/>
      </w:pPr>
      <w:rPr>
        <w:rFonts w:hint="default"/>
      </w:rPr>
    </w:lvl>
    <w:lvl w:ilvl="3">
      <w:start w:val="1"/>
      <w:numFmt w:val="decimal"/>
      <w:lvlText w:val="(%4)"/>
      <w:lvlJc w:val="left"/>
      <w:pPr>
        <w:ind w:left="1701" w:hanging="425"/>
      </w:pPr>
      <w:rPr>
        <w:rFonts w:hint="default"/>
      </w:rPr>
    </w:lvl>
    <w:lvl w:ilvl="4">
      <w:start w:val="1"/>
      <w:numFmt w:val="lowerLetter"/>
      <w:lvlText w:val="(%5)"/>
      <w:lvlJc w:val="left"/>
      <w:pPr>
        <w:ind w:left="2126" w:hanging="425"/>
      </w:pPr>
      <w:rPr>
        <w:rFonts w:hint="default"/>
      </w:rPr>
    </w:lvl>
    <w:lvl w:ilvl="5">
      <w:start w:val="1"/>
      <w:numFmt w:val="lowerRoman"/>
      <w:lvlText w:val="(%6)"/>
      <w:lvlJc w:val="left"/>
      <w:pPr>
        <w:ind w:left="2552" w:hanging="426"/>
      </w:pPr>
      <w:rPr>
        <w:rFonts w:hint="default"/>
      </w:rPr>
    </w:lvl>
    <w:lvl w:ilvl="6">
      <w:start w:val="1"/>
      <w:numFmt w:val="decimal"/>
      <w:lvlText w:val="%7."/>
      <w:lvlJc w:val="left"/>
      <w:pPr>
        <w:tabs>
          <w:tab w:val="num" w:pos="31185"/>
        </w:tabs>
        <w:ind w:left="2693" w:hanging="141"/>
      </w:pPr>
      <w:rPr>
        <w:rFonts w:hint="default"/>
      </w:rPr>
    </w:lvl>
    <w:lvl w:ilvl="7">
      <w:start w:val="1"/>
      <w:numFmt w:val="lowerLetter"/>
      <w:lvlText w:val="%8."/>
      <w:lvlJc w:val="left"/>
      <w:pPr>
        <w:ind w:left="3119" w:hanging="426"/>
      </w:pPr>
      <w:rPr>
        <w:rFonts w:hint="default"/>
      </w:rPr>
    </w:lvl>
    <w:lvl w:ilvl="8">
      <w:start w:val="1"/>
      <w:numFmt w:val="lowerRoman"/>
      <w:lvlText w:val="%9."/>
      <w:lvlJc w:val="left"/>
      <w:pPr>
        <w:ind w:left="3402" w:hanging="283"/>
      </w:pPr>
      <w:rPr>
        <w:rFonts w:hint="default"/>
      </w:rPr>
    </w:lvl>
  </w:abstractNum>
  <w:abstractNum w:abstractNumId="6" w15:restartNumberingAfterBreak="0">
    <w:nsid w:val="065778B3"/>
    <w:multiLevelType w:val="multilevel"/>
    <w:tmpl w:val="BFA6CC12"/>
    <w:styleLink w:val="CurrentList87"/>
    <w:lvl w:ilvl="0">
      <w:start w:val="1"/>
      <w:numFmt w:val="decimal"/>
      <w:lvlText w:val="%1."/>
      <w:lvlJc w:val="left"/>
      <w:pPr>
        <w:ind w:left="568" w:hanging="284"/>
      </w:pPr>
      <w:rPr>
        <w:rFonts w:hint="default"/>
      </w:rPr>
    </w:lvl>
    <w:lvl w:ilvl="1">
      <w:start w:val="1"/>
      <w:numFmt w:val="lowerLetter"/>
      <w:lvlText w:val="%2."/>
      <w:lvlJc w:val="left"/>
      <w:pPr>
        <w:ind w:left="992" w:hanging="283"/>
      </w:pPr>
      <w:rPr>
        <w:rFonts w:hint="default"/>
      </w:rPr>
    </w:lvl>
    <w:lvl w:ilvl="2">
      <w:start w:val="1"/>
      <w:numFmt w:val="lowerRoman"/>
      <w:lvlText w:val="%3."/>
      <w:lvlJc w:val="left"/>
      <w:pPr>
        <w:ind w:left="1276" w:hanging="284"/>
      </w:pPr>
      <w:rPr>
        <w:rFonts w:hint="default"/>
      </w:rPr>
    </w:lvl>
    <w:lvl w:ilvl="3">
      <w:start w:val="1"/>
      <w:numFmt w:val="decimal"/>
      <w:lvlText w:val="(%4)"/>
      <w:lvlJc w:val="left"/>
      <w:pPr>
        <w:ind w:left="1559" w:hanging="283"/>
      </w:pPr>
      <w:rPr>
        <w:rFonts w:hint="default"/>
      </w:rPr>
    </w:lvl>
    <w:lvl w:ilvl="4">
      <w:start w:val="1"/>
      <w:numFmt w:val="lowerLetter"/>
      <w:lvlText w:val="(%5)"/>
      <w:lvlJc w:val="left"/>
      <w:pPr>
        <w:ind w:left="1843" w:hanging="284"/>
      </w:pPr>
      <w:rPr>
        <w:rFonts w:hint="default"/>
      </w:rPr>
    </w:lvl>
    <w:lvl w:ilvl="5">
      <w:start w:val="1"/>
      <w:numFmt w:val="lowerRoman"/>
      <w:lvlText w:val="(%6)"/>
      <w:lvlJc w:val="left"/>
      <w:pPr>
        <w:ind w:left="2126" w:hanging="283"/>
      </w:pPr>
      <w:rPr>
        <w:rFonts w:hint="default"/>
      </w:rPr>
    </w:lvl>
    <w:lvl w:ilvl="6">
      <w:start w:val="1"/>
      <w:numFmt w:val="decimal"/>
      <w:lvlText w:val="%7."/>
      <w:lvlJc w:val="left"/>
      <w:pPr>
        <w:ind w:left="2410" w:hanging="284"/>
      </w:pPr>
      <w:rPr>
        <w:rFonts w:hint="default"/>
      </w:rPr>
    </w:lvl>
    <w:lvl w:ilvl="7">
      <w:start w:val="1"/>
      <w:numFmt w:val="lowerLetter"/>
      <w:lvlText w:val="%8."/>
      <w:lvlJc w:val="left"/>
      <w:pPr>
        <w:ind w:left="2693" w:hanging="283"/>
      </w:pPr>
      <w:rPr>
        <w:rFonts w:hint="default"/>
      </w:rPr>
    </w:lvl>
    <w:lvl w:ilvl="8">
      <w:start w:val="1"/>
      <w:numFmt w:val="lowerRoman"/>
      <w:lvlText w:val="%9."/>
      <w:lvlJc w:val="left"/>
      <w:pPr>
        <w:ind w:left="2977" w:hanging="284"/>
      </w:pPr>
      <w:rPr>
        <w:rFonts w:hint="default"/>
      </w:rPr>
    </w:lvl>
  </w:abstractNum>
  <w:abstractNum w:abstractNumId="7" w15:restartNumberingAfterBreak="0">
    <w:nsid w:val="0671601A"/>
    <w:multiLevelType w:val="multilevel"/>
    <w:tmpl w:val="0409001D"/>
    <w:styleLink w:val="CurrentList9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6DA7865"/>
    <w:multiLevelType w:val="multilevel"/>
    <w:tmpl w:val="E0C45C70"/>
    <w:lvl w:ilvl="0">
      <w:start w:val="1"/>
      <w:numFmt w:val="decimal"/>
      <w:lvlText w:val="1.%1"/>
      <w:lvlJc w:val="left"/>
      <w:pPr>
        <w:ind w:left="284" w:hanging="227"/>
      </w:pPr>
      <w:rPr>
        <w:rFonts w:hint="default"/>
        <w:color w:val="auto"/>
      </w:rPr>
    </w:lvl>
    <w:lvl w:ilvl="1">
      <w:start w:val="1"/>
      <w:numFmt w:val="bullet"/>
      <w:lvlText w:val="–"/>
      <w:lvlJc w:val="left"/>
      <w:pPr>
        <w:ind w:left="567" w:hanging="283"/>
      </w:pPr>
      <w:rPr>
        <w:rFonts w:ascii="Franklin Gothic Book" w:hAnsi="Franklin Gothic Book" w:hint="default"/>
      </w:rPr>
    </w:lvl>
    <w:lvl w:ilvl="2">
      <w:start w:val="1"/>
      <w:numFmt w:val="bullet"/>
      <w:lvlText w:val="•"/>
      <w:lvlJc w:val="left"/>
      <w:pPr>
        <w:ind w:left="851" w:hanging="284"/>
      </w:pPr>
      <w:rPr>
        <w:rFonts w:ascii="Franklin Gothic Book" w:hAnsi="Franklin Gothic Book" w:hint="default"/>
      </w:rPr>
    </w:lvl>
    <w:lvl w:ilvl="3">
      <w:start w:val="1"/>
      <w:numFmt w:val="bullet"/>
      <w:lvlText w:val="§"/>
      <w:lvlJc w:val="left"/>
      <w:pPr>
        <w:ind w:left="1134" w:hanging="283"/>
      </w:pPr>
      <w:rPr>
        <w:rFonts w:ascii="Wingdings" w:hAnsi="Wingdings" w:hint="default"/>
      </w:rPr>
    </w:lvl>
    <w:lvl w:ilvl="4">
      <w:start w:val="1"/>
      <w:numFmt w:val="bullet"/>
      <w:lvlText w:val="§"/>
      <w:lvlJc w:val="left"/>
      <w:pPr>
        <w:ind w:left="1418" w:hanging="284"/>
      </w:pPr>
      <w:rPr>
        <w:rFonts w:ascii="Wingdings" w:hAnsi="Wingdings" w:hint="default"/>
      </w:rPr>
    </w:lvl>
    <w:lvl w:ilvl="5">
      <w:start w:val="1"/>
      <w:numFmt w:val="bullet"/>
      <w:lvlText w:val="§"/>
      <w:lvlJc w:val="left"/>
      <w:pPr>
        <w:ind w:left="1701" w:hanging="283"/>
      </w:pPr>
      <w:rPr>
        <w:rFonts w:ascii="Wingdings" w:hAnsi="Wingdings" w:hint="default"/>
      </w:rPr>
    </w:lvl>
    <w:lvl w:ilvl="6">
      <w:start w:val="1"/>
      <w:numFmt w:val="bullet"/>
      <w:lvlText w:val="§"/>
      <w:lvlJc w:val="left"/>
      <w:pPr>
        <w:ind w:left="1985" w:hanging="284"/>
      </w:pPr>
      <w:rPr>
        <w:rFonts w:ascii="Wingdings" w:hAnsi="Wingdings" w:hint="default"/>
      </w:rPr>
    </w:lvl>
    <w:lvl w:ilvl="7">
      <w:start w:val="1"/>
      <w:numFmt w:val="bullet"/>
      <w:lvlText w:val="§"/>
      <w:lvlJc w:val="left"/>
      <w:pPr>
        <w:ind w:left="2268" w:hanging="283"/>
      </w:pPr>
      <w:rPr>
        <w:rFonts w:ascii="Wingdings" w:hAnsi="Wingdings" w:hint="default"/>
      </w:rPr>
    </w:lvl>
    <w:lvl w:ilvl="8">
      <w:start w:val="1"/>
      <w:numFmt w:val="bullet"/>
      <w:lvlText w:val="§"/>
      <w:lvlJc w:val="left"/>
      <w:pPr>
        <w:ind w:left="2552" w:hanging="284"/>
      </w:pPr>
      <w:rPr>
        <w:rFonts w:ascii="Wingdings" w:hAnsi="Wingdings" w:hint="default"/>
      </w:rPr>
    </w:lvl>
  </w:abstractNum>
  <w:abstractNum w:abstractNumId="9" w15:restartNumberingAfterBreak="0">
    <w:nsid w:val="06DF5209"/>
    <w:multiLevelType w:val="multilevel"/>
    <w:tmpl w:val="92042864"/>
    <w:styleLink w:val="CurrentList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7376CD7"/>
    <w:multiLevelType w:val="hybridMultilevel"/>
    <w:tmpl w:val="2A544456"/>
    <w:lvl w:ilvl="0" w:tplc="40764A02">
      <w:start w:val="1"/>
      <w:numFmt w:val="bullet"/>
      <w:pStyle w:val="ListBullet4"/>
      <w:lvlText w:val=""/>
      <w:lvlJc w:val="left"/>
      <w:pPr>
        <w:ind w:left="964" w:hanging="227"/>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362F77"/>
    <w:multiLevelType w:val="hybridMultilevel"/>
    <w:tmpl w:val="2DAA3B6C"/>
    <w:lvl w:ilvl="0" w:tplc="2A2A0996">
      <w:start w:val="1"/>
      <w:numFmt w:val="decimal"/>
      <w:lvlText w:val="%1."/>
      <w:lvlJc w:val="left"/>
      <w:pPr>
        <w:ind w:left="1440" w:hanging="360"/>
      </w:pPr>
    </w:lvl>
    <w:lvl w:ilvl="1" w:tplc="08A88B58">
      <w:start w:val="1"/>
      <w:numFmt w:val="decimal"/>
      <w:lvlText w:val="%2."/>
      <w:lvlJc w:val="left"/>
      <w:pPr>
        <w:ind w:left="1440" w:hanging="360"/>
      </w:pPr>
    </w:lvl>
    <w:lvl w:ilvl="2" w:tplc="575CBDE8">
      <w:start w:val="1"/>
      <w:numFmt w:val="decimal"/>
      <w:lvlText w:val="%3."/>
      <w:lvlJc w:val="left"/>
      <w:pPr>
        <w:ind w:left="1440" w:hanging="360"/>
      </w:pPr>
    </w:lvl>
    <w:lvl w:ilvl="3" w:tplc="2834C002">
      <w:start w:val="1"/>
      <w:numFmt w:val="decimal"/>
      <w:lvlText w:val="%4."/>
      <w:lvlJc w:val="left"/>
      <w:pPr>
        <w:ind w:left="1440" w:hanging="360"/>
      </w:pPr>
    </w:lvl>
    <w:lvl w:ilvl="4" w:tplc="8DEAE6E0">
      <w:start w:val="1"/>
      <w:numFmt w:val="decimal"/>
      <w:lvlText w:val="%5."/>
      <w:lvlJc w:val="left"/>
      <w:pPr>
        <w:ind w:left="1440" w:hanging="360"/>
      </w:pPr>
    </w:lvl>
    <w:lvl w:ilvl="5" w:tplc="DC7E73BC">
      <w:start w:val="1"/>
      <w:numFmt w:val="decimal"/>
      <w:lvlText w:val="%6."/>
      <w:lvlJc w:val="left"/>
      <w:pPr>
        <w:ind w:left="1440" w:hanging="360"/>
      </w:pPr>
    </w:lvl>
    <w:lvl w:ilvl="6" w:tplc="85209F58">
      <w:start w:val="1"/>
      <w:numFmt w:val="decimal"/>
      <w:lvlText w:val="%7."/>
      <w:lvlJc w:val="left"/>
      <w:pPr>
        <w:ind w:left="1440" w:hanging="360"/>
      </w:pPr>
    </w:lvl>
    <w:lvl w:ilvl="7" w:tplc="60F051F2">
      <w:start w:val="1"/>
      <w:numFmt w:val="decimal"/>
      <w:lvlText w:val="%8."/>
      <w:lvlJc w:val="left"/>
      <w:pPr>
        <w:ind w:left="1440" w:hanging="360"/>
      </w:pPr>
    </w:lvl>
    <w:lvl w:ilvl="8" w:tplc="31E0E1B8">
      <w:start w:val="1"/>
      <w:numFmt w:val="decimal"/>
      <w:lvlText w:val="%9."/>
      <w:lvlJc w:val="left"/>
      <w:pPr>
        <w:ind w:left="1440" w:hanging="360"/>
      </w:pPr>
    </w:lvl>
  </w:abstractNum>
  <w:abstractNum w:abstractNumId="12" w15:restartNumberingAfterBreak="0">
    <w:nsid w:val="09732AFF"/>
    <w:multiLevelType w:val="multilevel"/>
    <w:tmpl w:val="AD0C5188"/>
    <w:lvl w:ilvl="0">
      <w:start w:val="1"/>
      <w:numFmt w:val="bullet"/>
      <w:pStyle w:val="Call-outListBullet"/>
      <w:lvlText w:val="§"/>
      <w:lvlJc w:val="left"/>
      <w:pPr>
        <w:tabs>
          <w:tab w:val="num" w:pos="567"/>
        </w:tabs>
        <w:ind w:left="284" w:hanging="227"/>
      </w:pPr>
      <w:rPr>
        <w:rFonts w:ascii="Wingdings" w:hAnsi="Wingdings" w:hint="default"/>
      </w:rPr>
    </w:lvl>
    <w:lvl w:ilvl="1">
      <w:start w:val="1"/>
      <w:numFmt w:val="bullet"/>
      <w:lvlText w:val="–"/>
      <w:lvlJc w:val="left"/>
      <w:pPr>
        <w:ind w:left="567" w:hanging="283"/>
      </w:pPr>
      <w:rPr>
        <w:rFonts w:ascii="Wingdings" w:hAnsi="Wingdings" w:hint="default"/>
      </w:rPr>
    </w:lvl>
    <w:lvl w:ilvl="2">
      <w:start w:val="1"/>
      <w:numFmt w:val="bullet"/>
      <w:lvlText w:val="•"/>
      <w:lvlJc w:val="left"/>
      <w:pPr>
        <w:ind w:left="851" w:hanging="284"/>
      </w:pPr>
      <w:rPr>
        <w:rFonts w:ascii="Wingdings" w:hAnsi="Wingdings" w:hint="default"/>
      </w:rPr>
    </w:lvl>
    <w:lvl w:ilvl="3">
      <w:start w:val="1"/>
      <w:numFmt w:val="bullet"/>
      <w:lvlText w:val="§"/>
      <w:lvlJc w:val="left"/>
      <w:pPr>
        <w:ind w:left="1134" w:hanging="283"/>
      </w:pPr>
      <w:rPr>
        <w:rFonts w:ascii="Wingdings" w:hAnsi="Wingdings" w:hint="default"/>
      </w:rPr>
    </w:lvl>
    <w:lvl w:ilvl="4">
      <w:start w:val="1"/>
      <w:numFmt w:val="bullet"/>
      <w:lvlText w:val="§"/>
      <w:lvlJc w:val="left"/>
      <w:pPr>
        <w:ind w:left="1418" w:hanging="284"/>
      </w:pPr>
      <w:rPr>
        <w:rFonts w:ascii="Wingdings" w:hAnsi="Wingdings" w:hint="default"/>
      </w:rPr>
    </w:lvl>
    <w:lvl w:ilvl="5">
      <w:start w:val="1"/>
      <w:numFmt w:val="bullet"/>
      <w:lvlText w:val="§"/>
      <w:lvlJc w:val="left"/>
      <w:pPr>
        <w:ind w:left="1701" w:hanging="283"/>
      </w:pPr>
      <w:rPr>
        <w:rFonts w:ascii="Wingdings" w:hAnsi="Wingdings" w:hint="default"/>
      </w:rPr>
    </w:lvl>
    <w:lvl w:ilvl="6">
      <w:start w:val="1"/>
      <w:numFmt w:val="bullet"/>
      <w:lvlText w:val="§"/>
      <w:lvlJc w:val="left"/>
      <w:pPr>
        <w:ind w:left="1985" w:hanging="284"/>
      </w:pPr>
      <w:rPr>
        <w:rFonts w:ascii="Wingdings" w:hAnsi="Wingdings" w:hint="default"/>
      </w:rPr>
    </w:lvl>
    <w:lvl w:ilvl="7">
      <w:start w:val="1"/>
      <w:numFmt w:val="bullet"/>
      <w:lvlText w:val="§"/>
      <w:lvlJc w:val="left"/>
      <w:pPr>
        <w:ind w:left="2268" w:hanging="283"/>
      </w:pPr>
      <w:rPr>
        <w:rFonts w:ascii="Wingdings" w:hAnsi="Wingdings" w:hint="default"/>
      </w:rPr>
    </w:lvl>
    <w:lvl w:ilvl="8">
      <w:start w:val="1"/>
      <w:numFmt w:val="bullet"/>
      <w:lvlText w:val="§"/>
      <w:lvlJc w:val="left"/>
      <w:pPr>
        <w:ind w:left="2552" w:hanging="284"/>
      </w:pPr>
      <w:rPr>
        <w:rFonts w:ascii="Wingdings" w:hAnsi="Wingdings" w:hint="default"/>
      </w:rPr>
    </w:lvl>
  </w:abstractNum>
  <w:abstractNum w:abstractNumId="13" w15:restartNumberingAfterBreak="0">
    <w:nsid w:val="0C5F4F65"/>
    <w:multiLevelType w:val="multilevel"/>
    <w:tmpl w:val="FB687BB4"/>
    <w:styleLink w:val="CurrentList47"/>
    <w:lvl w:ilvl="0">
      <w:start w:val="1"/>
      <w:numFmt w:val="bullet"/>
      <w:lvlText w:val="§"/>
      <w:lvlJc w:val="left"/>
      <w:pPr>
        <w:ind w:left="284" w:hanging="284"/>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bullet"/>
      <w:lvlText w:val="§"/>
      <w:lvlJc w:val="left"/>
      <w:pPr>
        <w:ind w:left="3240" w:hanging="360"/>
      </w:pPr>
      <w:rPr>
        <w:rFonts w:ascii="Wingdings" w:hAnsi="Wingdings" w:hint="default"/>
      </w:rPr>
    </w:lvl>
  </w:abstractNum>
  <w:abstractNum w:abstractNumId="14" w15:restartNumberingAfterBreak="0">
    <w:nsid w:val="0C6A6C7B"/>
    <w:multiLevelType w:val="multilevel"/>
    <w:tmpl w:val="3B2ED99C"/>
    <w:styleLink w:val="CurrentList56"/>
    <w:lvl w:ilvl="0">
      <w:start w:val="1"/>
      <w:numFmt w:val="bullet"/>
      <w:lvlText w:val="§"/>
      <w:lvlJc w:val="left"/>
      <w:pPr>
        <w:ind w:left="284" w:hanging="227"/>
      </w:pPr>
      <w:rPr>
        <w:rFonts w:ascii="Wingdings" w:hAnsi="Wingdings" w:hint="default"/>
      </w:rPr>
    </w:lvl>
    <w:lvl w:ilvl="1">
      <w:start w:val="1"/>
      <w:numFmt w:val="bullet"/>
      <w:lvlText w:val="–"/>
      <w:lvlJc w:val="left"/>
      <w:pPr>
        <w:ind w:left="567" w:hanging="283"/>
      </w:pPr>
      <w:rPr>
        <w:rFonts w:ascii="Wingdings" w:hAnsi="Wingdings" w:hint="default"/>
      </w:rPr>
    </w:lvl>
    <w:lvl w:ilvl="2">
      <w:start w:val="1"/>
      <w:numFmt w:val="bullet"/>
      <w:lvlText w:val="§"/>
      <w:lvlJc w:val="left"/>
      <w:pPr>
        <w:ind w:left="851" w:hanging="284"/>
      </w:pPr>
      <w:rPr>
        <w:rFonts w:ascii="Wingdings" w:hAnsi="Wingdings" w:hint="default"/>
      </w:rPr>
    </w:lvl>
    <w:lvl w:ilvl="3">
      <w:start w:val="1"/>
      <w:numFmt w:val="bullet"/>
      <w:lvlText w:val="§"/>
      <w:lvlJc w:val="left"/>
      <w:pPr>
        <w:ind w:left="1134" w:hanging="283"/>
      </w:pPr>
      <w:rPr>
        <w:rFonts w:ascii="Wingdings" w:hAnsi="Wingdings" w:hint="default"/>
      </w:rPr>
    </w:lvl>
    <w:lvl w:ilvl="4">
      <w:start w:val="1"/>
      <w:numFmt w:val="bullet"/>
      <w:lvlText w:val="§"/>
      <w:lvlJc w:val="left"/>
      <w:pPr>
        <w:ind w:left="1418" w:hanging="284"/>
      </w:pPr>
      <w:rPr>
        <w:rFonts w:ascii="Wingdings" w:hAnsi="Wingdings" w:hint="default"/>
      </w:rPr>
    </w:lvl>
    <w:lvl w:ilvl="5">
      <w:start w:val="1"/>
      <w:numFmt w:val="bullet"/>
      <w:lvlText w:val="§"/>
      <w:lvlJc w:val="left"/>
      <w:pPr>
        <w:ind w:left="1701" w:hanging="283"/>
      </w:pPr>
      <w:rPr>
        <w:rFonts w:ascii="Wingdings" w:hAnsi="Wingdings" w:hint="default"/>
      </w:rPr>
    </w:lvl>
    <w:lvl w:ilvl="6">
      <w:start w:val="1"/>
      <w:numFmt w:val="bullet"/>
      <w:lvlText w:val="§"/>
      <w:lvlJc w:val="left"/>
      <w:pPr>
        <w:ind w:left="1985" w:hanging="284"/>
      </w:pPr>
      <w:rPr>
        <w:rFonts w:ascii="Wingdings" w:hAnsi="Wingdings" w:hint="default"/>
      </w:rPr>
    </w:lvl>
    <w:lvl w:ilvl="7">
      <w:start w:val="1"/>
      <w:numFmt w:val="bullet"/>
      <w:lvlText w:val="§"/>
      <w:lvlJc w:val="left"/>
      <w:pPr>
        <w:ind w:left="2268" w:hanging="283"/>
      </w:pPr>
      <w:rPr>
        <w:rFonts w:ascii="Wingdings" w:hAnsi="Wingdings" w:hint="default"/>
      </w:rPr>
    </w:lvl>
    <w:lvl w:ilvl="8">
      <w:start w:val="1"/>
      <w:numFmt w:val="bullet"/>
      <w:lvlText w:val="§"/>
      <w:lvlJc w:val="left"/>
      <w:pPr>
        <w:ind w:left="2552" w:hanging="284"/>
      </w:pPr>
      <w:rPr>
        <w:rFonts w:ascii="Wingdings" w:hAnsi="Wingdings" w:hint="default"/>
      </w:rPr>
    </w:lvl>
  </w:abstractNum>
  <w:abstractNum w:abstractNumId="15" w15:restartNumberingAfterBreak="0">
    <w:nsid w:val="0CD9173C"/>
    <w:multiLevelType w:val="multilevel"/>
    <w:tmpl w:val="647A0320"/>
    <w:styleLink w:val="CurrentList20"/>
    <w:lvl w:ilvl="0">
      <w:start w:val="1"/>
      <w:numFmt w:val="bullet"/>
      <w:lvlText w:val=""/>
      <w:lvlJc w:val="left"/>
      <w:pPr>
        <w:tabs>
          <w:tab w:val="num" w:pos="1304"/>
        </w:tabs>
        <w:ind w:left="1304" w:hanging="22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F6F4F7F"/>
    <w:multiLevelType w:val="multilevel"/>
    <w:tmpl w:val="F84C0E62"/>
    <w:lvl w:ilvl="0">
      <w:start w:val="1"/>
      <w:numFmt w:val="decimal"/>
      <w:lvlText w:val="1.%1"/>
      <w:lvlJc w:val="left"/>
      <w:pPr>
        <w:ind w:left="284" w:hanging="227"/>
      </w:pPr>
      <w:rPr>
        <w:color w:val="761E28" w:themeColor="accent2" w:themeShade="BF"/>
      </w:rPr>
    </w:lvl>
    <w:lvl w:ilvl="1">
      <w:start w:val="1"/>
      <w:numFmt w:val="bullet"/>
      <w:lvlText w:val="–"/>
      <w:lvlJc w:val="left"/>
      <w:pPr>
        <w:ind w:left="567" w:hanging="283"/>
      </w:pPr>
      <w:rPr>
        <w:rFonts w:ascii="Franklin Gothic Book" w:hAnsi="Franklin Gothic Book" w:hint="default"/>
      </w:rPr>
    </w:lvl>
    <w:lvl w:ilvl="2">
      <w:start w:val="1"/>
      <w:numFmt w:val="bullet"/>
      <w:lvlText w:val="•"/>
      <w:lvlJc w:val="left"/>
      <w:pPr>
        <w:ind w:left="851" w:hanging="284"/>
      </w:pPr>
      <w:rPr>
        <w:rFonts w:ascii="Franklin Gothic Book" w:hAnsi="Franklin Gothic Book" w:hint="default"/>
      </w:rPr>
    </w:lvl>
    <w:lvl w:ilvl="3">
      <w:start w:val="1"/>
      <w:numFmt w:val="bullet"/>
      <w:lvlText w:val="§"/>
      <w:lvlJc w:val="left"/>
      <w:pPr>
        <w:ind w:left="1134" w:hanging="283"/>
      </w:pPr>
      <w:rPr>
        <w:rFonts w:ascii="Wingdings" w:hAnsi="Wingdings" w:hint="default"/>
      </w:rPr>
    </w:lvl>
    <w:lvl w:ilvl="4">
      <w:start w:val="1"/>
      <w:numFmt w:val="bullet"/>
      <w:lvlText w:val="§"/>
      <w:lvlJc w:val="left"/>
      <w:pPr>
        <w:ind w:left="1418" w:hanging="284"/>
      </w:pPr>
      <w:rPr>
        <w:rFonts w:ascii="Wingdings" w:hAnsi="Wingdings" w:hint="default"/>
      </w:rPr>
    </w:lvl>
    <w:lvl w:ilvl="5">
      <w:start w:val="1"/>
      <w:numFmt w:val="bullet"/>
      <w:lvlText w:val="§"/>
      <w:lvlJc w:val="left"/>
      <w:pPr>
        <w:ind w:left="1701" w:hanging="283"/>
      </w:pPr>
      <w:rPr>
        <w:rFonts w:ascii="Wingdings" w:hAnsi="Wingdings" w:hint="default"/>
      </w:rPr>
    </w:lvl>
    <w:lvl w:ilvl="6">
      <w:start w:val="1"/>
      <w:numFmt w:val="bullet"/>
      <w:lvlText w:val="§"/>
      <w:lvlJc w:val="left"/>
      <w:pPr>
        <w:ind w:left="1985" w:hanging="284"/>
      </w:pPr>
      <w:rPr>
        <w:rFonts w:ascii="Wingdings" w:hAnsi="Wingdings" w:hint="default"/>
      </w:rPr>
    </w:lvl>
    <w:lvl w:ilvl="7">
      <w:start w:val="1"/>
      <w:numFmt w:val="bullet"/>
      <w:lvlText w:val="§"/>
      <w:lvlJc w:val="left"/>
      <w:pPr>
        <w:ind w:left="2268" w:hanging="283"/>
      </w:pPr>
      <w:rPr>
        <w:rFonts w:ascii="Wingdings" w:hAnsi="Wingdings" w:hint="default"/>
      </w:rPr>
    </w:lvl>
    <w:lvl w:ilvl="8">
      <w:start w:val="1"/>
      <w:numFmt w:val="bullet"/>
      <w:lvlText w:val="§"/>
      <w:lvlJc w:val="left"/>
      <w:pPr>
        <w:ind w:left="2552" w:hanging="284"/>
      </w:pPr>
      <w:rPr>
        <w:rFonts w:ascii="Wingdings" w:hAnsi="Wingdings" w:hint="default"/>
      </w:rPr>
    </w:lvl>
  </w:abstractNum>
  <w:abstractNum w:abstractNumId="17" w15:restartNumberingAfterBreak="0">
    <w:nsid w:val="0F6F5653"/>
    <w:multiLevelType w:val="multilevel"/>
    <w:tmpl w:val="71AC720A"/>
    <w:styleLink w:val="CurrentList92"/>
    <w:lvl w:ilvl="0">
      <w:start w:val="1"/>
      <w:numFmt w:val="decimal"/>
      <w:lvlText w:val="%1."/>
      <w:lvlJc w:val="left"/>
      <w:pPr>
        <w:ind w:left="568" w:hanging="284"/>
      </w:pPr>
      <w:rPr>
        <w:rFonts w:hint="default"/>
      </w:rPr>
    </w:lvl>
    <w:lvl w:ilvl="1">
      <w:start w:val="1"/>
      <w:numFmt w:val="lowerLetter"/>
      <w:lvlText w:val="%2."/>
      <w:lvlJc w:val="left"/>
      <w:pPr>
        <w:ind w:left="992" w:hanging="283"/>
      </w:pPr>
      <w:rPr>
        <w:rFonts w:hint="default"/>
      </w:rPr>
    </w:lvl>
    <w:lvl w:ilvl="2">
      <w:start w:val="1"/>
      <w:numFmt w:val="lowerRoman"/>
      <w:lvlText w:val="%3."/>
      <w:lvlJc w:val="left"/>
      <w:pPr>
        <w:ind w:left="1276" w:hanging="284"/>
      </w:pPr>
      <w:rPr>
        <w:rFonts w:hint="default"/>
      </w:rPr>
    </w:lvl>
    <w:lvl w:ilvl="3">
      <w:start w:val="1"/>
      <w:numFmt w:val="decimal"/>
      <w:lvlText w:val="(%4)"/>
      <w:lvlJc w:val="left"/>
      <w:pPr>
        <w:ind w:left="1701" w:hanging="425"/>
      </w:pPr>
      <w:rPr>
        <w:rFonts w:hint="default"/>
      </w:rPr>
    </w:lvl>
    <w:lvl w:ilvl="4">
      <w:start w:val="1"/>
      <w:numFmt w:val="lowerLetter"/>
      <w:lvlText w:val="(%5)"/>
      <w:lvlJc w:val="left"/>
      <w:pPr>
        <w:ind w:left="2126" w:hanging="425"/>
      </w:pPr>
      <w:rPr>
        <w:rFonts w:hint="default"/>
      </w:rPr>
    </w:lvl>
    <w:lvl w:ilvl="5">
      <w:start w:val="1"/>
      <w:numFmt w:val="lowerRoman"/>
      <w:lvlText w:val="(%6)"/>
      <w:lvlJc w:val="left"/>
      <w:pPr>
        <w:ind w:left="2552" w:hanging="426"/>
      </w:pPr>
      <w:rPr>
        <w:rFonts w:hint="default"/>
      </w:rPr>
    </w:lvl>
    <w:lvl w:ilvl="6">
      <w:start w:val="1"/>
      <w:numFmt w:val="decimal"/>
      <w:lvlText w:val="%7."/>
      <w:lvlJc w:val="left"/>
      <w:pPr>
        <w:ind w:left="2835" w:hanging="283"/>
      </w:pPr>
      <w:rPr>
        <w:rFonts w:hint="default"/>
      </w:rPr>
    </w:lvl>
    <w:lvl w:ilvl="7">
      <w:start w:val="1"/>
      <w:numFmt w:val="lowerLetter"/>
      <w:lvlText w:val="%8."/>
      <w:lvlJc w:val="left"/>
      <w:pPr>
        <w:tabs>
          <w:tab w:val="num" w:pos="3402"/>
        </w:tabs>
        <w:ind w:left="3260" w:hanging="425"/>
      </w:pPr>
      <w:rPr>
        <w:rFonts w:hint="default"/>
      </w:rPr>
    </w:lvl>
    <w:lvl w:ilvl="8">
      <w:start w:val="1"/>
      <w:numFmt w:val="lowerRoman"/>
      <w:lvlText w:val="%9."/>
      <w:lvlJc w:val="left"/>
      <w:pPr>
        <w:ind w:left="3544" w:hanging="284"/>
      </w:pPr>
      <w:rPr>
        <w:rFonts w:hint="default"/>
      </w:rPr>
    </w:lvl>
  </w:abstractNum>
  <w:abstractNum w:abstractNumId="18" w15:restartNumberingAfterBreak="0">
    <w:nsid w:val="10F5275E"/>
    <w:multiLevelType w:val="multilevel"/>
    <w:tmpl w:val="0409001D"/>
    <w:styleLink w:val="CurrentList6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151059A"/>
    <w:multiLevelType w:val="multilevel"/>
    <w:tmpl w:val="595ED6BA"/>
    <w:styleLink w:val="CurrentList73"/>
    <w:lvl w:ilvl="0">
      <w:start w:val="1"/>
      <w:numFmt w:val="decimal"/>
      <w:lvlText w:val="%1."/>
      <w:lvlJc w:val="left"/>
      <w:pPr>
        <w:ind w:left="360" w:hanging="360"/>
      </w:pPr>
      <w:rPr>
        <w:rFonts w:hint="default"/>
      </w:rPr>
    </w:lvl>
    <w:lvl w:ilvl="1">
      <w:start w:val="1"/>
      <w:numFmt w:val="decimal"/>
      <w:lvlText w:val="%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1551BB1"/>
    <w:multiLevelType w:val="multilevel"/>
    <w:tmpl w:val="95684646"/>
    <w:styleLink w:val="CurrentList77"/>
    <w:lvl w:ilvl="0">
      <w:start w:val="1"/>
      <w:numFmt w:val="decimal"/>
      <w:lvlText w:val="%1."/>
      <w:lvlJc w:val="left"/>
      <w:pPr>
        <w:ind w:left="360" w:hanging="360"/>
      </w:pPr>
      <w:rPr>
        <w:rFonts w:hint="default"/>
      </w:rPr>
    </w:lvl>
    <w:lvl w:ilvl="1">
      <w:start w:val="1"/>
      <w:numFmt w:val="none"/>
      <w:lvlText w:val=""/>
      <w:lvlJc w:val="left"/>
      <w:pPr>
        <w:ind w:left="792" w:hanging="792"/>
      </w:pPr>
      <w:rPr>
        <w:rFonts w:hint="default"/>
      </w:rPr>
    </w:lvl>
    <w:lvl w:ilvl="2">
      <w:start w:val="1"/>
      <w:numFmt w:val="decimal"/>
      <w:lvlText w:val="%1.%3"/>
      <w:lvlJc w:val="left"/>
      <w:pPr>
        <w:ind w:left="1224" w:hanging="1224"/>
      </w:pPr>
      <w:rPr>
        <w:rFonts w:hint="default"/>
      </w:rPr>
    </w:lvl>
    <w:lvl w:ilvl="3">
      <w:start w:val="1"/>
      <w:numFmt w:val="none"/>
      <w:lvlText w:val=""/>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1" w15:restartNumberingAfterBreak="0">
    <w:nsid w:val="11A64183"/>
    <w:multiLevelType w:val="multilevel"/>
    <w:tmpl w:val="C798C3BA"/>
    <w:styleLink w:val="CurrentList44"/>
    <w:lvl w:ilvl="0">
      <w:start w:val="1"/>
      <w:numFmt w:val="bullet"/>
      <w:lvlText w:val=""/>
      <w:lvlJc w:val="left"/>
      <w:pPr>
        <w:tabs>
          <w:tab w:val="num" w:pos="142"/>
        </w:tabs>
        <w:ind w:left="284" w:hanging="227"/>
      </w:pPr>
      <w:rPr>
        <w:rFonts w:ascii="Wingdings" w:hAnsi="Wingdings" w:hint="default"/>
      </w:rPr>
    </w:lvl>
    <w:lvl w:ilvl="1">
      <w:start w:val="1"/>
      <w:numFmt w:val="bullet"/>
      <w:lvlText w:val=""/>
      <w:lvlJc w:val="left"/>
      <w:pPr>
        <w:ind w:left="1363" w:hanging="283"/>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31D6475"/>
    <w:multiLevelType w:val="multilevel"/>
    <w:tmpl w:val="473E7E5C"/>
    <w:styleLink w:val="CurrentList27"/>
    <w:lvl w:ilvl="0">
      <w:start w:val="1"/>
      <w:numFmt w:val="bullet"/>
      <w:lvlText w:val=""/>
      <w:lvlJc w:val="left"/>
      <w:pPr>
        <w:tabs>
          <w:tab w:val="num" w:pos="680"/>
        </w:tabs>
        <w:ind w:left="680" w:hanging="34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5923EF4"/>
    <w:multiLevelType w:val="multilevel"/>
    <w:tmpl w:val="129A0DAC"/>
    <w:styleLink w:val="CurrentList22"/>
    <w:lvl w:ilvl="0">
      <w:start w:val="1"/>
      <w:numFmt w:val="bullet"/>
      <w:lvlText w:val="o"/>
      <w:lvlJc w:val="left"/>
      <w:pPr>
        <w:tabs>
          <w:tab w:val="num" w:pos="680"/>
        </w:tabs>
        <w:ind w:left="680" w:hanging="34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6277987"/>
    <w:multiLevelType w:val="multilevel"/>
    <w:tmpl w:val="AD8C4884"/>
    <w:styleLink w:val="CurrentList84"/>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none"/>
      <w:lvlRestart w:val="0"/>
      <w:lvlText w:val=""/>
      <w:lvlJc w:val="left"/>
      <w:pPr>
        <w:ind w:left="567" w:hanging="567"/>
      </w:pPr>
      <w:rPr>
        <w:rFonts w:hint="default"/>
      </w:rPr>
    </w:lvl>
    <w:lvl w:ilvl="3">
      <w:start w:val="1"/>
      <w:numFmt w:val="none"/>
      <w:lvlText w:val=""/>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5" w15:restartNumberingAfterBreak="0">
    <w:nsid w:val="173E67EB"/>
    <w:multiLevelType w:val="multilevel"/>
    <w:tmpl w:val="198EE038"/>
    <w:styleLink w:val="CurrentList80"/>
    <w:lvl w:ilvl="0">
      <w:start w:val="1"/>
      <w:numFmt w:val="decimal"/>
      <w:lvlText w:val="%1."/>
      <w:lvlJc w:val="left"/>
      <w:pPr>
        <w:ind w:left="360" w:hanging="360"/>
      </w:pPr>
      <w:rPr>
        <w:rFonts w:hint="default"/>
      </w:rPr>
    </w:lvl>
    <w:lvl w:ilvl="1">
      <w:start w:val="1"/>
      <w:numFmt w:val="none"/>
      <w:lvlText w:val=""/>
      <w:lvlJc w:val="left"/>
      <w:pPr>
        <w:ind w:left="792" w:hanging="792"/>
      </w:pPr>
      <w:rPr>
        <w:rFonts w:hint="default"/>
      </w:rPr>
    </w:lvl>
    <w:lvl w:ilvl="2">
      <w:start w:val="1"/>
      <w:numFmt w:val="decimal"/>
      <w:lvlText w:val="%1.%3"/>
      <w:lvlJc w:val="left"/>
      <w:pPr>
        <w:ind w:left="567" w:hanging="567"/>
      </w:pPr>
      <w:rPr>
        <w:rFonts w:hint="default"/>
      </w:rPr>
    </w:lvl>
    <w:lvl w:ilvl="3">
      <w:start w:val="1"/>
      <w:numFmt w:val="none"/>
      <w:lvlText w:val=""/>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6" w15:restartNumberingAfterBreak="0">
    <w:nsid w:val="19075B05"/>
    <w:multiLevelType w:val="multilevel"/>
    <w:tmpl w:val="0409001D"/>
    <w:styleLink w:val="CurrentList9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19C42211"/>
    <w:multiLevelType w:val="multilevel"/>
    <w:tmpl w:val="17102B3E"/>
    <w:styleLink w:val="CurrentList46"/>
    <w:lvl w:ilvl="0">
      <w:start w:val="1"/>
      <w:numFmt w:val="bullet"/>
      <w:lvlText w:val="§"/>
      <w:lvlJc w:val="left"/>
      <w:pPr>
        <w:tabs>
          <w:tab w:val="num" w:pos="357"/>
        </w:tabs>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bullet"/>
      <w:lvlText w:val="§"/>
      <w:lvlJc w:val="left"/>
      <w:pPr>
        <w:ind w:left="3240" w:hanging="360"/>
      </w:pPr>
      <w:rPr>
        <w:rFonts w:ascii="Wingdings" w:hAnsi="Wingdings" w:hint="default"/>
      </w:rPr>
    </w:lvl>
  </w:abstractNum>
  <w:abstractNum w:abstractNumId="28" w15:restartNumberingAfterBreak="0">
    <w:nsid w:val="1BDB4CF0"/>
    <w:multiLevelType w:val="multilevel"/>
    <w:tmpl w:val="FF32C7CA"/>
    <w:styleLink w:val="CurrentList37"/>
    <w:lvl w:ilvl="0">
      <w:start w:val="1"/>
      <w:numFmt w:val="bullet"/>
      <w:lvlText w:val=""/>
      <w:lvlJc w:val="left"/>
      <w:pPr>
        <w:ind w:left="284" w:hanging="227"/>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1C7D2C60"/>
    <w:multiLevelType w:val="multilevel"/>
    <w:tmpl w:val="0409001D"/>
    <w:styleLink w:val="CurrentList8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207A29A2"/>
    <w:multiLevelType w:val="multilevel"/>
    <w:tmpl w:val="7E3669D8"/>
    <w:styleLink w:val="CurrentList33"/>
    <w:lvl w:ilvl="0">
      <w:start w:val="1"/>
      <w:numFmt w:val="bullet"/>
      <w:lvlText w:val=""/>
      <w:lvlJc w:val="left"/>
      <w:pPr>
        <w:ind w:left="70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25256E9"/>
    <w:multiLevelType w:val="multilevel"/>
    <w:tmpl w:val="DE7CB544"/>
    <w:styleLink w:val="CurrentList60"/>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25AE30D7"/>
    <w:multiLevelType w:val="multilevel"/>
    <w:tmpl w:val="9112FF36"/>
    <w:styleLink w:val="CurrentList88"/>
    <w:lvl w:ilvl="0">
      <w:start w:val="1"/>
      <w:numFmt w:val="decimal"/>
      <w:lvlText w:val="%1."/>
      <w:lvlJc w:val="left"/>
      <w:pPr>
        <w:ind w:left="568" w:hanging="284"/>
      </w:pPr>
      <w:rPr>
        <w:rFonts w:hint="default"/>
      </w:rPr>
    </w:lvl>
    <w:lvl w:ilvl="1">
      <w:start w:val="1"/>
      <w:numFmt w:val="lowerLetter"/>
      <w:lvlText w:val="%2."/>
      <w:lvlJc w:val="left"/>
      <w:pPr>
        <w:ind w:left="992" w:hanging="283"/>
      </w:pPr>
      <w:rPr>
        <w:rFonts w:hint="default"/>
      </w:rPr>
    </w:lvl>
    <w:lvl w:ilvl="2">
      <w:start w:val="1"/>
      <w:numFmt w:val="lowerRoman"/>
      <w:lvlText w:val="%3."/>
      <w:lvlJc w:val="left"/>
      <w:pPr>
        <w:ind w:left="1276" w:hanging="284"/>
      </w:pPr>
      <w:rPr>
        <w:rFonts w:hint="default"/>
      </w:rPr>
    </w:lvl>
    <w:lvl w:ilvl="3">
      <w:start w:val="1"/>
      <w:numFmt w:val="decimal"/>
      <w:lvlText w:val="(%4)"/>
      <w:lvlJc w:val="left"/>
      <w:pPr>
        <w:ind w:left="1701" w:hanging="425"/>
      </w:pPr>
      <w:rPr>
        <w:rFonts w:hint="default"/>
      </w:rPr>
    </w:lvl>
    <w:lvl w:ilvl="4">
      <w:start w:val="1"/>
      <w:numFmt w:val="lowerLetter"/>
      <w:lvlText w:val="(%5)"/>
      <w:lvlJc w:val="left"/>
      <w:pPr>
        <w:ind w:left="1843" w:hanging="284"/>
      </w:pPr>
      <w:rPr>
        <w:rFonts w:hint="default"/>
      </w:rPr>
    </w:lvl>
    <w:lvl w:ilvl="5">
      <w:start w:val="1"/>
      <w:numFmt w:val="lowerRoman"/>
      <w:lvlText w:val="(%6)"/>
      <w:lvlJc w:val="left"/>
      <w:pPr>
        <w:ind w:left="2126" w:hanging="283"/>
      </w:pPr>
      <w:rPr>
        <w:rFonts w:hint="default"/>
      </w:rPr>
    </w:lvl>
    <w:lvl w:ilvl="6">
      <w:start w:val="1"/>
      <w:numFmt w:val="decimal"/>
      <w:lvlText w:val="%7."/>
      <w:lvlJc w:val="left"/>
      <w:pPr>
        <w:ind w:left="2410" w:hanging="284"/>
      </w:pPr>
      <w:rPr>
        <w:rFonts w:hint="default"/>
      </w:rPr>
    </w:lvl>
    <w:lvl w:ilvl="7">
      <w:start w:val="1"/>
      <w:numFmt w:val="lowerLetter"/>
      <w:lvlText w:val="%8."/>
      <w:lvlJc w:val="left"/>
      <w:pPr>
        <w:ind w:left="2693" w:hanging="283"/>
      </w:pPr>
      <w:rPr>
        <w:rFonts w:hint="default"/>
      </w:rPr>
    </w:lvl>
    <w:lvl w:ilvl="8">
      <w:start w:val="1"/>
      <w:numFmt w:val="lowerRoman"/>
      <w:lvlText w:val="%9."/>
      <w:lvlJc w:val="left"/>
      <w:pPr>
        <w:ind w:left="2977" w:hanging="284"/>
      </w:pPr>
      <w:rPr>
        <w:rFonts w:hint="default"/>
      </w:rPr>
    </w:lvl>
  </w:abstractNum>
  <w:abstractNum w:abstractNumId="33" w15:restartNumberingAfterBreak="0">
    <w:nsid w:val="263E6006"/>
    <w:multiLevelType w:val="multilevel"/>
    <w:tmpl w:val="AD62F92A"/>
    <w:styleLink w:val="CurrentList11"/>
    <w:lvl w:ilvl="0">
      <w:start w:val="1"/>
      <w:numFmt w:val="bullet"/>
      <w:lvlText w:val=""/>
      <w:lvlJc w:val="left"/>
      <w:pPr>
        <w:ind w:left="567" w:hanging="51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2800442C"/>
    <w:multiLevelType w:val="multilevel"/>
    <w:tmpl w:val="ED661E8A"/>
    <w:styleLink w:val="CurrentList68"/>
    <w:lvl w:ilvl="0">
      <w:start w:val="1"/>
      <w:numFmt w:val="decimal"/>
      <w:lvlText w:val="%1."/>
      <w:lvlJc w:val="left"/>
      <w:pPr>
        <w:ind w:left="360" w:hanging="360"/>
      </w:pPr>
      <w:rPr>
        <w:rFonts w:hint="default"/>
      </w:rPr>
    </w:lvl>
    <w:lvl w:ilvl="1">
      <w:start w:val="1"/>
      <w:numFmt w:val="decimal"/>
      <w:lvlText w:val="%2.%1"/>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287244A1"/>
    <w:multiLevelType w:val="multilevel"/>
    <w:tmpl w:val="049C2492"/>
    <w:styleLink w:val="CurrentList91"/>
    <w:lvl w:ilvl="0">
      <w:start w:val="1"/>
      <w:numFmt w:val="decimal"/>
      <w:lvlText w:val="%1."/>
      <w:lvlJc w:val="left"/>
      <w:pPr>
        <w:ind w:left="568" w:hanging="284"/>
      </w:pPr>
      <w:rPr>
        <w:rFonts w:hint="default"/>
      </w:rPr>
    </w:lvl>
    <w:lvl w:ilvl="1">
      <w:start w:val="1"/>
      <w:numFmt w:val="lowerLetter"/>
      <w:lvlText w:val="%2."/>
      <w:lvlJc w:val="left"/>
      <w:pPr>
        <w:ind w:left="992" w:hanging="283"/>
      </w:pPr>
      <w:rPr>
        <w:rFonts w:hint="default"/>
      </w:rPr>
    </w:lvl>
    <w:lvl w:ilvl="2">
      <w:start w:val="1"/>
      <w:numFmt w:val="lowerRoman"/>
      <w:lvlText w:val="%3."/>
      <w:lvlJc w:val="left"/>
      <w:pPr>
        <w:ind w:left="1276" w:hanging="284"/>
      </w:pPr>
      <w:rPr>
        <w:rFonts w:hint="default"/>
      </w:rPr>
    </w:lvl>
    <w:lvl w:ilvl="3">
      <w:start w:val="1"/>
      <w:numFmt w:val="decimal"/>
      <w:lvlText w:val="(%4)"/>
      <w:lvlJc w:val="left"/>
      <w:pPr>
        <w:ind w:left="1701" w:hanging="425"/>
      </w:pPr>
      <w:rPr>
        <w:rFonts w:hint="default"/>
      </w:rPr>
    </w:lvl>
    <w:lvl w:ilvl="4">
      <w:start w:val="1"/>
      <w:numFmt w:val="lowerLetter"/>
      <w:lvlText w:val="(%5)"/>
      <w:lvlJc w:val="left"/>
      <w:pPr>
        <w:ind w:left="2126" w:hanging="425"/>
      </w:pPr>
      <w:rPr>
        <w:rFonts w:hint="default"/>
      </w:rPr>
    </w:lvl>
    <w:lvl w:ilvl="5">
      <w:start w:val="1"/>
      <w:numFmt w:val="lowerRoman"/>
      <w:lvlText w:val="(%6)"/>
      <w:lvlJc w:val="left"/>
      <w:pPr>
        <w:ind w:left="2552" w:hanging="426"/>
      </w:pPr>
      <w:rPr>
        <w:rFonts w:hint="default"/>
      </w:rPr>
    </w:lvl>
    <w:lvl w:ilvl="6">
      <w:start w:val="1"/>
      <w:numFmt w:val="decimal"/>
      <w:lvlText w:val="%7."/>
      <w:lvlJc w:val="left"/>
      <w:pPr>
        <w:ind w:left="2835" w:hanging="283"/>
      </w:pPr>
      <w:rPr>
        <w:rFonts w:hint="default"/>
      </w:rPr>
    </w:lvl>
    <w:lvl w:ilvl="7">
      <w:start w:val="1"/>
      <w:numFmt w:val="lowerLetter"/>
      <w:lvlText w:val="%8."/>
      <w:lvlJc w:val="left"/>
      <w:pPr>
        <w:ind w:left="3119" w:hanging="426"/>
      </w:pPr>
      <w:rPr>
        <w:rFonts w:hint="default"/>
      </w:rPr>
    </w:lvl>
    <w:lvl w:ilvl="8">
      <w:start w:val="1"/>
      <w:numFmt w:val="lowerRoman"/>
      <w:lvlText w:val="%9."/>
      <w:lvlJc w:val="left"/>
      <w:pPr>
        <w:ind w:left="3402" w:hanging="283"/>
      </w:pPr>
      <w:rPr>
        <w:rFonts w:hint="default"/>
      </w:rPr>
    </w:lvl>
  </w:abstractNum>
  <w:abstractNum w:abstractNumId="36" w15:restartNumberingAfterBreak="0">
    <w:nsid w:val="2A257FD1"/>
    <w:multiLevelType w:val="hybridMultilevel"/>
    <w:tmpl w:val="93140DE8"/>
    <w:lvl w:ilvl="0" w:tplc="C9C89146">
      <w:start w:val="1"/>
      <w:numFmt w:val="bullet"/>
      <w:lvlText w:val="•"/>
      <w:lvlJc w:val="left"/>
      <w:pPr>
        <w:tabs>
          <w:tab w:val="num" w:pos="720"/>
        </w:tabs>
        <w:ind w:left="720" w:hanging="360"/>
      </w:pPr>
      <w:rPr>
        <w:rFonts w:ascii="Arial" w:hAnsi="Arial" w:hint="default"/>
      </w:rPr>
    </w:lvl>
    <w:lvl w:ilvl="1" w:tplc="96A82C6A" w:tentative="1">
      <w:start w:val="1"/>
      <w:numFmt w:val="bullet"/>
      <w:lvlText w:val="•"/>
      <w:lvlJc w:val="left"/>
      <w:pPr>
        <w:tabs>
          <w:tab w:val="num" w:pos="1440"/>
        </w:tabs>
        <w:ind w:left="1440" w:hanging="360"/>
      </w:pPr>
      <w:rPr>
        <w:rFonts w:ascii="Arial" w:hAnsi="Arial" w:hint="default"/>
      </w:rPr>
    </w:lvl>
    <w:lvl w:ilvl="2" w:tplc="428C48C4" w:tentative="1">
      <w:start w:val="1"/>
      <w:numFmt w:val="bullet"/>
      <w:lvlText w:val="•"/>
      <w:lvlJc w:val="left"/>
      <w:pPr>
        <w:tabs>
          <w:tab w:val="num" w:pos="2160"/>
        </w:tabs>
        <w:ind w:left="2160" w:hanging="360"/>
      </w:pPr>
      <w:rPr>
        <w:rFonts w:ascii="Arial" w:hAnsi="Arial" w:hint="default"/>
      </w:rPr>
    </w:lvl>
    <w:lvl w:ilvl="3" w:tplc="1A802A8C" w:tentative="1">
      <w:start w:val="1"/>
      <w:numFmt w:val="bullet"/>
      <w:lvlText w:val="•"/>
      <w:lvlJc w:val="left"/>
      <w:pPr>
        <w:tabs>
          <w:tab w:val="num" w:pos="2880"/>
        </w:tabs>
        <w:ind w:left="2880" w:hanging="360"/>
      </w:pPr>
      <w:rPr>
        <w:rFonts w:ascii="Arial" w:hAnsi="Arial" w:hint="default"/>
      </w:rPr>
    </w:lvl>
    <w:lvl w:ilvl="4" w:tplc="82662814" w:tentative="1">
      <w:start w:val="1"/>
      <w:numFmt w:val="bullet"/>
      <w:lvlText w:val="•"/>
      <w:lvlJc w:val="left"/>
      <w:pPr>
        <w:tabs>
          <w:tab w:val="num" w:pos="3600"/>
        </w:tabs>
        <w:ind w:left="3600" w:hanging="360"/>
      </w:pPr>
      <w:rPr>
        <w:rFonts w:ascii="Arial" w:hAnsi="Arial" w:hint="default"/>
      </w:rPr>
    </w:lvl>
    <w:lvl w:ilvl="5" w:tplc="CADAAD00" w:tentative="1">
      <w:start w:val="1"/>
      <w:numFmt w:val="bullet"/>
      <w:lvlText w:val="•"/>
      <w:lvlJc w:val="left"/>
      <w:pPr>
        <w:tabs>
          <w:tab w:val="num" w:pos="4320"/>
        </w:tabs>
        <w:ind w:left="4320" w:hanging="360"/>
      </w:pPr>
      <w:rPr>
        <w:rFonts w:ascii="Arial" w:hAnsi="Arial" w:hint="default"/>
      </w:rPr>
    </w:lvl>
    <w:lvl w:ilvl="6" w:tplc="8566088C" w:tentative="1">
      <w:start w:val="1"/>
      <w:numFmt w:val="bullet"/>
      <w:lvlText w:val="•"/>
      <w:lvlJc w:val="left"/>
      <w:pPr>
        <w:tabs>
          <w:tab w:val="num" w:pos="5040"/>
        </w:tabs>
        <w:ind w:left="5040" w:hanging="360"/>
      </w:pPr>
      <w:rPr>
        <w:rFonts w:ascii="Arial" w:hAnsi="Arial" w:hint="default"/>
      </w:rPr>
    </w:lvl>
    <w:lvl w:ilvl="7" w:tplc="3B5816AC" w:tentative="1">
      <w:start w:val="1"/>
      <w:numFmt w:val="bullet"/>
      <w:lvlText w:val="•"/>
      <w:lvlJc w:val="left"/>
      <w:pPr>
        <w:tabs>
          <w:tab w:val="num" w:pos="5760"/>
        </w:tabs>
        <w:ind w:left="5760" w:hanging="360"/>
      </w:pPr>
      <w:rPr>
        <w:rFonts w:ascii="Arial" w:hAnsi="Arial" w:hint="default"/>
      </w:rPr>
    </w:lvl>
    <w:lvl w:ilvl="8" w:tplc="40241D94"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2AA35C11"/>
    <w:multiLevelType w:val="multilevel"/>
    <w:tmpl w:val="2990E316"/>
    <w:styleLink w:val="CurrentList85"/>
    <w:lvl w:ilvl="0">
      <w:start w:val="1"/>
      <w:numFmt w:val="bullet"/>
      <w:lvlText w:val="§"/>
      <w:lvlJc w:val="left"/>
      <w:pPr>
        <w:ind w:left="284" w:hanging="227"/>
      </w:pPr>
      <w:rPr>
        <w:rFonts w:ascii="Wingdings" w:hAnsi="Wingdings" w:hint="default"/>
      </w:rPr>
    </w:lvl>
    <w:lvl w:ilvl="1">
      <w:start w:val="1"/>
      <w:numFmt w:val="bullet"/>
      <w:lvlText w:val="–"/>
      <w:lvlJc w:val="left"/>
      <w:pPr>
        <w:ind w:left="567" w:hanging="283"/>
      </w:pPr>
      <w:rPr>
        <w:rFonts w:ascii="Wingdings" w:hAnsi="Wingdings" w:hint="default"/>
      </w:rPr>
    </w:lvl>
    <w:lvl w:ilvl="2">
      <w:start w:val="1"/>
      <w:numFmt w:val="bullet"/>
      <w:lvlText w:val="•"/>
      <w:lvlJc w:val="left"/>
      <w:pPr>
        <w:ind w:left="851" w:hanging="284"/>
      </w:pPr>
      <w:rPr>
        <w:rFonts w:ascii="Wingdings" w:hAnsi="Wingdings" w:hint="default"/>
      </w:rPr>
    </w:lvl>
    <w:lvl w:ilvl="3">
      <w:start w:val="1"/>
      <w:numFmt w:val="bullet"/>
      <w:lvlText w:val="§"/>
      <w:lvlJc w:val="left"/>
      <w:pPr>
        <w:ind w:left="1134" w:hanging="283"/>
      </w:pPr>
      <w:rPr>
        <w:rFonts w:ascii="Wingdings" w:hAnsi="Wingdings" w:hint="default"/>
      </w:rPr>
    </w:lvl>
    <w:lvl w:ilvl="4">
      <w:start w:val="1"/>
      <w:numFmt w:val="bullet"/>
      <w:lvlText w:val="§"/>
      <w:lvlJc w:val="left"/>
      <w:pPr>
        <w:ind w:left="1418" w:hanging="284"/>
      </w:pPr>
      <w:rPr>
        <w:rFonts w:ascii="Wingdings" w:hAnsi="Wingdings" w:hint="default"/>
      </w:rPr>
    </w:lvl>
    <w:lvl w:ilvl="5">
      <w:start w:val="1"/>
      <w:numFmt w:val="bullet"/>
      <w:lvlText w:val="§"/>
      <w:lvlJc w:val="left"/>
      <w:pPr>
        <w:ind w:left="1701" w:hanging="283"/>
      </w:pPr>
      <w:rPr>
        <w:rFonts w:ascii="Wingdings" w:hAnsi="Wingdings" w:hint="default"/>
      </w:rPr>
    </w:lvl>
    <w:lvl w:ilvl="6">
      <w:start w:val="1"/>
      <w:numFmt w:val="bullet"/>
      <w:lvlText w:val="§"/>
      <w:lvlJc w:val="left"/>
      <w:pPr>
        <w:ind w:left="1985" w:hanging="284"/>
      </w:pPr>
      <w:rPr>
        <w:rFonts w:ascii="Wingdings" w:hAnsi="Wingdings" w:hint="default"/>
      </w:rPr>
    </w:lvl>
    <w:lvl w:ilvl="7">
      <w:start w:val="1"/>
      <w:numFmt w:val="bullet"/>
      <w:lvlText w:val="§"/>
      <w:lvlJc w:val="left"/>
      <w:pPr>
        <w:ind w:left="2268" w:hanging="283"/>
      </w:pPr>
      <w:rPr>
        <w:rFonts w:ascii="Wingdings" w:hAnsi="Wingdings" w:hint="default"/>
      </w:rPr>
    </w:lvl>
    <w:lvl w:ilvl="8">
      <w:start w:val="1"/>
      <w:numFmt w:val="bullet"/>
      <w:lvlText w:val="§"/>
      <w:lvlJc w:val="left"/>
      <w:pPr>
        <w:ind w:left="2552" w:hanging="284"/>
      </w:pPr>
      <w:rPr>
        <w:rFonts w:ascii="Wingdings" w:hAnsi="Wingdings" w:hint="default"/>
      </w:rPr>
    </w:lvl>
  </w:abstractNum>
  <w:abstractNum w:abstractNumId="38" w15:restartNumberingAfterBreak="0">
    <w:nsid w:val="2B661302"/>
    <w:multiLevelType w:val="multilevel"/>
    <w:tmpl w:val="2B6E7636"/>
    <w:styleLink w:val="CurrentList6"/>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C8B03B8"/>
    <w:multiLevelType w:val="multilevel"/>
    <w:tmpl w:val="7B62C43E"/>
    <w:styleLink w:val="CurrentList67"/>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2CD7740B"/>
    <w:multiLevelType w:val="multilevel"/>
    <w:tmpl w:val="0409001D"/>
    <w:styleLink w:val="CurrentList9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2E0D6A6B"/>
    <w:multiLevelType w:val="multilevel"/>
    <w:tmpl w:val="649E6A46"/>
    <w:styleLink w:val="CurrentList19"/>
    <w:lvl w:ilvl="0">
      <w:start w:val="1"/>
      <w:numFmt w:val="bullet"/>
      <w:lvlText w:val=""/>
      <w:lvlJc w:val="left"/>
      <w:pPr>
        <w:tabs>
          <w:tab w:val="num" w:pos="1304"/>
        </w:tabs>
        <w:ind w:left="1304" w:firstLine="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2E802631"/>
    <w:multiLevelType w:val="hybridMultilevel"/>
    <w:tmpl w:val="B8504EF4"/>
    <w:lvl w:ilvl="0" w:tplc="352648C0">
      <w:start w:val="1"/>
      <w:numFmt w:val="bullet"/>
      <w:lvlText w:val="•"/>
      <w:lvlJc w:val="left"/>
      <w:pPr>
        <w:tabs>
          <w:tab w:val="num" w:pos="720"/>
        </w:tabs>
        <w:ind w:left="720" w:hanging="360"/>
      </w:pPr>
      <w:rPr>
        <w:rFonts w:ascii="Arial" w:hAnsi="Arial" w:hint="default"/>
      </w:rPr>
    </w:lvl>
    <w:lvl w:ilvl="1" w:tplc="4B24F2E2" w:tentative="1">
      <w:start w:val="1"/>
      <w:numFmt w:val="bullet"/>
      <w:lvlText w:val="•"/>
      <w:lvlJc w:val="left"/>
      <w:pPr>
        <w:tabs>
          <w:tab w:val="num" w:pos="1440"/>
        </w:tabs>
        <w:ind w:left="1440" w:hanging="360"/>
      </w:pPr>
      <w:rPr>
        <w:rFonts w:ascii="Arial" w:hAnsi="Arial" w:hint="default"/>
      </w:rPr>
    </w:lvl>
    <w:lvl w:ilvl="2" w:tplc="69BA8ED0" w:tentative="1">
      <w:start w:val="1"/>
      <w:numFmt w:val="bullet"/>
      <w:lvlText w:val="•"/>
      <w:lvlJc w:val="left"/>
      <w:pPr>
        <w:tabs>
          <w:tab w:val="num" w:pos="2160"/>
        </w:tabs>
        <w:ind w:left="2160" w:hanging="360"/>
      </w:pPr>
      <w:rPr>
        <w:rFonts w:ascii="Arial" w:hAnsi="Arial" w:hint="default"/>
      </w:rPr>
    </w:lvl>
    <w:lvl w:ilvl="3" w:tplc="423C77FC" w:tentative="1">
      <w:start w:val="1"/>
      <w:numFmt w:val="bullet"/>
      <w:lvlText w:val="•"/>
      <w:lvlJc w:val="left"/>
      <w:pPr>
        <w:tabs>
          <w:tab w:val="num" w:pos="2880"/>
        </w:tabs>
        <w:ind w:left="2880" w:hanging="360"/>
      </w:pPr>
      <w:rPr>
        <w:rFonts w:ascii="Arial" w:hAnsi="Arial" w:hint="default"/>
      </w:rPr>
    </w:lvl>
    <w:lvl w:ilvl="4" w:tplc="7D360C66" w:tentative="1">
      <w:start w:val="1"/>
      <w:numFmt w:val="bullet"/>
      <w:lvlText w:val="•"/>
      <w:lvlJc w:val="left"/>
      <w:pPr>
        <w:tabs>
          <w:tab w:val="num" w:pos="3600"/>
        </w:tabs>
        <w:ind w:left="3600" w:hanging="360"/>
      </w:pPr>
      <w:rPr>
        <w:rFonts w:ascii="Arial" w:hAnsi="Arial" w:hint="default"/>
      </w:rPr>
    </w:lvl>
    <w:lvl w:ilvl="5" w:tplc="2918D01E" w:tentative="1">
      <w:start w:val="1"/>
      <w:numFmt w:val="bullet"/>
      <w:lvlText w:val="•"/>
      <w:lvlJc w:val="left"/>
      <w:pPr>
        <w:tabs>
          <w:tab w:val="num" w:pos="4320"/>
        </w:tabs>
        <w:ind w:left="4320" w:hanging="360"/>
      </w:pPr>
      <w:rPr>
        <w:rFonts w:ascii="Arial" w:hAnsi="Arial" w:hint="default"/>
      </w:rPr>
    </w:lvl>
    <w:lvl w:ilvl="6" w:tplc="BD96D3F6" w:tentative="1">
      <w:start w:val="1"/>
      <w:numFmt w:val="bullet"/>
      <w:lvlText w:val="•"/>
      <w:lvlJc w:val="left"/>
      <w:pPr>
        <w:tabs>
          <w:tab w:val="num" w:pos="5040"/>
        </w:tabs>
        <w:ind w:left="5040" w:hanging="360"/>
      </w:pPr>
      <w:rPr>
        <w:rFonts w:ascii="Arial" w:hAnsi="Arial" w:hint="default"/>
      </w:rPr>
    </w:lvl>
    <w:lvl w:ilvl="7" w:tplc="06FC57BE" w:tentative="1">
      <w:start w:val="1"/>
      <w:numFmt w:val="bullet"/>
      <w:lvlText w:val="•"/>
      <w:lvlJc w:val="left"/>
      <w:pPr>
        <w:tabs>
          <w:tab w:val="num" w:pos="5760"/>
        </w:tabs>
        <w:ind w:left="5760" w:hanging="360"/>
      </w:pPr>
      <w:rPr>
        <w:rFonts w:ascii="Arial" w:hAnsi="Arial" w:hint="default"/>
      </w:rPr>
    </w:lvl>
    <w:lvl w:ilvl="8" w:tplc="84424D98"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2F685AB4"/>
    <w:multiLevelType w:val="multilevel"/>
    <w:tmpl w:val="DA8239F8"/>
    <w:styleLink w:val="CurrentList62"/>
    <w:lvl w:ilvl="0">
      <w:start w:val="1"/>
      <w:numFmt w:val="decimal"/>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2F797895"/>
    <w:multiLevelType w:val="multilevel"/>
    <w:tmpl w:val="7B62C43E"/>
    <w:styleLink w:val="CurrentList66"/>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2FD66E6D"/>
    <w:multiLevelType w:val="multilevel"/>
    <w:tmpl w:val="97308006"/>
    <w:styleLink w:val="CurrentList38"/>
    <w:lvl w:ilvl="0">
      <w:start w:val="1"/>
      <w:numFmt w:val="bullet"/>
      <w:lvlText w:val=""/>
      <w:lvlJc w:val="left"/>
      <w:pPr>
        <w:ind w:left="567" w:hanging="227"/>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31D153D3"/>
    <w:multiLevelType w:val="multilevel"/>
    <w:tmpl w:val="BB986B1C"/>
    <w:styleLink w:val="CurrentList81"/>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none"/>
      <w:lvlRestart w:val="0"/>
      <w:lvlText w:val=""/>
      <w:lvlJc w:val="left"/>
      <w:pPr>
        <w:ind w:left="567" w:hanging="567"/>
      </w:pPr>
      <w:rPr>
        <w:rFonts w:hint="default"/>
      </w:rPr>
    </w:lvl>
    <w:lvl w:ilvl="3">
      <w:start w:val="1"/>
      <w:numFmt w:val="none"/>
      <w:lvlText w:val=""/>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47" w15:restartNumberingAfterBreak="0">
    <w:nsid w:val="32E829BC"/>
    <w:multiLevelType w:val="multilevel"/>
    <w:tmpl w:val="92042864"/>
    <w:styleLink w:val="CurrentList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33C07DF1"/>
    <w:multiLevelType w:val="multilevel"/>
    <w:tmpl w:val="8146DD1A"/>
    <w:styleLink w:val="CurrentList74"/>
    <w:lvl w:ilvl="0">
      <w:start w:val="1"/>
      <w:numFmt w:val="decimal"/>
      <w:lvlText w:val="%1."/>
      <w:lvlJc w:val="left"/>
      <w:pPr>
        <w:ind w:left="360" w:hanging="360"/>
      </w:pPr>
      <w:rPr>
        <w:rFonts w:hint="default"/>
      </w:rPr>
    </w:lvl>
    <w:lvl w:ilvl="1">
      <w:start w:val="1"/>
      <w:numFmt w:val="decimal"/>
      <w:lvlText w:val="%2."/>
      <w:lvlJc w:val="left"/>
      <w:pPr>
        <w:ind w:left="792" w:hanging="792"/>
      </w:pPr>
      <w:rPr>
        <w:rFonts w:hint="default"/>
      </w:rPr>
    </w:lvl>
    <w:lvl w:ilvl="2">
      <w:start w:val="1"/>
      <w:numFmt w:val="none"/>
      <w:lvlText w:val="1.1"/>
      <w:lvlJc w:val="left"/>
      <w:pPr>
        <w:ind w:left="1224" w:hanging="1224"/>
      </w:pPr>
      <w:rPr>
        <w:rFonts w:hint="default"/>
      </w:rPr>
    </w:lvl>
    <w:lvl w:ilvl="3">
      <w:start w:val="1"/>
      <w:numFmt w:val="none"/>
      <w:lvlText w:val=""/>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49" w15:restartNumberingAfterBreak="0">
    <w:nsid w:val="34014C22"/>
    <w:multiLevelType w:val="multilevel"/>
    <w:tmpl w:val="57D4E016"/>
    <w:styleLink w:val="CurrentList48"/>
    <w:lvl w:ilvl="0">
      <w:start w:val="1"/>
      <w:numFmt w:val="bullet"/>
      <w:lvlText w:val="§"/>
      <w:lvlJc w:val="left"/>
      <w:pPr>
        <w:ind w:left="511" w:hanging="511"/>
      </w:pPr>
      <w:rPr>
        <w:rFonts w:ascii="Wingdings" w:hAnsi="Wingdings" w:hint="default"/>
      </w:rPr>
    </w:lvl>
    <w:lvl w:ilvl="1">
      <w:start w:val="1"/>
      <w:numFmt w:val="bullet"/>
      <w:lvlText w:val="§"/>
      <w:lvlJc w:val="left"/>
      <w:pPr>
        <w:ind w:left="947" w:hanging="360"/>
      </w:pPr>
      <w:rPr>
        <w:rFonts w:ascii="Wingdings" w:hAnsi="Wingdings" w:hint="default"/>
      </w:rPr>
    </w:lvl>
    <w:lvl w:ilvl="2">
      <w:start w:val="1"/>
      <w:numFmt w:val="bullet"/>
      <w:lvlText w:val="§"/>
      <w:lvlJc w:val="left"/>
      <w:pPr>
        <w:ind w:left="1307" w:hanging="360"/>
      </w:pPr>
      <w:rPr>
        <w:rFonts w:ascii="Wingdings" w:hAnsi="Wingdings" w:hint="default"/>
      </w:rPr>
    </w:lvl>
    <w:lvl w:ilvl="3">
      <w:start w:val="1"/>
      <w:numFmt w:val="bullet"/>
      <w:lvlText w:val="§"/>
      <w:lvlJc w:val="left"/>
      <w:pPr>
        <w:ind w:left="1667" w:hanging="360"/>
      </w:pPr>
      <w:rPr>
        <w:rFonts w:ascii="Wingdings" w:hAnsi="Wingdings" w:hint="default"/>
      </w:rPr>
    </w:lvl>
    <w:lvl w:ilvl="4">
      <w:start w:val="1"/>
      <w:numFmt w:val="bullet"/>
      <w:lvlText w:val="§"/>
      <w:lvlJc w:val="left"/>
      <w:pPr>
        <w:ind w:left="2027" w:hanging="360"/>
      </w:pPr>
      <w:rPr>
        <w:rFonts w:ascii="Wingdings" w:hAnsi="Wingdings" w:hint="default"/>
      </w:rPr>
    </w:lvl>
    <w:lvl w:ilvl="5">
      <w:start w:val="1"/>
      <w:numFmt w:val="bullet"/>
      <w:lvlText w:val="§"/>
      <w:lvlJc w:val="left"/>
      <w:pPr>
        <w:ind w:left="2387" w:hanging="360"/>
      </w:pPr>
      <w:rPr>
        <w:rFonts w:ascii="Wingdings" w:hAnsi="Wingdings" w:hint="default"/>
      </w:rPr>
    </w:lvl>
    <w:lvl w:ilvl="6">
      <w:start w:val="1"/>
      <w:numFmt w:val="bullet"/>
      <w:lvlText w:val="§"/>
      <w:lvlJc w:val="left"/>
      <w:pPr>
        <w:ind w:left="2747" w:hanging="360"/>
      </w:pPr>
      <w:rPr>
        <w:rFonts w:ascii="Wingdings" w:hAnsi="Wingdings" w:hint="default"/>
      </w:rPr>
    </w:lvl>
    <w:lvl w:ilvl="7">
      <w:start w:val="1"/>
      <w:numFmt w:val="bullet"/>
      <w:lvlText w:val="§"/>
      <w:lvlJc w:val="left"/>
      <w:pPr>
        <w:ind w:left="3107" w:hanging="360"/>
      </w:pPr>
      <w:rPr>
        <w:rFonts w:ascii="Wingdings" w:hAnsi="Wingdings" w:hint="default"/>
      </w:rPr>
    </w:lvl>
    <w:lvl w:ilvl="8">
      <w:start w:val="1"/>
      <w:numFmt w:val="bullet"/>
      <w:lvlText w:val="§"/>
      <w:lvlJc w:val="left"/>
      <w:pPr>
        <w:ind w:left="3467" w:hanging="360"/>
      </w:pPr>
      <w:rPr>
        <w:rFonts w:ascii="Wingdings" w:hAnsi="Wingdings" w:hint="default"/>
      </w:rPr>
    </w:lvl>
  </w:abstractNum>
  <w:abstractNum w:abstractNumId="50" w15:restartNumberingAfterBreak="0">
    <w:nsid w:val="347952E6"/>
    <w:multiLevelType w:val="multilevel"/>
    <w:tmpl w:val="4B02F4B8"/>
    <w:styleLink w:val="CurrentList104"/>
    <w:lvl w:ilvl="0">
      <w:start w:val="1"/>
      <w:numFmt w:val="decimal"/>
      <w:lvlText w:val="%1."/>
      <w:lvlJc w:val="left"/>
      <w:pPr>
        <w:ind w:left="3196" w:hanging="360"/>
      </w:pPr>
      <w:rPr>
        <w:rFonts w:hint="default"/>
      </w:rPr>
    </w:lvl>
    <w:lvl w:ilvl="1">
      <w:start w:val="1"/>
      <w:numFmt w:val="decimal"/>
      <w:lvlText w:val="%1.%2."/>
      <w:lvlJc w:val="left"/>
      <w:pPr>
        <w:ind w:left="792" w:hanging="792"/>
      </w:pPr>
      <w:rPr>
        <w:rFonts w:hint="default"/>
      </w:rPr>
    </w:lvl>
    <w:lvl w:ilvl="2">
      <w:start w:val="1"/>
      <w:numFmt w:val="none"/>
      <w:lvlRestart w:val="0"/>
      <w:lvlText w:val=""/>
      <w:lvlJc w:val="left"/>
      <w:pPr>
        <w:ind w:left="567" w:hanging="567"/>
      </w:pPr>
      <w:rPr>
        <w:rFonts w:hint="default"/>
      </w:rPr>
    </w:lvl>
    <w:lvl w:ilvl="3">
      <w:start w:val="1"/>
      <w:numFmt w:val="none"/>
      <w:lvlText w:val=""/>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51" w15:restartNumberingAfterBreak="0">
    <w:nsid w:val="34986096"/>
    <w:multiLevelType w:val="multilevel"/>
    <w:tmpl w:val="5470C9A2"/>
    <w:styleLink w:val="CurrentList54"/>
    <w:lvl w:ilvl="0">
      <w:start w:val="1"/>
      <w:numFmt w:val="bullet"/>
      <w:lvlText w:val="§"/>
      <w:lvlJc w:val="left"/>
      <w:pPr>
        <w:ind w:left="284" w:hanging="227"/>
      </w:pPr>
      <w:rPr>
        <w:rFonts w:ascii="Wingdings" w:hAnsi="Wingdings" w:hint="default"/>
      </w:rPr>
    </w:lvl>
    <w:lvl w:ilvl="1">
      <w:start w:val="1"/>
      <w:numFmt w:val="bullet"/>
      <w:lvlText w:val="§"/>
      <w:lvlJc w:val="left"/>
      <w:pPr>
        <w:ind w:left="567" w:hanging="283"/>
      </w:pPr>
      <w:rPr>
        <w:rFonts w:ascii="Wingdings" w:hAnsi="Wingdings" w:hint="default"/>
      </w:rPr>
    </w:lvl>
    <w:lvl w:ilvl="2">
      <w:start w:val="1"/>
      <w:numFmt w:val="bullet"/>
      <w:lvlText w:val="§"/>
      <w:lvlJc w:val="left"/>
      <w:pPr>
        <w:ind w:left="1364" w:hanging="360"/>
      </w:pPr>
      <w:rPr>
        <w:rFonts w:ascii="Wingdings" w:hAnsi="Wingdings" w:hint="default"/>
      </w:rPr>
    </w:lvl>
    <w:lvl w:ilvl="3">
      <w:start w:val="1"/>
      <w:numFmt w:val="bullet"/>
      <w:lvlText w:val="§"/>
      <w:lvlJc w:val="left"/>
      <w:pPr>
        <w:ind w:left="1724" w:hanging="360"/>
      </w:pPr>
      <w:rPr>
        <w:rFonts w:ascii="Wingdings" w:hAnsi="Wingdings" w:hint="default"/>
      </w:rPr>
    </w:lvl>
    <w:lvl w:ilvl="4">
      <w:start w:val="1"/>
      <w:numFmt w:val="bullet"/>
      <w:lvlText w:val="§"/>
      <w:lvlJc w:val="left"/>
      <w:pPr>
        <w:ind w:left="2084" w:hanging="360"/>
      </w:pPr>
      <w:rPr>
        <w:rFonts w:ascii="Wingdings" w:hAnsi="Wingdings" w:hint="default"/>
      </w:rPr>
    </w:lvl>
    <w:lvl w:ilvl="5">
      <w:start w:val="1"/>
      <w:numFmt w:val="bullet"/>
      <w:lvlText w:val="§"/>
      <w:lvlJc w:val="left"/>
      <w:pPr>
        <w:ind w:left="2444" w:hanging="360"/>
      </w:pPr>
      <w:rPr>
        <w:rFonts w:ascii="Wingdings" w:hAnsi="Wingdings" w:hint="default"/>
      </w:rPr>
    </w:lvl>
    <w:lvl w:ilvl="6">
      <w:start w:val="1"/>
      <w:numFmt w:val="bullet"/>
      <w:lvlText w:val="§"/>
      <w:lvlJc w:val="left"/>
      <w:pPr>
        <w:ind w:left="2804" w:hanging="360"/>
      </w:pPr>
      <w:rPr>
        <w:rFonts w:ascii="Wingdings" w:hAnsi="Wingdings" w:hint="default"/>
      </w:rPr>
    </w:lvl>
    <w:lvl w:ilvl="7">
      <w:start w:val="1"/>
      <w:numFmt w:val="bullet"/>
      <w:lvlText w:val="§"/>
      <w:lvlJc w:val="left"/>
      <w:pPr>
        <w:ind w:left="3164" w:hanging="360"/>
      </w:pPr>
      <w:rPr>
        <w:rFonts w:ascii="Wingdings" w:hAnsi="Wingdings" w:hint="default"/>
      </w:rPr>
    </w:lvl>
    <w:lvl w:ilvl="8">
      <w:start w:val="1"/>
      <w:numFmt w:val="bullet"/>
      <w:lvlText w:val="§"/>
      <w:lvlJc w:val="left"/>
      <w:pPr>
        <w:ind w:left="3524" w:hanging="360"/>
      </w:pPr>
      <w:rPr>
        <w:rFonts w:ascii="Wingdings" w:hAnsi="Wingdings" w:hint="default"/>
      </w:rPr>
    </w:lvl>
  </w:abstractNum>
  <w:abstractNum w:abstractNumId="52" w15:restartNumberingAfterBreak="0">
    <w:nsid w:val="34FD1675"/>
    <w:multiLevelType w:val="multilevel"/>
    <w:tmpl w:val="244004F4"/>
    <w:styleLink w:val="CurrentList51"/>
    <w:lvl w:ilvl="0">
      <w:start w:val="1"/>
      <w:numFmt w:val="bullet"/>
      <w:lvlText w:val="§"/>
      <w:lvlJc w:val="left"/>
      <w:pPr>
        <w:ind w:left="284" w:hanging="227"/>
      </w:pPr>
      <w:rPr>
        <w:rFonts w:ascii="Wingdings" w:hAnsi="Wingdings" w:hint="default"/>
      </w:rPr>
    </w:lvl>
    <w:lvl w:ilvl="1">
      <w:start w:val="1"/>
      <w:numFmt w:val="bullet"/>
      <w:lvlText w:val="§"/>
      <w:lvlJc w:val="left"/>
      <w:pPr>
        <w:ind w:left="284" w:firstLine="113"/>
      </w:pPr>
      <w:rPr>
        <w:rFonts w:ascii="Wingdings" w:hAnsi="Wingdings" w:hint="default"/>
      </w:rPr>
    </w:lvl>
    <w:lvl w:ilvl="2">
      <w:start w:val="1"/>
      <w:numFmt w:val="bullet"/>
      <w:lvlText w:val="§"/>
      <w:lvlJc w:val="left"/>
      <w:pPr>
        <w:ind w:left="1364" w:hanging="360"/>
      </w:pPr>
      <w:rPr>
        <w:rFonts w:ascii="Wingdings" w:hAnsi="Wingdings" w:hint="default"/>
      </w:rPr>
    </w:lvl>
    <w:lvl w:ilvl="3">
      <w:start w:val="1"/>
      <w:numFmt w:val="bullet"/>
      <w:lvlText w:val="§"/>
      <w:lvlJc w:val="left"/>
      <w:pPr>
        <w:ind w:left="1724" w:hanging="360"/>
      </w:pPr>
      <w:rPr>
        <w:rFonts w:ascii="Wingdings" w:hAnsi="Wingdings" w:hint="default"/>
      </w:rPr>
    </w:lvl>
    <w:lvl w:ilvl="4">
      <w:start w:val="1"/>
      <w:numFmt w:val="bullet"/>
      <w:lvlText w:val="§"/>
      <w:lvlJc w:val="left"/>
      <w:pPr>
        <w:ind w:left="2084" w:hanging="360"/>
      </w:pPr>
      <w:rPr>
        <w:rFonts w:ascii="Wingdings" w:hAnsi="Wingdings" w:hint="default"/>
      </w:rPr>
    </w:lvl>
    <w:lvl w:ilvl="5">
      <w:start w:val="1"/>
      <w:numFmt w:val="bullet"/>
      <w:lvlText w:val="§"/>
      <w:lvlJc w:val="left"/>
      <w:pPr>
        <w:ind w:left="2444" w:hanging="360"/>
      </w:pPr>
      <w:rPr>
        <w:rFonts w:ascii="Wingdings" w:hAnsi="Wingdings" w:hint="default"/>
      </w:rPr>
    </w:lvl>
    <w:lvl w:ilvl="6">
      <w:start w:val="1"/>
      <w:numFmt w:val="bullet"/>
      <w:lvlText w:val="§"/>
      <w:lvlJc w:val="left"/>
      <w:pPr>
        <w:ind w:left="2804" w:hanging="360"/>
      </w:pPr>
      <w:rPr>
        <w:rFonts w:ascii="Wingdings" w:hAnsi="Wingdings" w:hint="default"/>
      </w:rPr>
    </w:lvl>
    <w:lvl w:ilvl="7">
      <w:start w:val="1"/>
      <w:numFmt w:val="bullet"/>
      <w:lvlText w:val="§"/>
      <w:lvlJc w:val="left"/>
      <w:pPr>
        <w:ind w:left="3164" w:hanging="360"/>
      </w:pPr>
      <w:rPr>
        <w:rFonts w:ascii="Wingdings" w:hAnsi="Wingdings" w:hint="default"/>
      </w:rPr>
    </w:lvl>
    <w:lvl w:ilvl="8">
      <w:start w:val="1"/>
      <w:numFmt w:val="bullet"/>
      <w:lvlText w:val="§"/>
      <w:lvlJc w:val="left"/>
      <w:pPr>
        <w:ind w:left="3524" w:hanging="360"/>
      </w:pPr>
      <w:rPr>
        <w:rFonts w:ascii="Wingdings" w:hAnsi="Wingdings" w:hint="default"/>
      </w:rPr>
    </w:lvl>
  </w:abstractNum>
  <w:abstractNum w:abstractNumId="53" w15:restartNumberingAfterBreak="0">
    <w:nsid w:val="35B22F5C"/>
    <w:multiLevelType w:val="multilevel"/>
    <w:tmpl w:val="429E07F4"/>
    <w:styleLink w:val="CurrentList14"/>
    <w:lvl w:ilvl="0">
      <w:start w:val="1"/>
      <w:numFmt w:val="bullet"/>
      <w:lvlText w:val="o"/>
      <w:lvlJc w:val="left"/>
      <w:pPr>
        <w:tabs>
          <w:tab w:val="num" w:pos="737"/>
        </w:tabs>
        <w:ind w:left="737" w:hanging="397"/>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35C75012"/>
    <w:multiLevelType w:val="multilevel"/>
    <w:tmpl w:val="45321406"/>
    <w:styleLink w:val="CurrentList40"/>
    <w:lvl w:ilvl="0">
      <w:start w:val="1"/>
      <w:numFmt w:val="bullet"/>
      <w:lvlText w:val=""/>
      <w:lvlJc w:val="left"/>
      <w:pPr>
        <w:ind w:left="851" w:hanging="284"/>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36B62EC3"/>
    <w:multiLevelType w:val="multilevel"/>
    <w:tmpl w:val="79901024"/>
    <w:styleLink w:val="CurrentList71"/>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3.%2"/>
      <w:lvlJc w:val="left"/>
      <w:pPr>
        <w:ind w:left="1224" w:hanging="504"/>
      </w:pPr>
      <w:rPr>
        <w:rFonts w:hint="default"/>
      </w:rPr>
    </w:lvl>
    <w:lvl w:ilvl="3">
      <w:start w:val="1"/>
      <w:numFmt w:val="none"/>
      <w:lvlText w:val=""/>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56" w15:restartNumberingAfterBreak="0">
    <w:nsid w:val="37322AF8"/>
    <w:multiLevelType w:val="multilevel"/>
    <w:tmpl w:val="F3EAEC38"/>
    <w:styleLink w:val="CurrentList21"/>
    <w:lvl w:ilvl="0">
      <w:start w:val="1"/>
      <w:numFmt w:val="bullet"/>
      <w:lvlText w:val=""/>
      <w:lvlJc w:val="left"/>
      <w:pPr>
        <w:tabs>
          <w:tab w:val="num" w:pos="1474"/>
        </w:tabs>
        <w:ind w:left="1474" w:hanging="39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376E290D"/>
    <w:multiLevelType w:val="multilevel"/>
    <w:tmpl w:val="F2C28E20"/>
    <w:styleLink w:val="CurrentList53"/>
    <w:lvl w:ilvl="0">
      <w:start w:val="1"/>
      <w:numFmt w:val="bullet"/>
      <w:lvlText w:val="§"/>
      <w:lvlJc w:val="left"/>
      <w:pPr>
        <w:ind w:left="284" w:hanging="227"/>
      </w:pPr>
      <w:rPr>
        <w:rFonts w:ascii="Wingdings" w:hAnsi="Wingdings" w:hint="default"/>
      </w:rPr>
    </w:lvl>
    <w:lvl w:ilvl="1">
      <w:start w:val="1"/>
      <w:numFmt w:val="bullet"/>
      <w:lvlText w:val="§"/>
      <w:lvlJc w:val="left"/>
      <w:pPr>
        <w:ind w:left="284" w:firstLine="0"/>
      </w:pPr>
      <w:rPr>
        <w:rFonts w:ascii="Wingdings" w:hAnsi="Wingdings" w:hint="default"/>
      </w:rPr>
    </w:lvl>
    <w:lvl w:ilvl="2">
      <w:start w:val="1"/>
      <w:numFmt w:val="bullet"/>
      <w:lvlText w:val="§"/>
      <w:lvlJc w:val="left"/>
      <w:pPr>
        <w:ind w:left="1364" w:hanging="360"/>
      </w:pPr>
      <w:rPr>
        <w:rFonts w:ascii="Wingdings" w:hAnsi="Wingdings" w:hint="default"/>
      </w:rPr>
    </w:lvl>
    <w:lvl w:ilvl="3">
      <w:start w:val="1"/>
      <w:numFmt w:val="bullet"/>
      <w:lvlText w:val="§"/>
      <w:lvlJc w:val="left"/>
      <w:pPr>
        <w:ind w:left="1724" w:hanging="360"/>
      </w:pPr>
      <w:rPr>
        <w:rFonts w:ascii="Wingdings" w:hAnsi="Wingdings" w:hint="default"/>
      </w:rPr>
    </w:lvl>
    <w:lvl w:ilvl="4">
      <w:start w:val="1"/>
      <w:numFmt w:val="bullet"/>
      <w:lvlText w:val="§"/>
      <w:lvlJc w:val="left"/>
      <w:pPr>
        <w:ind w:left="2084" w:hanging="360"/>
      </w:pPr>
      <w:rPr>
        <w:rFonts w:ascii="Wingdings" w:hAnsi="Wingdings" w:hint="default"/>
      </w:rPr>
    </w:lvl>
    <w:lvl w:ilvl="5">
      <w:start w:val="1"/>
      <w:numFmt w:val="bullet"/>
      <w:lvlText w:val="§"/>
      <w:lvlJc w:val="left"/>
      <w:pPr>
        <w:ind w:left="2444" w:hanging="360"/>
      </w:pPr>
      <w:rPr>
        <w:rFonts w:ascii="Wingdings" w:hAnsi="Wingdings" w:hint="default"/>
      </w:rPr>
    </w:lvl>
    <w:lvl w:ilvl="6">
      <w:start w:val="1"/>
      <w:numFmt w:val="bullet"/>
      <w:lvlText w:val="§"/>
      <w:lvlJc w:val="left"/>
      <w:pPr>
        <w:ind w:left="2804" w:hanging="360"/>
      </w:pPr>
      <w:rPr>
        <w:rFonts w:ascii="Wingdings" w:hAnsi="Wingdings" w:hint="default"/>
      </w:rPr>
    </w:lvl>
    <w:lvl w:ilvl="7">
      <w:start w:val="1"/>
      <w:numFmt w:val="bullet"/>
      <w:lvlText w:val="§"/>
      <w:lvlJc w:val="left"/>
      <w:pPr>
        <w:ind w:left="3164" w:hanging="360"/>
      </w:pPr>
      <w:rPr>
        <w:rFonts w:ascii="Wingdings" w:hAnsi="Wingdings" w:hint="default"/>
      </w:rPr>
    </w:lvl>
    <w:lvl w:ilvl="8">
      <w:start w:val="1"/>
      <w:numFmt w:val="bullet"/>
      <w:lvlText w:val="§"/>
      <w:lvlJc w:val="left"/>
      <w:pPr>
        <w:ind w:left="3524" w:hanging="360"/>
      </w:pPr>
      <w:rPr>
        <w:rFonts w:ascii="Wingdings" w:hAnsi="Wingdings" w:hint="default"/>
      </w:rPr>
    </w:lvl>
  </w:abstractNum>
  <w:abstractNum w:abstractNumId="58" w15:restartNumberingAfterBreak="0">
    <w:nsid w:val="38607520"/>
    <w:multiLevelType w:val="multilevel"/>
    <w:tmpl w:val="BB9CDC1A"/>
    <w:styleLink w:val="CurrentList43"/>
    <w:lvl w:ilvl="0">
      <w:start w:val="1"/>
      <w:numFmt w:val="bullet"/>
      <w:lvlText w:val=""/>
      <w:lvlJc w:val="left"/>
      <w:pPr>
        <w:ind w:left="284" w:hanging="227"/>
      </w:pPr>
      <w:rPr>
        <w:rFonts w:ascii="Wingdings" w:hAnsi="Wingdings" w:hint="default"/>
      </w:rPr>
    </w:lvl>
    <w:lvl w:ilvl="1">
      <w:start w:val="1"/>
      <w:numFmt w:val="bullet"/>
      <w:lvlText w:val=""/>
      <w:lvlJc w:val="left"/>
      <w:pPr>
        <w:ind w:left="1363" w:hanging="283"/>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3AB2706E"/>
    <w:multiLevelType w:val="hybridMultilevel"/>
    <w:tmpl w:val="97620314"/>
    <w:lvl w:ilvl="0" w:tplc="A5204FF2">
      <w:start w:val="1"/>
      <w:numFmt w:val="decimal"/>
      <w:pStyle w:val="Call-outListNumber"/>
      <w:lvlText w:val="%1."/>
      <w:lvlJc w:val="left"/>
      <w:pPr>
        <w:ind w:left="363" w:hanging="363"/>
      </w:pPr>
      <w:rPr>
        <w:rFonts w:hint="default"/>
      </w:rPr>
    </w:lvl>
    <w:lvl w:ilvl="1" w:tplc="04090019">
      <w:start w:val="1"/>
      <w:numFmt w:val="lowerLetter"/>
      <w:lvlText w:val="%2."/>
      <w:lvlJc w:val="left"/>
      <w:pPr>
        <w:ind w:left="723" w:hanging="360"/>
      </w:pPr>
    </w:lvl>
    <w:lvl w:ilvl="2" w:tplc="0409001B" w:tentative="1">
      <w:start w:val="1"/>
      <w:numFmt w:val="lowerRoman"/>
      <w:lvlText w:val="%3."/>
      <w:lvlJc w:val="right"/>
      <w:pPr>
        <w:ind w:left="1443" w:hanging="180"/>
      </w:pPr>
    </w:lvl>
    <w:lvl w:ilvl="3" w:tplc="0409000F" w:tentative="1">
      <w:start w:val="1"/>
      <w:numFmt w:val="decimal"/>
      <w:lvlText w:val="%4."/>
      <w:lvlJc w:val="left"/>
      <w:pPr>
        <w:ind w:left="2163" w:hanging="360"/>
      </w:pPr>
    </w:lvl>
    <w:lvl w:ilvl="4" w:tplc="04090019" w:tentative="1">
      <w:start w:val="1"/>
      <w:numFmt w:val="lowerLetter"/>
      <w:lvlText w:val="%5."/>
      <w:lvlJc w:val="left"/>
      <w:pPr>
        <w:ind w:left="2883" w:hanging="360"/>
      </w:pPr>
    </w:lvl>
    <w:lvl w:ilvl="5" w:tplc="0409001B" w:tentative="1">
      <w:start w:val="1"/>
      <w:numFmt w:val="lowerRoman"/>
      <w:lvlText w:val="%6."/>
      <w:lvlJc w:val="right"/>
      <w:pPr>
        <w:ind w:left="3603" w:hanging="180"/>
      </w:pPr>
    </w:lvl>
    <w:lvl w:ilvl="6" w:tplc="0409000F" w:tentative="1">
      <w:start w:val="1"/>
      <w:numFmt w:val="decimal"/>
      <w:lvlText w:val="%7."/>
      <w:lvlJc w:val="left"/>
      <w:pPr>
        <w:ind w:left="4323" w:hanging="360"/>
      </w:pPr>
    </w:lvl>
    <w:lvl w:ilvl="7" w:tplc="04090019" w:tentative="1">
      <w:start w:val="1"/>
      <w:numFmt w:val="lowerLetter"/>
      <w:lvlText w:val="%8."/>
      <w:lvlJc w:val="left"/>
      <w:pPr>
        <w:ind w:left="5043" w:hanging="360"/>
      </w:pPr>
    </w:lvl>
    <w:lvl w:ilvl="8" w:tplc="0409001B" w:tentative="1">
      <w:start w:val="1"/>
      <w:numFmt w:val="lowerRoman"/>
      <w:lvlText w:val="%9."/>
      <w:lvlJc w:val="right"/>
      <w:pPr>
        <w:ind w:left="5763" w:hanging="180"/>
      </w:pPr>
    </w:lvl>
  </w:abstractNum>
  <w:abstractNum w:abstractNumId="60" w15:restartNumberingAfterBreak="0">
    <w:nsid w:val="3B916966"/>
    <w:multiLevelType w:val="multilevel"/>
    <w:tmpl w:val="F1282866"/>
    <w:styleLink w:val="CurrentList89"/>
    <w:lvl w:ilvl="0">
      <w:start w:val="1"/>
      <w:numFmt w:val="decimal"/>
      <w:lvlText w:val="%1."/>
      <w:lvlJc w:val="left"/>
      <w:pPr>
        <w:ind w:left="568" w:hanging="284"/>
      </w:pPr>
      <w:rPr>
        <w:rFonts w:hint="default"/>
      </w:rPr>
    </w:lvl>
    <w:lvl w:ilvl="1">
      <w:start w:val="1"/>
      <w:numFmt w:val="lowerLetter"/>
      <w:lvlText w:val="%2."/>
      <w:lvlJc w:val="left"/>
      <w:pPr>
        <w:ind w:left="992" w:hanging="283"/>
      </w:pPr>
      <w:rPr>
        <w:rFonts w:hint="default"/>
      </w:rPr>
    </w:lvl>
    <w:lvl w:ilvl="2">
      <w:start w:val="1"/>
      <w:numFmt w:val="lowerRoman"/>
      <w:lvlText w:val="%3."/>
      <w:lvlJc w:val="left"/>
      <w:pPr>
        <w:ind w:left="1276" w:hanging="284"/>
      </w:pPr>
      <w:rPr>
        <w:rFonts w:hint="default"/>
      </w:rPr>
    </w:lvl>
    <w:lvl w:ilvl="3">
      <w:start w:val="1"/>
      <w:numFmt w:val="decimal"/>
      <w:lvlText w:val="(%4)"/>
      <w:lvlJc w:val="left"/>
      <w:pPr>
        <w:ind w:left="1701" w:hanging="425"/>
      </w:pPr>
      <w:rPr>
        <w:rFonts w:hint="default"/>
      </w:rPr>
    </w:lvl>
    <w:lvl w:ilvl="4">
      <w:start w:val="1"/>
      <w:numFmt w:val="lowerLetter"/>
      <w:lvlText w:val="(%5)"/>
      <w:lvlJc w:val="left"/>
      <w:pPr>
        <w:ind w:left="2126" w:hanging="425"/>
      </w:pPr>
      <w:rPr>
        <w:rFonts w:hint="default"/>
      </w:rPr>
    </w:lvl>
    <w:lvl w:ilvl="5">
      <w:start w:val="1"/>
      <w:numFmt w:val="lowerRoman"/>
      <w:lvlText w:val="(%6)"/>
      <w:lvlJc w:val="left"/>
      <w:pPr>
        <w:ind w:left="2126" w:hanging="283"/>
      </w:pPr>
      <w:rPr>
        <w:rFonts w:hint="default"/>
      </w:rPr>
    </w:lvl>
    <w:lvl w:ilvl="6">
      <w:start w:val="1"/>
      <w:numFmt w:val="decimal"/>
      <w:lvlText w:val="%7."/>
      <w:lvlJc w:val="left"/>
      <w:pPr>
        <w:ind w:left="2410" w:hanging="284"/>
      </w:pPr>
      <w:rPr>
        <w:rFonts w:hint="default"/>
      </w:rPr>
    </w:lvl>
    <w:lvl w:ilvl="7">
      <w:start w:val="1"/>
      <w:numFmt w:val="lowerLetter"/>
      <w:lvlText w:val="%8."/>
      <w:lvlJc w:val="left"/>
      <w:pPr>
        <w:ind w:left="2693" w:hanging="283"/>
      </w:pPr>
      <w:rPr>
        <w:rFonts w:hint="default"/>
      </w:rPr>
    </w:lvl>
    <w:lvl w:ilvl="8">
      <w:start w:val="1"/>
      <w:numFmt w:val="lowerRoman"/>
      <w:lvlText w:val="%9."/>
      <w:lvlJc w:val="left"/>
      <w:pPr>
        <w:ind w:left="2977" w:hanging="284"/>
      </w:pPr>
      <w:rPr>
        <w:rFonts w:hint="default"/>
      </w:rPr>
    </w:lvl>
  </w:abstractNum>
  <w:abstractNum w:abstractNumId="61" w15:restartNumberingAfterBreak="0">
    <w:nsid w:val="3BEA3084"/>
    <w:multiLevelType w:val="multilevel"/>
    <w:tmpl w:val="EE18D8B4"/>
    <w:styleLink w:val="CurrentList70"/>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3C9561FB"/>
    <w:multiLevelType w:val="multilevel"/>
    <w:tmpl w:val="FB942214"/>
    <w:styleLink w:val="CurrentList93"/>
    <w:lvl w:ilvl="0">
      <w:start w:val="1"/>
      <w:numFmt w:val="decimal"/>
      <w:lvlText w:val="%1."/>
      <w:lvlJc w:val="left"/>
      <w:pPr>
        <w:ind w:left="3196" w:hanging="360"/>
      </w:pPr>
      <w:rPr>
        <w:rFonts w:hint="default"/>
      </w:rPr>
    </w:lvl>
    <w:lvl w:ilvl="1">
      <w:start w:val="1"/>
      <w:numFmt w:val="decimal"/>
      <w:lvlText w:val="%1.%2."/>
      <w:lvlJc w:val="left"/>
      <w:pPr>
        <w:ind w:left="792" w:hanging="792"/>
      </w:pPr>
      <w:rPr>
        <w:rFonts w:hint="default"/>
      </w:rPr>
    </w:lvl>
    <w:lvl w:ilvl="2">
      <w:start w:val="1"/>
      <w:numFmt w:val="none"/>
      <w:lvlRestart w:val="0"/>
      <w:lvlText w:val=""/>
      <w:lvlJc w:val="left"/>
      <w:pPr>
        <w:ind w:left="567" w:hanging="567"/>
      </w:pPr>
      <w:rPr>
        <w:rFonts w:hint="default"/>
      </w:rPr>
    </w:lvl>
    <w:lvl w:ilvl="3">
      <w:start w:val="1"/>
      <w:numFmt w:val="none"/>
      <w:lvlText w:val=""/>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63" w15:restartNumberingAfterBreak="0">
    <w:nsid w:val="3D0B2026"/>
    <w:multiLevelType w:val="multilevel"/>
    <w:tmpl w:val="B712C672"/>
    <w:styleLink w:val="CurrentList49"/>
    <w:lvl w:ilvl="0">
      <w:start w:val="1"/>
      <w:numFmt w:val="bullet"/>
      <w:lvlText w:val="§"/>
      <w:lvlJc w:val="left"/>
      <w:pPr>
        <w:ind w:left="511" w:hanging="511"/>
      </w:pPr>
      <w:rPr>
        <w:rFonts w:ascii="Wingdings" w:hAnsi="Wingdings" w:hint="default"/>
      </w:rPr>
    </w:lvl>
    <w:lvl w:ilvl="1">
      <w:start w:val="1"/>
      <w:numFmt w:val="bullet"/>
      <w:lvlText w:val="§"/>
      <w:lvlJc w:val="left"/>
      <w:pPr>
        <w:ind w:left="947" w:hanging="360"/>
      </w:pPr>
      <w:rPr>
        <w:rFonts w:ascii="Wingdings" w:hAnsi="Wingdings" w:hint="default"/>
      </w:rPr>
    </w:lvl>
    <w:lvl w:ilvl="2">
      <w:start w:val="1"/>
      <w:numFmt w:val="bullet"/>
      <w:lvlText w:val="§"/>
      <w:lvlJc w:val="left"/>
      <w:pPr>
        <w:ind w:left="1307" w:hanging="360"/>
      </w:pPr>
      <w:rPr>
        <w:rFonts w:ascii="Wingdings" w:hAnsi="Wingdings" w:hint="default"/>
      </w:rPr>
    </w:lvl>
    <w:lvl w:ilvl="3">
      <w:start w:val="1"/>
      <w:numFmt w:val="bullet"/>
      <w:lvlText w:val="§"/>
      <w:lvlJc w:val="left"/>
      <w:pPr>
        <w:ind w:left="1667" w:hanging="360"/>
      </w:pPr>
      <w:rPr>
        <w:rFonts w:ascii="Wingdings" w:hAnsi="Wingdings" w:hint="default"/>
      </w:rPr>
    </w:lvl>
    <w:lvl w:ilvl="4">
      <w:start w:val="1"/>
      <w:numFmt w:val="bullet"/>
      <w:lvlText w:val="§"/>
      <w:lvlJc w:val="left"/>
      <w:pPr>
        <w:ind w:left="2027" w:hanging="360"/>
      </w:pPr>
      <w:rPr>
        <w:rFonts w:ascii="Wingdings" w:hAnsi="Wingdings" w:hint="default"/>
      </w:rPr>
    </w:lvl>
    <w:lvl w:ilvl="5">
      <w:start w:val="1"/>
      <w:numFmt w:val="bullet"/>
      <w:lvlText w:val="§"/>
      <w:lvlJc w:val="left"/>
      <w:pPr>
        <w:ind w:left="2387" w:hanging="360"/>
      </w:pPr>
      <w:rPr>
        <w:rFonts w:ascii="Wingdings" w:hAnsi="Wingdings" w:hint="default"/>
      </w:rPr>
    </w:lvl>
    <w:lvl w:ilvl="6">
      <w:start w:val="1"/>
      <w:numFmt w:val="bullet"/>
      <w:lvlText w:val="§"/>
      <w:lvlJc w:val="left"/>
      <w:pPr>
        <w:ind w:left="2747" w:hanging="360"/>
      </w:pPr>
      <w:rPr>
        <w:rFonts w:ascii="Wingdings" w:hAnsi="Wingdings" w:hint="default"/>
      </w:rPr>
    </w:lvl>
    <w:lvl w:ilvl="7">
      <w:start w:val="1"/>
      <w:numFmt w:val="bullet"/>
      <w:lvlText w:val="§"/>
      <w:lvlJc w:val="left"/>
      <w:pPr>
        <w:ind w:left="3107" w:hanging="360"/>
      </w:pPr>
      <w:rPr>
        <w:rFonts w:ascii="Wingdings" w:hAnsi="Wingdings" w:hint="default"/>
      </w:rPr>
    </w:lvl>
    <w:lvl w:ilvl="8">
      <w:start w:val="1"/>
      <w:numFmt w:val="bullet"/>
      <w:lvlText w:val="§"/>
      <w:lvlJc w:val="left"/>
      <w:pPr>
        <w:ind w:left="3467" w:hanging="360"/>
      </w:pPr>
      <w:rPr>
        <w:rFonts w:ascii="Wingdings" w:hAnsi="Wingdings" w:hint="default"/>
      </w:rPr>
    </w:lvl>
  </w:abstractNum>
  <w:abstractNum w:abstractNumId="64" w15:restartNumberingAfterBreak="0">
    <w:nsid w:val="3F0A1132"/>
    <w:multiLevelType w:val="multilevel"/>
    <w:tmpl w:val="DE7CB544"/>
    <w:styleLink w:val="CurrentList59"/>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3FC81836"/>
    <w:multiLevelType w:val="multilevel"/>
    <w:tmpl w:val="BC769B76"/>
    <w:styleLink w:val="CurrentList36"/>
    <w:lvl w:ilvl="0">
      <w:start w:val="1"/>
      <w:numFmt w:val="bullet"/>
      <w:lvlText w:val=""/>
      <w:lvlJc w:val="left"/>
      <w:pPr>
        <w:ind w:left="1437"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40985B4F"/>
    <w:multiLevelType w:val="hybridMultilevel"/>
    <w:tmpl w:val="6888C41C"/>
    <w:lvl w:ilvl="0" w:tplc="1310D360">
      <w:start w:val="1"/>
      <w:numFmt w:val="bullet"/>
      <w:lvlText w:val="•"/>
      <w:lvlJc w:val="left"/>
      <w:pPr>
        <w:tabs>
          <w:tab w:val="num" w:pos="720"/>
        </w:tabs>
        <w:ind w:left="720" w:hanging="360"/>
      </w:pPr>
      <w:rPr>
        <w:rFonts w:ascii="Arial" w:hAnsi="Arial" w:hint="default"/>
      </w:rPr>
    </w:lvl>
    <w:lvl w:ilvl="1" w:tplc="ACD4F4CC" w:tentative="1">
      <w:start w:val="1"/>
      <w:numFmt w:val="bullet"/>
      <w:lvlText w:val="•"/>
      <w:lvlJc w:val="left"/>
      <w:pPr>
        <w:tabs>
          <w:tab w:val="num" w:pos="1440"/>
        </w:tabs>
        <w:ind w:left="1440" w:hanging="360"/>
      </w:pPr>
      <w:rPr>
        <w:rFonts w:ascii="Arial" w:hAnsi="Arial" w:hint="default"/>
      </w:rPr>
    </w:lvl>
    <w:lvl w:ilvl="2" w:tplc="E8521366" w:tentative="1">
      <w:start w:val="1"/>
      <w:numFmt w:val="bullet"/>
      <w:lvlText w:val="•"/>
      <w:lvlJc w:val="left"/>
      <w:pPr>
        <w:tabs>
          <w:tab w:val="num" w:pos="2160"/>
        </w:tabs>
        <w:ind w:left="2160" w:hanging="360"/>
      </w:pPr>
      <w:rPr>
        <w:rFonts w:ascii="Arial" w:hAnsi="Arial" w:hint="default"/>
      </w:rPr>
    </w:lvl>
    <w:lvl w:ilvl="3" w:tplc="964EA0AC" w:tentative="1">
      <w:start w:val="1"/>
      <w:numFmt w:val="bullet"/>
      <w:lvlText w:val="•"/>
      <w:lvlJc w:val="left"/>
      <w:pPr>
        <w:tabs>
          <w:tab w:val="num" w:pos="2880"/>
        </w:tabs>
        <w:ind w:left="2880" w:hanging="360"/>
      </w:pPr>
      <w:rPr>
        <w:rFonts w:ascii="Arial" w:hAnsi="Arial" w:hint="default"/>
      </w:rPr>
    </w:lvl>
    <w:lvl w:ilvl="4" w:tplc="8BB88662" w:tentative="1">
      <w:start w:val="1"/>
      <w:numFmt w:val="bullet"/>
      <w:lvlText w:val="•"/>
      <w:lvlJc w:val="left"/>
      <w:pPr>
        <w:tabs>
          <w:tab w:val="num" w:pos="3600"/>
        </w:tabs>
        <w:ind w:left="3600" w:hanging="360"/>
      </w:pPr>
      <w:rPr>
        <w:rFonts w:ascii="Arial" w:hAnsi="Arial" w:hint="default"/>
      </w:rPr>
    </w:lvl>
    <w:lvl w:ilvl="5" w:tplc="EDD4784A" w:tentative="1">
      <w:start w:val="1"/>
      <w:numFmt w:val="bullet"/>
      <w:lvlText w:val="•"/>
      <w:lvlJc w:val="left"/>
      <w:pPr>
        <w:tabs>
          <w:tab w:val="num" w:pos="4320"/>
        </w:tabs>
        <w:ind w:left="4320" w:hanging="360"/>
      </w:pPr>
      <w:rPr>
        <w:rFonts w:ascii="Arial" w:hAnsi="Arial" w:hint="default"/>
      </w:rPr>
    </w:lvl>
    <w:lvl w:ilvl="6" w:tplc="46FC8058" w:tentative="1">
      <w:start w:val="1"/>
      <w:numFmt w:val="bullet"/>
      <w:lvlText w:val="•"/>
      <w:lvlJc w:val="left"/>
      <w:pPr>
        <w:tabs>
          <w:tab w:val="num" w:pos="5040"/>
        </w:tabs>
        <w:ind w:left="5040" w:hanging="360"/>
      </w:pPr>
      <w:rPr>
        <w:rFonts w:ascii="Arial" w:hAnsi="Arial" w:hint="default"/>
      </w:rPr>
    </w:lvl>
    <w:lvl w:ilvl="7" w:tplc="19A07B74" w:tentative="1">
      <w:start w:val="1"/>
      <w:numFmt w:val="bullet"/>
      <w:lvlText w:val="•"/>
      <w:lvlJc w:val="left"/>
      <w:pPr>
        <w:tabs>
          <w:tab w:val="num" w:pos="5760"/>
        </w:tabs>
        <w:ind w:left="5760" w:hanging="360"/>
      </w:pPr>
      <w:rPr>
        <w:rFonts w:ascii="Arial" w:hAnsi="Arial" w:hint="default"/>
      </w:rPr>
    </w:lvl>
    <w:lvl w:ilvl="8" w:tplc="849A88C4" w:tentative="1">
      <w:start w:val="1"/>
      <w:numFmt w:val="bullet"/>
      <w:lvlText w:val="•"/>
      <w:lvlJc w:val="left"/>
      <w:pPr>
        <w:tabs>
          <w:tab w:val="num" w:pos="6480"/>
        </w:tabs>
        <w:ind w:left="6480" w:hanging="360"/>
      </w:pPr>
      <w:rPr>
        <w:rFonts w:ascii="Arial" w:hAnsi="Arial" w:hint="default"/>
      </w:rPr>
    </w:lvl>
  </w:abstractNum>
  <w:abstractNum w:abstractNumId="67" w15:restartNumberingAfterBreak="0">
    <w:nsid w:val="40EB3A1C"/>
    <w:multiLevelType w:val="multilevel"/>
    <w:tmpl w:val="EED86E68"/>
    <w:styleLink w:val="CurrentList50"/>
    <w:lvl w:ilvl="0">
      <w:start w:val="1"/>
      <w:numFmt w:val="bullet"/>
      <w:lvlText w:val="§"/>
      <w:lvlJc w:val="left"/>
      <w:pPr>
        <w:ind w:left="284" w:hanging="227"/>
      </w:pPr>
      <w:rPr>
        <w:rFonts w:ascii="Wingdings" w:hAnsi="Wingdings" w:hint="default"/>
      </w:rPr>
    </w:lvl>
    <w:lvl w:ilvl="1">
      <w:start w:val="1"/>
      <w:numFmt w:val="bullet"/>
      <w:lvlText w:val="§"/>
      <w:lvlJc w:val="left"/>
      <w:pPr>
        <w:ind w:left="1004" w:hanging="360"/>
      </w:pPr>
      <w:rPr>
        <w:rFonts w:ascii="Wingdings" w:hAnsi="Wingdings" w:hint="default"/>
      </w:rPr>
    </w:lvl>
    <w:lvl w:ilvl="2">
      <w:start w:val="1"/>
      <w:numFmt w:val="bullet"/>
      <w:lvlText w:val="§"/>
      <w:lvlJc w:val="left"/>
      <w:pPr>
        <w:ind w:left="1364" w:hanging="360"/>
      </w:pPr>
      <w:rPr>
        <w:rFonts w:ascii="Wingdings" w:hAnsi="Wingdings" w:hint="default"/>
      </w:rPr>
    </w:lvl>
    <w:lvl w:ilvl="3">
      <w:start w:val="1"/>
      <w:numFmt w:val="bullet"/>
      <w:lvlText w:val="§"/>
      <w:lvlJc w:val="left"/>
      <w:pPr>
        <w:ind w:left="1724" w:hanging="360"/>
      </w:pPr>
      <w:rPr>
        <w:rFonts w:ascii="Wingdings" w:hAnsi="Wingdings" w:hint="default"/>
      </w:rPr>
    </w:lvl>
    <w:lvl w:ilvl="4">
      <w:start w:val="1"/>
      <w:numFmt w:val="bullet"/>
      <w:lvlText w:val="§"/>
      <w:lvlJc w:val="left"/>
      <w:pPr>
        <w:ind w:left="2084" w:hanging="360"/>
      </w:pPr>
      <w:rPr>
        <w:rFonts w:ascii="Wingdings" w:hAnsi="Wingdings" w:hint="default"/>
      </w:rPr>
    </w:lvl>
    <w:lvl w:ilvl="5">
      <w:start w:val="1"/>
      <w:numFmt w:val="bullet"/>
      <w:lvlText w:val="§"/>
      <w:lvlJc w:val="left"/>
      <w:pPr>
        <w:ind w:left="2444" w:hanging="360"/>
      </w:pPr>
      <w:rPr>
        <w:rFonts w:ascii="Wingdings" w:hAnsi="Wingdings" w:hint="default"/>
      </w:rPr>
    </w:lvl>
    <w:lvl w:ilvl="6">
      <w:start w:val="1"/>
      <w:numFmt w:val="bullet"/>
      <w:lvlText w:val="§"/>
      <w:lvlJc w:val="left"/>
      <w:pPr>
        <w:ind w:left="2804" w:hanging="360"/>
      </w:pPr>
      <w:rPr>
        <w:rFonts w:ascii="Wingdings" w:hAnsi="Wingdings" w:hint="default"/>
      </w:rPr>
    </w:lvl>
    <w:lvl w:ilvl="7">
      <w:start w:val="1"/>
      <w:numFmt w:val="bullet"/>
      <w:lvlText w:val="§"/>
      <w:lvlJc w:val="left"/>
      <w:pPr>
        <w:ind w:left="3164" w:hanging="360"/>
      </w:pPr>
      <w:rPr>
        <w:rFonts w:ascii="Wingdings" w:hAnsi="Wingdings" w:hint="default"/>
      </w:rPr>
    </w:lvl>
    <w:lvl w:ilvl="8">
      <w:start w:val="1"/>
      <w:numFmt w:val="bullet"/>
      <w:lvlText w:val="§"/>
      <w:lvlJc w:val="left"/>
      <w:pPr>
        <w:ind w:left="3524" w:hanging="360"/>
      </w:pPr>
      <w:rPr>
        <w:rFonts w:ascii="Wingdings" w:hAnsi="Wingdings" w:hint="default"/>
      </w:rPr>
    </w:lvl>
  </w:abstractNum>
  <w:abstractNum w:abstractNumId="68" w15:restartNumberingAfterBreak="0">
    <w:nsid w:val="41FB0BE8"/>
    <w:multiLevelType w:val="multilevel"/>
    <w:tmpl w:val="1E54FB2A"/>
    <w:lvl w:ilvl="0">
      <w:start w:val="1"/>
      <w:numFmt w:val="decimal"/>
      <w:lvlText w:val="2.%1"/>
      <w:lvlJc w:val="left"/>
      <w:pPr>
        <w:ind w:left="284" w:hanging="227"/>
      </w:pPr>
      <w:rPr>
        <w:color w:val="14415C" w:themeColor="accent3" w:themeShade="BF"/>
      </w:rPr>
    </w:lvl>
    <w:lvl w:ilvl="1">
      <w:start w:val="1"/>
      <w:numFmt w:val="bullet"/>
      <w:lvlText w:val="–"/>
      <w:lvlJc w:val="left"/>
      <w:pPr>
        <w:ind w:left="567" w:hanging="283"/>
      </w:pPr>
      <w:rPr>
        <w:rFonts w:ascii="Franklin Gothic Book" w:hAnsi="Franklin Gothic Book" w:hint="default"/>
      </w:rPr>
    </w:lvl>
    <w:lvl w:ilvl="2">
      <w:start w:val="1"/>
      <w:numFmt w:val="bullet"/>
      <w:lvlText w:val="•"/>
      <w:lvlJc w:val="left"/>
      <w:pPr>
        <w:ind w:left="851" w:hanging="284"/>
      </w:pPr>
      <w:rPr>
        <w:rFonts w:ascii="Franklin Gothic Book" w:hAnsi="Franklin Gothic Book" w:hint="default"/>
      </w:rPr>
    </w:lvl>
    <w:lvl w:ilvl="3">
      <w:start w:val="1"/>
      <w:numFmt w:val="bullet"/>
      <w:lvlText w:val="§"/>
      <w:lvlJc w:val="left"/>
      <w:pPr>
        <w:ind w:left="1134" w:hanging="283"/>
      </w:pPr>
      <w:rPr>
        <w:rFonts w:ascii="Wingdings" w:hAnsi="Wingdings" w:hint="default"/>
      </w:rPr>
    </w:lvl>
    <w:lvl w:ilvl="4">
      <w:start w:val="1"/>
      <w:numFmt w:val="bullet"/>
      <w:lvlText w:val="§"/>
      <w:lvlJc w:val="left"/>
      <w:pPr>
        <w:ind w:left="1418" w:hanging="284"/>
      </w:pPr>
      <w:rPr>
        <w:rFonts w:ascii="Wingdings" w:hAnsi="Wingdings" w:hint="default"/>
      </w:rPr>
    </w:lvl>
    <w:lvl w:ilvl="5">
      <w:start w:val="1"/>
      <w:numFmt w:val="bullet"/>
      <w:lvlText w:val="§"/>
      <w:lvlJc w:val="left"/>
      <w:pPr>
        <w:ind w:left="1701" w:hanging="283"/>
      </w:pPr>
      <w:rPr>
        <w:rFonts w:ascii="Wingdings" w:hAnsi="Wingdings" w:hint="default"/>
      </w:rPr>
    </w:lvl>
    <w:lvl w:ilvl="6">
      <w:start w:val="1"/>
      <w:numFmt w:val="bullet"/>
      <w:lvlText w:val="§"/>
      <w:lvlJc w:val="left"/>
      <w:pPr>
        <w:ind w:left="1985" w:hanging="284"/>
      </w:pPr>
      <w:rPr>
        <w:rFonts w:ascii="Wingdings" w:hAnsi="Wingdings" w:hint="default"/>
      </w:rPr>
    </w:lvl>
    <w:lvl w:ilvl="7">
      <w:start w:val="1"/>
      <w:numFmt w:val="bullet"/>
      <w:lvlText w:val="§"/>
      <w:lvlJc w:val="left"/>
      <w:pPr>
        <w:ind w:left="2268" w:hanging="283"/>
      </w:pPr>
      <w:rPr>
        <w:rFonts w:ascii="Wingdings" w:hAnsi="Wingdings" w:hint="default"/>
      </w:rPr>
    </w:lvl>
    <w:lvl w:ilvl="8">
      <w:start w:val="1"/>
      <w:numFmt w:val="bullet"/>
      <w:lvlText w:val="§"/>
      <w:lvlJc w:val="left"/>
      <w:pPr>
        <w:ind w:left="2552" w:hanging="284"/>
      </w:pPr>
      <w:rPr>
        <w:rFonts w:ascii="Wingdings" w:hAnsi="Wingdings" w:hint="default"/>
      </w:rPr>
    </w:lvl>
  </w:abstractNum>
  <w:abstractNum w:abstractNumId="69" w15:restartNumberingAfterBreak="0">
    <w:nsid w:val="441F2A10"/>
    <w:multiLevelType w:val="hybridMultilevel"/>
    <w:tmpl w:val="ADF6565C"/>
    <w:lvl w:ilvl="0" w:tplc="94D88920">
      <w:start w:val="1"/>
      <w:numFmt w:val="decimal"/>
      <w:pStyle w:val="ListNumb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5FC1B3D"/>
    <w:multiLevelType w:val="multilevel"/>
    <w:tmpl w:val="2B6E7636"/>
    <w:styleLink w:val="CurrentList2"/>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46514EEE"/>
    <w:multiLevelType w:val="multilevel"/>
    <w:tmpl w:val="0D28FC90"/>
    <w:styleLink w:val="CurrentList99"/>
    <w:lvl w:ilvl="0">
      <w:start w:val="1"/>
      <w:numFmt w:val="decimal"/>
      <w:lvlText w:val="%1."/>
      <w:lvlJc w:val="left"/>
      <w:pPr>
        <w:ind w:left="363" w:hanging="363"/>
      </w:pPr>
      <w:rPr>
        <w:rFonts w:hint="default"/>
      </w:rPr>
    </w:lvl>
    <w:lvl w:ilvl="1">
      <w:start w:val="1"/>
      <w:numFmt w:val="lowerLetter"/>
      <w:lvlText w:val="%2."/>
      <w:lvlJc w:val="left"/>
      <w:pPr>
        <w:ind w:left="723" w:hanging="360"/>
      </w:pPr>
    </w:lvl>
    <w:lvl w:ilvl="2">
      <w:start w:val="1"/>
      <w:numFmt w:val="lowerRoman"/>
      <w:lvlText w:val="%3."/>
      <w:lvlJc w:val="right"/>
      <w:pPr>
        <w:ind w:left="1443" w:hanging="180"/>
      </w:pPr>
    </w:lvl>
    <w:lvl w:ilvl="3">
      <w:start w:val="1"/>
      <w:numFmt w:val="decimal"/>
      <w:lvlText w:val="%4."/>
      <w:lvlJc w:val="left"/>
      <w:pPr>
        <w:ind w:left="2163" w:hanging="360"/>
      </w:pPr>
    </w:lvl>
    <w:lvl w:ilvl="4">
      <w:start w:val="1"/>
      <w:numFmt w:val="lowerLetter"/>
      <w:lvlText w:val="%5."/>
      <w:lvlJc w:val="left"/>
      <w:pPr>
        <w:ind w:left="2883" w:hanging="360"/>
      </w:pPr>
    </w:lvl>
    <w:lvl w:ilvl="5">
      <w:start w:val="1"/>
      <w:numFmt w:val="lowerRoman"/>
      <w:lvlText w:val="%6."/>
      <w:lvlJc w:val="right"/>
      <w:pPr>
        <w:ind w:left="3603" w:hanging="180"/>
      </w:pPr>
    </w:lvl>
    <w:lvl w:ilvl="6">
      <w:start w:val="1"/>
      <w:numFmt w:val="decimal"/>
      <w:lvlText w:val="%7."/>
      <w:lvlJc w:val="left"/>
      <w:pPr>
        <w:ind w:left="4323" w:hanging="360"/>
      </w:pPr>
    </w:lvl>
    <w:lvl w:ilvl="7">
      <w:start w:val="1"/>
      <w:numFmt w:val="lowerLetter"/>
      <w:lvlText w:val="%8."/>
      <w:lvlJc w:val="left"/>
      <w:pPr>
        <w:ind w:left="5043" w:hanging="360"/>
      </w:pPr>
    </w:lvl>
    <w:lvl w:ilvl="8">
      <w:start w:val="1"/>
      <w:numFmt w:val="lowerRoman"/>
      <w:lvlText w:val="%9."/>
      <w:lvlJc w:val="right"/>
      <w:pPr>
        <w:ind w:left="5763" w:hanging="180"/>
      </w:pPr>
    </w:lvl>
  </w:abstractNum>
  <w:abstractNum w:abstractNumId="72" w15:restartNumberingAfterBreak="0">
    <w:nsid w:val="478449C8"/>
    <w:multiLevelType w:val="multilevel"/>
    <w:tmpl w:val="2B6E7636"/>
    <w:styleLink w:val="CurrentList8"/>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48FD591A"/>
    <w:multiLevelType w:val="multilevel"/>
    <w:tmpl w:val="8078DD1A"/>
    <w:styleLink w:val="CurrentList31"/>
    <w:lvl w:ilvl="0">
      <w:start w:val="1"/>
      <w:numFmt w:val="bullet"/>
      <w:lvlText w:val=""/>
      <w:lvlJc w:val="left"/>
      <w:pPr>
        <w:ind w:left="397" w:hanging="34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4B9A11C3"/>
    <w:multiLevelType w:val="multilevel"/>
    <w:tmpl w:val="BC6AD816"/>
    <w:styleLink w:val="CurrentList41"/>
    <w:lvl w:ilvl="0">
      <w:start w:val="1"/>
      <w:numFmt w:val="bullet"/>
      <w:lvlText w:val=""/>
      <w:lvlJc w:val="left"/>
      <w:pPr>
        <w:ind w:left="1134" w:hanging="283"/>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4CD42252"/>
    <w:multiLevelType w:val="hybridMultilevel"/>
    <w:tmpl w:val="C2E8BA4C"/>
    <w:lvl w:ilvl="0" w:tplc="6B260A50">
      <w:start w:val="1"/>
      <w:numFmt w:val="decimal"/>
      <w:lvlText w:val="4.%1"/>
      <w:lvlJc w:val="left"/>
      <w:pPr>
        <w:ind w:left="720" w:hanging="360"/>
      </w:pPr>
      <w:rPr>
        <w:color w:val="604878" w:themeColor="accent5"/>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6" w15:restartNumberingAfterBreak="0">
    <w:nsid w:val="4D1D1B18"/>
    <w:multiLevelType w:val="multilevel"/>
    <w:tmpl w:val="09A2113A"/>
    <w:styleLink w:val="CurrentList12"/>
    <w:lvl w:ilvl="0">
      <w:start w:val="1"/>
      <w:numFmt w:val="bullet"/>
      <w:lvlText w:val=""/>
      <w:lvlJc w:val="left"/>
      <w:pPr>
        <w:ind w:left="340" w:hanging="28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4D55055D"/>
    <w:multiLevelType w:val="multilevel"/>
    <w:tmpl w:val="300A5F92"/>
    <w:styleLink w:val="CurrentList69"/>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4E0C56C5"/>
    <w:multiLevelType w:val="multilevel"/>
    <w:tmpl w:val="2B6E7636"/>
    <w:styleLink w:val="CurrentList7"/>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4E140F99"/>
    <w:multiLevelType w:val="multilevel"/>
    <w:tmpl w:val="3350DB8A"/>
    <w:styleLink w:val="CurrentList75"/>
    <w:lvl w:ilvl="0">
      <w:start w:val="1"/>
      <w:numFmt w:val="decimal"/>
      <w:lvlText w:val="%1."/>
      <w:lvlJc w:val="left"/>
      <w:pPr>
        <w:ind w:left="360" w:hanging="360"/>
      </w:pPr>
      <w:rPr>
        <w:rFonts w:hint="default"/>
      </w:rPr>
    </w:lvl>
    <w:lvl w:ilvl="1">
      <w:start w:val="1"/>
      <w:numFmt w:val="decimal"/>
      <w:lvlText w:val="%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4F7F6E67"/>
    <w:multiLevelType w:val="multilevel"/>
    <w:tmpl w:val="775EF4B4"/>
    <w:lvl w:ilvl="0">
      <w:start w:val="1"/>
      <w:numFmt w:val="bullet"/>
      <w:pStyle w:val="ListBullet"/>
      <w:lvlText w:val="§"/>
      <w:lvlJc w:val="left"/>
      <w:pPr>
        <w:ind w:left="284" w:hanging="227"/>
      </w:pPr>
      <w:rPr>
        <w:rFonts w:ascii="Wingdings" w:hAnsi="Wingdings" w:hint="default"/>
        <w:color w:val="auto"/>
      </w:rPr>
    </w:lvl>
    <w:lvl w:ilvl="1">
      <w:start w:val="1"/>
      <w:numFmt w:val="bullet"/>
      <w:lvlText w:val="–"/>
      <w:lvlJc w:val="left"/>
      <w:pPr>
        <w:ind w:left="567" w:hanging="283"/>
      </w:pPr>
      <w:rPr>
        <w:rFonts w:ascii="Franklin Gothic Book" w:hAnsi="Franklin Gothic Book" w:hint="default"/>
      </w:rPr>
    </w:lvl>
    <w:lvl w:ilvl="2">
      <w:start w:val="1"/>
      <w:numFmt w:val="bullet"/>
      <w:lvlText w:val="•"/>
      <w:lvlJc w:val="left"/>
      <w:pPr>
        <w:ind w:left="851" w:hanging="284"/>
      </w:pPr>
      <w:rPr>
        <w:rFonts w:ascii="Franklin Gothic Book" w:hAnsi="Franklin Gothic Book" w:hint="default"/>
      </w:rPr>
    </w:lvl>
    <w:lvl w:ilvl="3">
      <w:start w:val="1"/>
      <w:numFmt w:val="bullet"/>
      <w:lvlText w:val="§"/>
      <w:lvlJc w:val="left"/>
      <w:pPr>
        <w:ind w:left="1134" w:hanging="283"/>
      </w:pPr>
      <w:rPr>
        <w:rFonts w:ascii="Wingdings" w:hAnsi="Wingdings" w:hint="default"/>
      </w:rPr>
    </w:lvl>
    <w:lvl w:ilvl="4">
      <w:start w:val="1"/>
      <w:numFmt w:val="bullet"/>
      <w:lvlText w:val="§"/>
      <w:lvlJc w:val="left"/>
      <w:pPr>
        <w:ind w:left="1418" w:hanging="284"/>
      </w:pPr>
      <w:rPr>
        <w:rFonts w:ascii="Wingdings" w:hAnsi="Wingdings" w:hint="default"/>
      </w:rPr>
    </w:lvl>
    <w:lvl w:ilvl="5">
      <w:start w:val="1"/>
      <w:numFmt w:val="bullet"/>
      <w:lvlText w:val="§"/>
      <w:lvlJc w:val="left"/>
      <w:pPr>
        <w:ind w:left="1701" w:hanging="283"/>
      </w:pPr>
      <w:rPr>
        <w:rFonts w:ascii="Wingdings" w:hAnsi="Wingdings" w:hint="default"/>
      </w:rPr>
    </w:lvl>
    <w:lvl w:ilvl="6">
      <w:start w:val="1"/>
      <w:numFmt w:val="bullet"/>
      <w:lvlText w:val="§"/>
      <w:lvlJc w:val="left"/>
      <w:pPr>
        <w:ind w:left="1985" w:hanging="284"/>
      </w:pPr>
      <w:rPr>
        <w:rFonts w:ascii="Wingdings" w:hAnsi="Wingdings" w:hint="default"/>
      </w:rPr>
    </w:lvl>
    <w:lvl w:ilvl="7">
      <w:start w:val="1"/>
      <w:numFmt w:val="bullet"/>
      <w:lvlText w:val="§"/>
      <w:lvlJc w:val="left"/>
      <w:pPr>
        <w:ind w:left="2268" w:hanging="283"/>
      </w:pPr>
      <w:rPr>
        <w:rFonts w:ascii="Wingdings" w:hAnsi="Wingdings" w:hint="default"/>
      </w:rPr>
    </w:lvl>
    <w:lvl w:ilvl="8">
      <w:start w:val="1"/>
      <w:numFmt w:val="bullet"/>
      <w:lvlText w:val="§"/>
      <w:lvlJc w:val="left"/>
      <w:pPr>
        <w:ind w:left="2552" w:hanging="284"/>
      </w:pPr>
      <w:rPr>
        <w:rFonts w:ascii="Wingdings" w:hAnsi="Wingdings" w:hint="default"/>
      </w:rPr>
    </w:lvl>
  </w:abstractNum>
  <w:abstractNum w:abstractNumId="81" w15:restartNumberingAfterBreak="0">
    <w:nsid w:val="510160A8"/>
    <w:multiLevelType w:val="multilevel"/>
    <w:tmpl w:val="966C1714"/>
    <w:styleLink w:val="CurrentList58"/>
    <w:lvl w:ilvl="0">
      <w:start w:val="1"/>
      <w:numFmt w:val="bullet"/>
      <w:lvlText w:val="§"/>
      <w:lvlJc w:val="left"/>
      <w:pPr>
        <w:ind w:left="284" w:hanging="227"/>
      </w:pPr>
      <w:rPr>
        <w:rFonts w:ascii="Wingdings" w:hAnsi="Wingdings" w:hint="default"/>
      </w:rPr>
    </w:lvl>
    <w:lvl w:ilvl="1">
      <w:start w:val="1"/>
      <w:numFmt w:val="bullet"/>
      <w:lvlText w:val="–"/>
      <w:lvlJc w:val="left"/>
      <w:pPr>
        <w:ind w:left="567" w:hanging="283"/>
      </w:pPr>
      <w:rPr>
        <w:rFonts w:ascii="Wingdings" w:hAnsi="Wingdings" w:hint="default"/>
      </w:rPr>
    </w:lvl>
    <w:lvl w:ilvl="2">
      <w:start w:val="1"/>
      <w:numFmt w:val="bullet"/>
      <w:lvlText w:val=" "/>
      <w:lvlJc w:val="left"/>
      <w:pPr>
        <w:ind w:left="851" w:hanging="284"/>
      </w:pPr>
      <w:rPr>
        <w:rFonts w:ascii="Wingdings" w:hAnsi="Wingdings" w:hint="default"/>
      </w:rPr>
    </w:lvl>
    <w:lvl w:ilvl="3">
      <w:start w:val="1"/>
      <w:numFmt w:val="bullet"/>
      <w:lvlText w:val="§"/>
      <w:lvlJc w:val="left"/>
      <w:pPr>
        <w:ind w:left="1134" w:hanging="283"/>
      </w:pPr>
      <w:rPr>
        <w:rFonts w:ascii="Wingdings" w:hAnsi="Wingdings" w:hint="default"/>
      </w:rPr>
    </w:lvl>
    <w:lvl w:ilvl="4">
      <w:start w:val="1"/>
      <w:numFmt w:val="bullet"/>
      <w:lvlText w:val="§"/>
      <w:lvlJc w:val="left"/>
      <w:pPr>
        <w:ind w:left="1418" w:hanging="284"/>
      </w:pPr>
      <w:rPr>
        <w:rFonts w:ascii="Wingdings" w:hAnsi="Wingdings" w:hint="default"/>
      </w:rPr>
    </w:lvl>
    <w:lvl w:ilvl="5">
      <w:start w:val="1"/>
      <w:numFmt w:val="bullet"/>
      <w:lvlText w:val="§"/>
      <w:lvlJc w:val="left"/>
      <w:pPr>
        <w:ind w:left="1701" w:hanging="283"/>
      </w:pPr>
      <w:rPr>
        <w:rFonts w:ascii="Wingdings" w:hAnsi="Wingdings" w:hint="default"/>
      </w:rPr>
    </w:lvl>
    <w:lvl w:ilvl="6">
      <w:start w:val="1"/>
      <w:numFmt w:val="bullet"/>
      <w:lvlText w:val="§"/>
      <w:lvlJc w:val="left"/>
      <w:pPr>
        <w:ind w:left="1985" w:hanging="284"/>
      </w:pPr>
      <w:rPr>
        <w:rFonts w:ascii="Wingdings" w:hAnsi="Wingdings" w:hint="default"/>
      </w:rPr>
    </w:lvl>
    <w:lvl w:ilvl="7">
      <w:start w:val="1"/>
      <w:numFmt w:val="bullet"/>
      <w:lvlText w:val="§"/>
      <w:lvlJc w:val="left"/>
      <w:pPr>
        <w:ind w:left="2268" w:hanging="283"/>
      </w:pPr>
      <w:rPr>
        <w:rFonts w:ascii="Wingdings" w:hAnsi="Wingdings" w:hint="default"/>
      </w:rPr>
    </w:lvl>
    <w:lvl w:ilvl="8">
      <w:start w:val="1"/>
      <w:numFmt w:val="bullet"/>
      <w:lvlText w:val="§"/>
      <w:lvlJc w:val="left"/>
      <w:pPr>
        <w:ind w:left="2552" w:hanging="284"/>
      </w:pPr>
      <w:rPr>
        <w:rFonts w:ascii="Wingdings" w:hAnsi="Wingdings" w:hint="default"/>
      </w:rPr>
    </w:lvl>
  </w:abstractNum>
  <w:abstractNum w:abstractNumId="82" w15:restartNumberingAfterBreak="0">
    <w:nsid w:val="51D52C9A"/>
    <w:multiLevelType w:val="multilevel"/>
    <w:tmpl w:val="0409001D"/>
    <w:styleLink w:val="CurrentList10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3" w15:restartNumberingAfterBreak="0">
    <w:nsid w:val="52E025A7"/>
    <w:multiLevelType w:val="hybridMultilevel"/>
    <w:tmpl w:val="44340C66"/>
    <w:lvl w:ilvl="0" w:tplc="00E6F6C6">
      <w:start w:val="1"/>
      <w:numFmt w:val="decimal"/>
      <w:lvlText w:val="3.%1"/>
      <w:lvlJc w:val="left"/>
      <w:pPr>
        <w:ind w:left="720" w:hanging="360"/>
      </w:pPr>
      <w:rPr>
        <w:color w:val="4E8542" w:themeColor="accent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4" w15:restartNumberingAfterBreak="0">
    <w:nsid w:val="532171C0"/>
    <w:multiLevelType w:val="multilevel"/>
    <w:tmpl w:val="0CDE1334"/>
    <w:styleLink w:val="CurrentList42"/>
    <w:lvl w:ilvl="0">
      <w:start w:val="1"/>
      <w:numFmt w:val="bullet"/>
      <w:lvlText w:val=""/>
      <w:lvlJc w:val="left"/>
      <w:pPr>
        <w:ind w:left="964" w:hanging="284"/>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547E2D48"/>
    <w:multiLevelType w:val="multilevel"/>
    <w:tmpl w:val="FE9AEF02"/>
    <w:styleLink w:val="111111"/>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6" w15:restartNumberingAfterBreak="0">
    <w:nsid w:val="55991B3D"/>
    <w:multiLevelType w:val="multilevel"/>
    <w:tmpl w:val="4864AB92"/>
    <w:styleLink w:val="CurrentList15"/>
    <w:lvl w:ilvl="0">
      <w:start w:val="1"/>
      <w:numFmt w:val="bullet"/>
      <w:lvlText w:val=""/>
      <w:lvlJc w:val="left"/>
      <w:pPr>
        <w:ind w:left="340" w:hanging="28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55C07C1A"/>
    <w:multiLevelType w:val="hybridMultilevel"/>
    <w:tmpl w:val="86FAA234"/>
    <w:lvl w:ilvl="0" w:tplc="3D3C8EBE">
      <w:start w:val="1"/>
      <w:numFmt w:val="bullet"/>
      <w:pStyle w:val="ListBullet2"/>
      <w:lvlText w:val=""/>
      <w:lvlJc w:val="left"/>
      <w:pPr>
        <w:ind w:left="510" w:hanging="226"/>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64C5C87"/>
    <w:multiLevelType w:val="multilevel"/>
    <w:tmpl w:val="FB708B42"/>
    <w:styleLink w:val="CurrentList78"/>
    <w:lvl w:ilvl="0">
      <w:start w:val="1"/>
      <w:numFmt w:val="decimal"/>
      <w:lvlText w:val="%1."/>
      <w:lvlJc w:val="left"/>
      <w:pPr>
        <w:ind w:left="360" w:hanging="360"/>
      </w:pPr>
      <w:rPr>
        <w:rFonts w:hint="default"/>
      </w:rPr>
    </w:lvl>
    <w:lvl w:ilvl="1">
      <w:start w:val="1"/>
      <w:numFmt w:val="none"/>
      <w:lvlText w:val=""/>
      <w:lvlJc w:val="left"/>
      <w:pPr>
        <w:ind w:left="792" w:hanging="792"/>
      </w:pPr>
      <w:rPr>
        <w:rFonts w:hint="default"/>
      </w:rPr>
    </w:lvl>
    <w:lvl w:ilvl="2">
      <w:start w:val="1"/>
      <w:numFmt w:val="decimal"/>
      <w:lvlText w:val="%1.%3"/>
      <w:lvlJc w:val="left"/>
      <w:pPr>
        <w:ind w:left="851" w:hanging="851"/>
      </w:pPr>
      <w:rPr>
        <w:rFonts w:hint="default"/>
      </w:rPr>
    </w:lvl>
    <w:lvl w:ilvl="3">
      <w:start w:val="1"/>
      <w:numFmt w:val="none"/>
      <w:lvlText w:val=""/>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89" w15:restartNumberingAfterBreak="0">
    <w:nsid w:val="57396DDF"/>
    <w:multiLevelType w:val="hybridMultilevel"/>
    <w:tmpl w:val="416E74C4"/>
    <w:lvl w:ilvl="0" w:tplc="064CD9B6">
      <w:start w:val="1"/>
      <w:numFmt w:val="bullet"/>
      <w:pStyle w:val="ListBullet3"/>
      <w:lvlText w:val=""/>
      <w:lvlJc w:val="left"/>
      <w:pPr>
        <w:ind w:left="737" w:hanging="227"/>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5764696B"/>
    <w:multiLevelType w:val="multilevel"/>
    <w:tmpl w:val="97727074"/>
    <w:styleLink w:val="CurrentList39"/>
    <w:lvl w:ilvl="0">
      <w:start w:val="1"/>
      <w:numFmt w:val="bullet"/>
      <w:lvlText w:val=""/>
      <w:lvlJc w:val="left"/>
      <w:pPr>
        <w:ind w:left="567" w:hanging="283"/>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58003DFD"/>
    <w:multiLevelType w:val="multilevel"/>
    <w:tmpl w:val="79D44C82"/>
    <w:styleLink w:val="CurrentList13"/>
    <w:lvl w:ilvl="0">
      <w:start w:val="1"/>
      <w:numFmt w:val="bullet"/>
      <w:lvlText w:val="o"/>
      <w:lvlJc w:val="left"/>
      <w:pPr>
        <w:ind w:left="1077" w:hanging="737"/>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58BF6D4D"/>
    <w:multiLevelType w:val="multilevel"/>
    <w:tmpl w:val="7B62C43E"/>
    <w:styleLink w:val="CurrentList64"/>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3" w15:restartNumberingAfterBreak="0">
    <w:nsid w:val="59653C4B"/>
    <w:multiLevelType w:val="hybridMultilevel"/>
    <w:tmpl w:val="969EBD34"/>
    <w:lvl w:ilvl="0" w:tplc="1622951C">
      <w:start w:val="1"/>
      <w:numFmt w:val="bullet"/>
      <w:lvlText w:val="•"/>
      <w:lvlJc w:val="left"/>
      <w:pPr>
        <w:tabs>
          <w:tab w:val="num" w:pos="720"/>
        </w:tabs>
        <w:ind w:left="720" w:hanging="360"/>
      </w:pPr>
      <w:rPr>
        <w:rFonts w:ascii="Arial" w:hAnsi="Arial" w:hint="default"/>
      </w:rPr>
    </w:lvl>
    <w:lvl w:ilvl="1" w:tplc="CC7C6176" w:tentative="1">
      <w:start w:val="1"/>
      <w:numFmt w:val="bullet"/>
      <w:lvlText w:val="•"/>
      <w:lvlJc w:val="left"/>
      <w:pPr>
        <w:tabs>
          <w:tab w:val="num" w:pos="1440"/>
        </w:tabs>
        <w:ind w:left="1440" w:hanging="360"/>
      </w:pPr>
      <w:rPr>
        <w:rFonts w:ascii="Arial" w:hAnsi="Arial" w:hint="default"/>
      </w:rPr>
    </w:lvl>
    <w:lvl w:ilvl="2" w:tplc="6E949016" w:tentative="1">
      <w:start w:val="1"/>
      <w:numFmt w:val="bullet"/>
      <w:lvlText w:val="•"/>
      <w:lvlJc w:val="left"/>
      <w:pPr>
        <w:tabs>
          <w:tab w:val="num" w:pos="2160"/>
        </w:tabs>
        <w:ind w:left="2160" w:hanging="360"/>
      </w:pPr>
      <w:rPr>
        <w:rFonts w:ascii="Arial" w:hAnsi="Arial" w:hint="default"/>
      </w:rPr>
    </w:lvl>
    <w:lvl w:ilvl="3" w:tplc="17C2C15A" w:tentative="1">
      <w:start w:val="1"/>
      <w:numFmt w:val="bullet"/>
      <w:lvlText w:val="•"/>
      <w:lvlJc w:val="left"/>
      <w:pPr>
        <w:tabs>
          <w:tab w:val="num" w:pos="2880"/>
        </w:tabs>
        <w:ind w:left="2880" w:hanging="360"/>
      </w:pPr>
      <w:rPr>
        <w:rFonts w:ascii="Arial" w:hAnsi="Arial" w:hint="default"/>
      </w:rPr>
    </w:lvl>
    <w:lvl w:ilvl="4" w:tplc="4BE863CA" w:tentative="1">
      <w:start w:val="1"/>
      <w:numFmt w:val="bullet"/>
      <w:lvlText w:val="•"/>
      <w:lvlJc w:val="left"/>
      <w:pPr>
        <w:tabs>
          <w:tab w:val="num" w:pos="3600"/>
        </w:tabs>
        <w:ind w:left="3600" w:hanging="360"/>
      </w:pPr>
      <w:rPr>
        <w:rFonts w:ascii="Arial" w:hAnsi="Arial" w:hint="default"/>
      </w:rPr>
    </w:lvl>
    <w:lvl w:ilvl="5" w:tplc="A238C7CA" w:tentative="1">
      <w:start w:val="1"/>
      <w:numFmt w:val="bullet"/>
      <w:lvlText w:val="•"/>
      <w:lvlJc w:val="left"/>
      <w:pPr>
        <w:tabs>
          <w:tab w:val="num" w:pos="4320"/>
        </w:tabs>
        <w:ind w:left="4320" w:hanging="360"/>
      </w:pPr>
      <w:rPr>
        <w:rFonts w:ascii="Arial" w:hAnsi="Arial" w:hint="default"/>
      </w:rPr>
    </w:lvl>
    <w:lvl w:ilvl="6" w:tplc="0272200E" w:tentative="1">
      <w:start w:val="1"/>
      <w:numFmt w:val="bullet"/>
      <w:lvlText w:val="•"/>
      <w:lvlJc w:val="left"/>
      <w:pPr>
        <w:tabs>
          <w:tab w:val="num" w:pos="5040"/>
        </w:tabs>
        <w:ind w:left="5040" w:hanging="360"/>
      </w:pPr>
      <w:rPr>
        <w:rFonts w:ascii="Arial" w:hAnsi="Arial" w:hint="default"/>
      </w:rPr>
    </w:lvl>
    <w:lvl w:ilvl="7" w:tplc="1F44FC48" w:tentative="1">
      <w:start w:val="1"/>
      <w:numFmt w:val="bullet"/>
      <w:lvlText w:val="•"/>
      <w:lvlJc w:val="left"/>
      <w:pPr>
        <w:tabs>
          <w:tab w:val="num" w:pos="5760"/>
        </w:tabs>
        <w:ind w:left="5760" w:hanging="360"/>
      </w:pPr>
      <w:rPr>
        <w:rFonts w:ascii="Arial" w:hAnsi="Arial" w:hint="default"/>
      </w:rPr>
    </w:lvl>
    <w:lvl w:ilvl="8" w:tplc="F7D2E9BC" w:tentative="1">
      <w:start w:val="1"/>
      <w:numFmt w:val="bullet"/>
      <w:lvlText w:val="•"/>
      <w:lvlJc w:val="left"/>
      <w:pPr>
        <w:tabs>
          <w:tab w:val="num" w:pos="6480"/>
        </w:tabs>
        <w:ind w:left="6480" w:hanging="360"/>
      </w:pPr>
      <w:rPr>
        <w:rFonts w:ascii="Arial" w:hAnsi="Arial" w:hint="default"/>
      </w:rPr>
    </w:lvl>
  </w:abstractNum>
  <w:abstractNum w:abstractNumId="94" w15:restartNumberingAfterBreak="0">
    <w:nsid w:val="5C840798"/>
    <w:multiLevelType w:val="multilevel"/>
    <w:tmpl w:val="473E7E5C"/>
    <w:styleLink w:val="CurrentList25"/>
    <w:lvl w:ilvl="0">
      <w:start w:val="1"/>
      <w:numFmt w:val="bullet"/>
      <w:lvlText w:val=""/>
      <w:lvlJc w:val="left"/>
      <w:pPr>
        <w:tabs>
          <w:tab w:val="num" w:pos="680"/>
        </w:tabs>
        <w:ind w:left="680" w:hanging="34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5C9046B1"/>
    <w:multiLevelType w:val="multilevel"/>
    <w:tmpl w:val="59C69B2C"/>
    <w:lvl w:ilvl="0">
      <w:start w:val="1"/>
      <w:numFmt w:val="decimal"/>
      <w:pStyle w:val="Heading2"/>
      <w:lvlText w:val="%1."/>
      <w:lvlJc w:val="left"/>
      <w:pPr>
        <w:ind w:left="3196" w:hanging="360"/>
      </w:pPr>
      <w:rPr>
        <w:rFonts w:hint="default"/>
        <w:i w:val="0"/>
        <w:iCs w:val="0"/>
      </w:rPr>
    </w:lvl>
    <w:lvl w:ilvl="1">
      <w:start w:val="1"/>
      <w:numFmt w:val="decimal"/>
      <w:pStyle w:val="Heading3"/>
      <w:lvlText w:val="%1.%2."/>
      <w:lvlJc w:val="left"/>
      <w:pPr>
        <w:ind w:left="792" w:hanging="792"/>
      </w:pPr>
      <w:rPr>
        <w:rFonts w:hint="default"/>
      </w:rPr>
    </w:lvl>
    <w:lvl w:ilvl="2">
      <w:start w:val="1"/>
      <w:numFmt w:val="none"/>
      <w:lvlRestart w:val="0"/>
      <w:lvlText w:val=""/>
      <w:lvlJc w:val="left"/>
      <w:pPr>
        <w:ind w:left="567" w:hanging="567"/>
      </w:pPr>
      <w:rPr>
        <w:rFonts w:hint="default"/>
      </w:rPr>
    </w:lvl>
    <w:lvl w:ilvl="3">
      <w:start w:val="1"/>
      <w:numFmt w:val="none"/>
      <w:lvlText w:val=""/>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96" w15:restartNumberingAfterBreak="0">
    <w:nsid w:val="5CDF2C6B"/>
    <w:multiLevelType w:val="multilevel"/>
    <w:tmpl w:val="4B02F4B8"/>
    <w:styleLink w:val="CurrentList105"/>
    <w:lvl w:ilvl="0">
      <w:start w:val="1"/>
      <w:numFmt w:val="decimal"/>
      <w:lvlText w:val="%1."/>
      <w:lvlJc w:val="left"/>
      <w:pPr>
        <w:ind w:left="3196" w:hanging="360"/>
      </w:pPr>
      <w:rPr>
        <w:rFonts w:hint="default"/>
      </w:rPr>
    </w:lvl>
    <w:lvl w:ilvl="1">
      <w:start w:val="1"/>
      <w:numFmt w:val="decimal"/>
      <w:lvlText w:val="%1.%2."/>
      <w:lvlJc w:val="left"/>
      <w:pPr>
        <w:ind w:left="792" w:hanging="792"/>
      </w:pPr>
      <w:rPr>
        <w:rFonts w:hint="default"/>
      </w:rPr>
    </w:lvl>
    <w:lvl w:ilvl="2">
      <w:start w:val="1"/>
      <w:numFmt w:val="none"/>
      <w:lvlRestart w:val="0"/>
      <w:lvlText w:val=""/>
      <w:lvlJc w:val="left"/>
      <w:pPr>
        <w:ind w:left="567" w:hanging="567"/>
      </w:pPr>
      <w:rPr>
        <w:rFonts w:hint="default"/>
      </w:rPr>
    </w:lvl>
    <w:lvl w:ilvl="3">
      <w:start w:val="1"/>
      <w:numFmt w:val="none"/>
      <w:lvlText w:val=""/>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97" w15:restartNumberingAfterBreak="0">
    <w:nsid w:val="5CF30E96"/>
    <w:multiLevelType w:val="multilevel"/>
    <w:tmpl w:val="2E6E9C0E"/>
    <w:styleLink w:val="CurrentList98"/>
    <w:lvl w:ilvl="0">
      <w:numFmt w:val="bullet"/>
      <w:lvlText w:val="•"/>
      <w:lvlJc w:val="left"/>
      <w:pPr>
        <w:ind w:left="360" w:hanging="360"/>
      </w:pPr>
      <w:rPr>
        <w:rFonts w:ascii="Franklin Gothic Book" w:eastAsiaTheme="minorEastAsia" w:hAnsi="Franklin Gothic Book" w:cstheme="minorBid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5E7326C7"/>
    <w:multiLevelType w:val="multilevel"/>
    <w:tmpl w:val="1C82EC72"/>
    <w:styleLink w:val="CurrentList9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9" w15:restartNumberingAfterBreak="0">
    <w:nsid w:val="5EA76BD9"/>
    <w:multiLevelType w:val="multilevel"/>
    <w:tmpl w:val="7E3669D8"/>
    <w:styleLink w:val="CurrentList32"/>
    <w:lvl w:ilvl="0">
      <w:start w:val="1"/>
      <w:numFmt w:val="bullet"/>
      <w:lvlText w:val=""/>
      <w:lvlJc w:val="left"/>
      <w:pPr>
        <w:ind w:left="70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5F422466"/>
    <w:multiLevelType w:val="multilevel"/>
    <w:tmpl w:val="9E4EB01E"/>
    <w:styleLink w:val="CurrentList79"/>
    <w:lvl w:ilvl="0">
      <w:start w:val="1"/>
      <w:numFmt w:val="decimal"/>
      <w:lvlText w:val="%1."/>
      <w:lvlJc w:val="left"/>
      <w:pPr>
        <w:ind w:left="360" w:hanging="360"/>
      </w:pPr>
      <w:rPr>
        <w:rFonts w:hint="default"/>
      </w:rPr>
    </w:lvl>
    <w:lvl w:ilvl="1">
      <w:start w:val="1"/>
      <w:numFmt w:val="none"/>
      <w:lvlText w:val=""/>
      <w:lvlJc w:val="left"/>
      <w:pPr>
        <w:ind w:left="792" w:hanging="792"/>
      </w:pPr>
      <w:rPr>
        <w:rFonts w:hint="default"/>
      </w:rPr>
    </w:lvl>
    <w:lvl w:ilvl="2">
      <w:start w:val="1"/>
      <w:numFmt w:val="decimal"/>
      <w:lvlText w:val="%1.%3"/>
      <w:lvlJc w:val="left"/>
      <w:pPr>
        <w:ind w:left="567" w:hanging="567"/>
      </w:pPr>
      <w:rPr>
        <w:rFonts w:hint="default"/>
      </w:rPr>
    </w:lvl>
    <w:lvl w:ilvl="3">
      <w:start w:val="1"/>
      <w:numFmt w:val="none"/>
      <w:lvlText w:val=""/>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01" w15:restartNumberingAfterBreak="0">
    <w:nsid w:val="60160065"/>
    <w:multiLevelType w:val="multilevel"/>
    <w:tmpl w:val="E0C45C70"/>
    <w:lvl w:ilvl="0">
      <w:start w:val="1"/>
      <w:numFmt w:val="decimal"/>
      <w:lvlText w:val="1.%1"/>
      <w:lvlJc w:val="left"/>
      <w:pPr>
        <w:ind w:left="284" w:hanging="227"/>
      </w:pPr>
      <w:rPr>
        <w:rFonts w:hint="default"/>
        <w:color w:val="auto"/>
      </w:rPr>
    </w:lvl>
    <w:lvl w:ilvl="1">
      <w:start w:val="1"/>
      <w:numFmt w:val="bullet"/>
      <w:lvlText w:val="–"/>
      <w:lvlJc w:val="left"/>
      <w:pPr>
        <w:ind w:left="567" w:hanging="283"/>
      </w:pPr>
      <w:rPr>
        <w:rFonts w:ascii="Franklin Gothic Book" w:hAnsi="Franklin Gothic Book" w:hint="default"/>
      </w:rPr>
    </w:lvl>
    <w:lvl w:ilvl="2">
      <w:start w:val="1"/>
      <w:numFmt w:val="bullet"/>
      <w:lvlText w:val="•"/>
      <w:lvlJc w:val="left"/>
      <w:pPr>
        <w:ind w:left="851" w:hanging="284"/>
      </w:pPr>
      <w:rPr>
        <w:rFonts w:ascii="Franklin Gothic Book" w:hAnsi="Franklin Gothic Book" w:hint="default"/>
      </w:rPr>
    </w:lvl>
    <w:lvl w:ilvl="3">
      <w:start w:val="1"/>
      <w:numFmt w:val="bullet"/>
      <w:lvlText w:val="§"/>
      <w:lvlJc w:val="left"/>
      <w:pPr>
        <w:ind w:left="1134" w:hanging="283"/>
      </w:pPr>
      <w:rPr>
        <w:rFonts w:ascii="Wingdings" w:hAnsi="Wingdings" w:hint="default"/>
      </w:rPr>
    </w:lvl>
    <w:lvl w:ilvl="4">
      <w:start w:val="1"/>
      <w:numFmt w:val="bullet"/>
      <w:lvlText w:val="§"/>
      <w:lvlJc w:val="left"/>
      <w:pPr>
        <w:ind w:left="1418" w:hanging="284"/>
      </w:pPr>
      <w:rPr>
        <w:rFonts w:ascii="Wingdings" w:hAnsi="Wingdings" w:hint="default"/>
      </w:rPr>
    </w:lvl>
    <w:lvl w:ilvl="5">
      <w:start w:val="1"/>
      <w:numFmt w:val="bullet"/>
      <w:lvlText w:val="§"/>
      <w:lvlJc w:val="left"/>
      <w:pPr>
        <w:ind w:left="1701" w:hanging="283"/>
      </w:pPr>
      <w:rPr>
        <w:rFonts w:ascii="Wingdings" w:hAnsi="Wingdings" w:hint="default"/>
      </w:rPr>
    </w:lvl>
    <w:lvl w:ilvl="6">
      <w:start w:val="1"/>
      <w:numFmt w:val="bullet"/>
      <w:lvlText w:val="§"/>
      <w:lvlJc w:val="left"/>
      <w:pPr>
        <w:ind w:left="1985" w:hanging="284"/>
      </w:pPr>
      <w:rPr>
        <w:rFonts w:ascii="Wingdings" w:hAnsi="Wingdings" w:hint="default"/>
      </w:rPr>
    </w:lvl>
    <w:lvl w:ilvl="7">
      <w:start w:val="1"/>
      <w:numFmt w:val="bullet"/>
      <w:lvlText w:val="§"/>
      <w:lvlJc w:val="left"/>
      <w:pPr>
        <w:ind w:left="2268" w:hanging="283"/>
      </w:pPr>
      <w:rPr>
        <w:rFonts w:ascii="Wingdings" w:hAnsi="Wingdings" w:hint="default"/>
      </w:rPr>
    </w:lvl>
    <w:lvl w:ilvl="8">
      <w:start w:val="1"/>
      <w:numFmt w:val="bullet"/>
      <w:lvlText w:val="§"/>
      <w:lvlJc w:val="left"/>
      <w:pPr>
        <w:ind w:left="2552" w:hanging="284"/>
      </w:pPr>
      <w:rPr>
        <w:rFonts w:ascii="Wingdings" w:hAnsi="Wingdings" w:hint="default"/>
      </w:rPr>
    </w:lvl>
  </w:abstractNum>
  <w:abstractNum w:abstractNumId="102" w15:restartNumberingAfterBreak="0">
    <w:nsid w:val="610C450D"/>
    <w:multiLevelType w:val="multilevel"/>
    <w:tmpl w:val="E1146AA0"/>
    <w:styleLink w:val="CurrentList18"/>
    <w:lvl w:ilvl="0">
      <w:start w:val="1"/>
      <w:numFmt w:val="bullet"/>
      <w:lvlText w:val=""/>
      <w:lvlJc w:val="left"/>
      <w:pPr>
        <w:ind w:left="340" w:hanging="28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3" w15:restartNumberingAfterBreak="0">
    <w:nsid w:val="61AF53E2"/>
    <w:multiLevelType w:val="hybridMultilevel"/>
    <w:tmpl w:val="88EAF3E8"/>
    <w:lvl w:ilvl="0" w:tplc="B780201E">
      <w:start w:val="1"/>
      <w:numFmt w:val="bullet"/>
      <w:lvlText w:val="•"/>
      <w:lvlJc w:val="left"/>
      <w:pPr>
        <w:tabs>
          <w:tab w:val="num" w:pos="720"/>
        </w:tabs>
        <w:ind w:left="720" w:hanging="360"/>
      </w:pPr>
      <w:rPr>
        <w:rFonts w:ascii="Arial" w:hAnsi="Arial" w:hint="default"/>
      </w:rPr>
    </w:lvl>
    <w:lvl w:ilvl="1" w:tplc="7896989A" w:tentative="1">
      <w:start w:val="1"/>
      <w:numFmt w:val="bullet"/>
      <w:lvlText w:val="•"/>
      <w:lvlJc w:val="left"/>
      <w:pPr>
        <w:tabs>
          <w:tab w:val="num" w:pos="1440"/>
        </w:tabs>
        <w:ind w:left="1440" w:hanging="360"/>
      </w:pPr>
      <w:rPr>
        <w:rFonts w:ascii="Arial" w:hAnsi="Arial" w:hint="default"/>
      </w:rPr>
    </w:lvl>
    <w:lvl w:ilvl="2" w:tplc="D102C978" w:tentative="1">
      <w:start w:val="1"/>
      <w:numFmt w:val="bullet"/>
      <w:lvlText w:val="•"/>
      <w:lvlJc w:val="left"/>
      <w:pPr>
        <w:tabs>
          <w:tab w:val="num" w:pos="2160"/>
        </w:tabs>
        <w:ind w:left="2160" w:hanging="360"/>
      </w:pPr>
      <w:rPr>
        <w:rFonts w:ascii="Arial" w:hAnsi="Arial" w:hint="default"/>
      </w:rPr>
    </w:lvl>
    <w:lvl w:ilvl="3" w:tplc="76E0F9C4" w:tentative="1">
      <w:start w:val="1"/>
      <w:numFmt w:val="bullet"/>
      <w:lvlText w:val="•"/>
      <w:lvlJc w:val="left"/>
      <w:pPr>
        <w:tabs>
          <w:tab w:val="num" w:pos="2880"/>
        </w:tabs>
        <w:ind w:left="2880" w:hanging="360"/>
      </w:pPr>
      <w:rPr>
        <w:rFonts w:ascii="Arial" w:hAnsi="Arial" w:hint="default"/>
      </w:rPr>
    </w:lvl>
    <w:lvl w:ilvl="4" w:tplc="6D46B5DA" w:tentative="1">
      <w:start w:val="1"/>
      <w:numFmt w:val="bullet"/>
      <w:lvlText w:val="•"/>
      <w:lvlJc w:val="left"/>
      <w:pPr>
        <w:tabs>
          <w:tab w:val="num" w:pos="3600"/>
        </w:tabs>
        <w:ind w:left="3600" w:hanging="360"/>
      </w:pPr>
      <w:rPr>
        <w:rFonts w:ascii="Arial" w:hAnsi="Arial" w:hint="default"/>
      </w:rPr>
    </w:lvl>
    <w:lvl w:ilvl="5" w:tplc="2578F0E0" w:tentative="1">
      <w:start w:val="1"/>
      <w:numFmt w:val="bullet"/>
      <w:lvlText w:val="•"/>
      <w:lvlJc w:val="left"/>
      <w:pPr>
        <w:tabs>
          <w:tab w:val="num" w:pos="4320"/>
        </w:tabs>
        <w:ind w:left="4320" w:hanging="360"/>
      </w:pPr>
      <w:rPr>
        <w:rFonts w:ascii="Arial" w:hAnsi="Arial" w:hint="default"/>
      </w:rPr>
    </w:lvl>
    <w:lvl w:ilvl="6" w:tplc="6BE83618" w:tentative="1">
      <w:start w:val="1"/>
      <w:numFmt w:val="bullet"/>
      <w:lvlText w:val="•"/>
      <w:lvlJc w:val="left"/>
      <w:pPr>
        <w:tabs>
          <w:tab w:val="num" w:pos="5040"/>
        </w:tabs>
        <w:ind w:left="5040" w:hanging="360"/>
      </w:pPr>
      <w:rPr>
        <w:rFonts w:ascii="Arial" w:hAnsi="Arial" w:hint="default"/>
      </w:rPr>
    </w:lvl>
    <w:lvl w:ilvl="7" w:tplc="B1664D52" w:tentative="1">
      <w:start w:val="1"/>
      <w:numFmt w:val="bullet"/>
      <w:lvlText w:val="•"/>
      <w:lvlJc w:val="left"/>
      <w:pPr>
        <w:tabs>
          <w:tab w:val="num" w:pos="5760"/>
        </w:tabs>
        <w:ind w:left="5760" w:hanging="360"/>
      </w:pPr>
      <w:rPr>
        <w:rFonts w:ascii="Arial" w:hAnsi="Arial" w:hint="default"/>
      </w:rPr>
    </w:lvl>
    <w:lvl w:ilvl="8" w:tplc="A2B81930" w:tentative="1">
      <w:start w:val="1"/>
      <w:numFmt w:val="bullet"/>
      <w:lvlText w:val="•"/>
      <w:lvlJc w:val="left"/>
      <w:pPr>
        <w:tabs>
          <w:tab w:val="num" w:pos="6480"/>
        </w:tabs>
        <w:ind w:left="6480" w:hanging="360"/>
      </w:pPr>
      <w:rPr>
        <w:rFonts w:ascii="Arial" w:hAnsi="Arial" w:hint="default"/>
      </w:rPr>
    </w:lvl>
  </w:abstractNum>
  <w:abstractNum w:abstractNumId="104" w15:restartNumberingAfterBreak="0">
    <w:nsid w:val="62E119B0"/>
    <w:multiLevelType w:val="multilevel"/>
    <w:tmpl w:val="97620314"/>
    <w:styleLink w:val="CurrentList100"/>
    <w:lvl w:ilvl="0">
      <w:start w:val="1"/>
      <w:numFmt w:val="decimal"/>
      <w:lvlText w:val="%1."/>
      <w:lvlJc w:val="left"/>
      <w:pPr>
        <w:ind w:left="363" w:hanging="363"/>
      </w:pPr>
      <w:rPr>
        <w:rFonts w:hint="default"/>
      </w:rPr>
    </w:lvl>
    <w:lvl w:ilvl="1">
      <w:start w:val="1"/>
      <w:numFmt w:val="lowerLetter"/>
      <w:lvlText w:val="%2."/>
      <w:lvlJc w:val="left"/>
      <w:pPr>
        <w:ind w:left="723" w:hanging="360"/>
      </w:pPr>
    </w:lvl>
    <w:lvl w:ilvl="2">
      <w:start w:val="1"/>
      <w:numFmt w:val="lowerRoman"/>
      <w:lvlText w:val="%3."/>
      <w:lvlJc w:val="right"/>
      <w:pPr>
        <w:ind w:left="1443" w:hanging="180"/>
      </w:pPr>
    </w:lvl>
    <w:lvl w:ilvl="3">
      <w:start w:val="1"/>
      <w:numFmt w:val="decimal"/>
      <w:lvlText w:val="%4."/>
      <w:lvlJc w:val="left"/>
      <w:pPr>
        <w:ind w:left="2163" w:hanging="360"/>
      </w:pPr>
    </w:lvl>
    <w:lvl w:ilvl="4">
      <w:start w:val="1"/>
      <w:numFmt w:val="lowerLetter"/>
      <w:lvlText w:val="%5."/>
      <w:lvlJc w:val="left"/>
      <w:pPr>
        <w:ind w:left="2883" w:hanging="360"/>
      </w:pPr>
    </w:lvl>
    <w:lvl w:ilvl="5">
      <w:start w:val="1"/>
      <w:numFmt w:val="lowerRoman"/>
      <w:lvlText w:val="%6."/>
      <w:lvlJc w:val="right"/>
      <w:pPr>
        <w:ind w:left="3603" w:hanging="180"/>
      </w:pPr>
    </w:lvl>
    <w:lvl w:ilvl="6">
      <w:start w:val="1"/>
      <w:numFmt w:val="decimal"/>
      <w:lvlText w:val="%7."/>
      <w:lvlJc w:val="left"/>
      <w:pPr>
        <w:ind w:left="4323" w:hanging="360"/>
      </w:pPr>
    </w:lvl>
    <w:lvl w:ilvl="7">
      <w:start w:val="1"/>
      <w:numFmt w:val="lowerLetter"/>
      <w:lvlText w:val="%8."/>
      <w:lvlJc w:val="left"/>
      <w:pPr>
        <w:ind w:left="5043" w:hanging="360"/>
      </w:pPr>
    </w:lvl>
    <w:lvl w:ilvl="8">
      <w:start w:val="1"/>
      <w:numFmt w:val="lowerRoman"/>
      <w:lvlText w:val="%9."/>
      <w:lvlJc w:val="right"/>
      <w:pPr>
        <w:ind w:left="5763" w:hanging="180"/>
      </w:pPr>
    </w:lvl>
  </w:abstractNum>
  <w:abstractNum w:abstractNumId="105" w15:restartNumberingAfterBreak="0">
    <w:nsid w:val="632379BF"/>
    <w:multiLevelType w:val="multilevel"/>
    <w:tmpl w:val="83804746"/>
    <w:styleLink w:val="CurrentList55"/>
    <w:lvl w:ilvl="0">
      <w:start w:val="1"/>
      <w:numFmt w:val="bullet"/>
      <w:lvlText w:val="§"/>
      <w:lvlJc w:val="left"/>
      <w:pPr>
        <w:ind w:left="284" w:hanging="227"/>
      </w:pPr>
      <w:rPr>
        <w:rFonts w:ascii="Wingdings" w:hAnsi="Wingdings" w:hint="default"/>
      </w:rPr>
    </w:lvl>
    <w:lvl w:ilvl="1">
      <w:start w:val="1"/>
      <w:numFmt w:val="bullet"/>
      <w:lvlText w:val="§"/>
      <w:lvlJc w:val="left"/>
      <w:pPr>
        <w:ind w:left="567" w:hanging="283"/>
      </w:pPr>
      <w:rPr>
        <w:rFonts w:ascii="Wingdings" w:hAnsi="Wingdings" w:hint="default"/>
      </w:rPr>
    </w:lvl>
    <w:lvl w:ilvl="2">
      <w:start w:val="1"/>
      <w:numFmt w:val="bullet"/>
      <w:lvlText w:val="§"/>
      <w:lvlJc w:val="left"/>
      <w:pPr>
        <w:ind w:left="851" w:hanging="284"/>
      </w:pPr>
      <w:rPr>
        <w:rFonts w:ascii="Wingdings" w:hAnsi="Wingdings" w:hint="default"/>
      </w:rPr>
    </w:lvl>
    <w:lvl w:ilvl="3">
      <w:start w:val="1"/>
      <w:numFmt w:val="bullet"/>
      <w:lvlText w:val="§"/>
      <w:lvlJc w:val="left"/>
      <w:pPr>
        <w:ind w:left="1134" w:hanging="283"/>
      </w:pPr>
      <w:rPr>
        <w:rFonts w:ascii="Wingdings" w:hAnsi="Wingdings" w:hint="default"/>
      </w:rPr>
    </w:lvl>
    <w:lvl w:ilvl="4">
      <w:start w:val="1"/>
      <w:numFmt w:val="bullet"/>
      <w:lvlText w:val="§"/>
      <w:lvlJc w:val="left"/>
      <w:pPr>
        <w:ind w:left="1418" w:hanging="284"/>
      </w:pPr>
      <w:rPr>
        <w:rFonts w:ascii="Wingdings" w:hAnsi="Wingdings" w:hint="default"/>
      </w:rPr>
    </w:lvl>
    <w:lvl w:ilvl="5">
      <w:start w:val="1"/>
      <w:numFmt w:val="bullet"/>
      <w:lvlText w:val="§"/>
      <w:lvlJc w:val="left"/>
      <w:pPr>
        <w:ind w:left="1701" w:hanging="283"/>
      </w:pPr>
      <w:rPr>
        <w:rFonts w:ascii="Wingdings" w:hAnsi="Wingdings" w:hint="default"/>
      </w:rPr>
    </w:lvl>
    <w:lvl w:ilvl="6">
      <w:start w:val="1"/>
      <w:numFmt w:val="bullet"/>
      <w:lvlText w:val="§"/>
      <w:lvlJc w:val="left"/>
      <w:pPr>
        <w:ind w:left="1985" w:hanging="284"/>
      </w:pPr>
      <w:rPr>
        <w:rFonts w:ascii="Wingdings" w:hAnsi="Wingdings" w:hint="default"/>
      </w:rPr>
    </w:lvl>
    <w:lvl w:ilvl="7">
      <w:start w:val="1"/>
      <w:numFmt w:val="bullet"/>
      <w:lvlText w:val="§"/>
      <w:lvlJc w:val="left"/>
      <w:pPr>
        <w:ind w:left="2268" w:hanging="283"/>
      </w:pPr>
      <w:rPr>
        <w:rFonts w:ascii="Wingdings" w:hAnsi="Wingdings" w:hint="default"/>
      </w:rPr>
    </w:lvl>
    <w:lvl w:ilvl="8">
      <w:start w:val="1"/>
      <w:numFmt w:val="bullet"/>
      <w:lvlText w:val="§"/>
      <w:lvlJc w:val="left"/>
      <w:pPr>
        <w:ind w:left="2552" w:hanging="284"/>
      </w:pPr>
      <w:rPr>
        <w:rFonts w:ascii="Wingdings" w:hAnsi="Wingdings" w:hint="default"/>
      </w:rPr>
    </w:lvl>
  </w:abstractNum>
  <w:abstractNum w:abstractNumId="106" w15:restartNumberingAfterBreak="0">
    <w:nsid w:val="642C36A2"/>
    <w:multiLevelType w:val="multilevel"/>
    <w:tmpl w:val="EBC0E7DA"/>
    <w:styleLink w:val="CurrentList57"/>
    <w:lvl w:ilvl="0">
      <w:start w:val="1"/>
      <w:numFmt w:val="bullet"/>
      <w:lvlText w:val="§"/>
      <w:lvlJc w:val="left"/>
      <w:pPr>
        <w:ind w:left="284" w:hanging="227"/>
      </w:pPr>
      <w:rPr>
        <w:rFonts w:ascii="Wingdings" w:hAnsi="Wingdings" w:hint="default"/>
      </w:rPr>
    </w:lvl>
    <w:lvl w:ilvl="1">
      <w:start w:val="1"/>
      <w:numFmt w:val="bullet"/>
      <w:lvlText w:val="–"/>
      <w:lvlJc w:val="left"/>
      <w:pPr>
        <w:ind w:left="567" w:hanging="283"/>
      </w:pPr>
      <w:rPr>
        <w:rFonts w:ascii="Wingdings" w:hAnsi="Wingdings" w:hint="default"/>
      </w:rPr>
    </w:lvl>
    <w:lvl w:ilvl="2">
      <w:start w:val="1"/>
      <w:numFmt w:val="bullet"/>
      <w:lvlText w:val="à"/>
      <w:lvlJc w:val="left"/>
      <w:pPr>
        <w:ind w:left="851" w:hanging="284"/>
      </w:pPr>
      <w:rPr>
        <w:rFonts w:ascii="Wingdings" w:hAnsi="Wingdings" w:hint="default"/>
      </w:rPr>
    </w:lvl>
    <w:lvl w:ilvl="3">
      <w:start w:val="1"/>
      <w:numFmt w:val="bullet"/>
      <w:lvlText w:val="§"/>
      <w:lvlJc w:val="left"/>
      <w:pPr>
        <w:ind w:left="1134" w:hanging="283"/>
      </w:pPr>
      <w:rPr>
        <w:rFonts w:ascii="Wingdings" w:hAnsi="Wingdings" w:hint="default"/>
      </w:rPr>
    </w:lvl>
    <w:lvl w:ilvl="4">
      <w:start w:val="1"/>
      <w:numFmt w:val="bullet"/>
      <w:lvlText w:val="§"/>
      <w:lvlJc w:val="left"/>
      <w:pPr>
        <w:ind w:left="1418" w:hanging="284"/>
      </w:pPr>
      <w:rPr>
        <w:rFonts w:ascii="Wingdings" w:hAnsi="Wingdings" w:hint="default"/>
      </w:rPr>
    </w:lvl>
    <w:lvl w:ilvl="5">
      <w:start w:val="1"/>
      <w:numFmt w:val="bullet"/>
      <w:lvlText w:val="§"/>
      <w:lvlJc w:val="left"/>
      <w:pPr>
        <w:ind w:left="1701" w:hanging="283"/>
      </w:pPr>
      <w:rPr>
        <w:rFonts w:ascii="Wingdings" w:hAnsi="Wingdings" w:hint="default"/>
      </w:rPr>
    </w:lvl>
    <w:lvl w:ilvl="6">
      <w:start w:val="1"/>
      <w:numFmt w:val="bullet"/>
      <w:lvlText w:val="§"/>
      <w:lvlJc w:val="left"/>
      <w:pPr>
        <w:ind w:left="1985" w:hanging="284"/>
      </w:pPr>
      <w:rPr>
        <w:rFonts w:ascii="Wingdings" w:hAnsi="Wingdings" w:hint="default"/>
      </w:rPr>
    </w:lvl>
    <w:lvl w:ilvl="7">
      <w:start w:val="1"/>
      <w:numFmt w:val="bullet"/>
      <w:lvlText w:val="§"/>
      <w:lvlJc w:val="left"/>
      <w:pPr>
        <w:ind w:left="2268" w:hanging="283"/>
      </w:pPr>
      <w:rPr>
        <w:rFonts w:ascii="Wingdings" w:hAnsi="Wingdings" w:hint="default"/>
      </w:rPr>
    </w:lvl>
    <w:lvl w:ilvl="8">
      <w:start w:val="1"/>
      <w:numFmt w:val="bullet"/>
      <w:lvlText w:val="§"/>
      <w:lvlJc w:val="left"/>
      <w:pPr>
        <w:ind w:left="2552" w:hanging="284"/>
      </w:pPr>
      <w:rPr>
        <w:rFonts w:ascii="Wingdings" w:hAnsi="Wingdings" w:hint="default"/>
      </w:rPr>
    </w:lvl>
  </w:abstractNum>
  <w:abstractNum w:abstractNumId="107" w15:restartNumberingAfterBreak="0">
    <w:nsid w:val="6537417F"/>
    <w:multiLevelType w:val="multilevel"/>
    <w:tmpl w:val="7B62C43E"/>
    <w:styleLink w:val="CurrentList65"/>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8" w15:restartNumberingAfterBreak="0">
    <w:nsid w:val="689C7DA4"/>
    <w:multiLevelType w:val="multilevel"/>
    <w:tmpl w:val="54383D02"/>
    <w:styleLink w:val="CurrentList34"/>
    <w:lvl w:ilvl="0">
      <w:start w:val="1"/>
      <w:numFmt w:val="bullet"/>
      <w:lvlText w:val=""/>
      <w:lvlJc w:val="left"/>
      <w:pPr>
        <w:ind w:left="1097"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6A767B3C"/>
    <w:multiLevelType w:val="multilevel"/>
    <w:tmpl w:val="75EC7A86"/>
    <w:styleLink w:val="CurrentList10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0" w15:restartNumberingAfterBreak="0">
    <w:nsid w:val="6C3C1302"/>
    <w:multiLevelType w:val="hybridMultilevel"/>
    <w:tmpl w:val="AFCA602A"/>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1" w15:restartNumberingAfterBreak="0">
    <w:nsid w:val="6C9B39D8"/>
    <w:multiLevelType w:val="multilevel"/>
    <w:tmpl w:val="2B6E7636"/>
    <w:styleLink w:val="CurrentList4"/>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6CD85AF0"/>
    <w:multiLevelType w:val="multilevel"/>
    <w:tmpl w:val="216441B0"/>
    <w:styleLink w:val="CurrentList30"/>
    <w:lvl w:ilvl="0">
      <w:start w:val="1"/>
      <w:numFmt w:val="bullet"/>
      <w:lvlText w:val=""/>
      <w:lvlJc w:val="left"/>
      <w:pPr>
        <w:ind w:left="417"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6F0A18B8"/>
    <w:multiLevelType w:val="multilevel"/>
    <w:tmpl w:val="9668B598"/>
    <w:styleLink w:val="CurrentList29"/>
    <w:lvl w:ilvl="0">
      <w:start w:val="1"/>
      <w:numFmt w:val="bullet"/>
      <w:lvlText w:val=""/>
      <w:lvlJc w:val="left"/>
      <w:pPr>
        <w:tabs>
          <w:tab w:val="num" w:pos="1418"/>
        </w:tabs>
        <w:ind w:left="1418" w:hanging="341"/>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4" w15:restartNumberingAfterBreak="0">
    <w:nsid w:val="6FFA2726"/>
    <w:multiLevelType w:val="multilevel"/>
    <w:tmpl w:val="2B6E7636"/>
    <w:styleLink w:val="CurrentList1"/>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713252AD"/>
    <w:multiLevelType w:val="multilevel"/>
    <w:tmpl w:val="4B02F4B8"/>
    <w:styleLink w:val="CurrentList102"/>
    <w:lvl w:ilvl="0">
      <w:start w:val="1"/>
      <w:numFmt w:val="decimal"/>
      <w:lvlText w:val="%1."/>
      <w:lvlJc w:val="left"/>
      <w:pPr>
        <w:ind w:left="3196" w:hanging="360"/>
      </w:pPr>
      <w:rPr>
        <w:rFonts w:hint="default"/>
      </w:rPr>
    </w:lvl>
    <w:lvl w:ilvl="1">
      <w:start w:val="1"/>
      <w:numFmt w:val="decimal"/>
      <w:lvlText w:val="%1.%2."/>
      <w:lvlJc w:val="left"/>
      <w:pPr>
        <w:ind w:left="792" w:hanging="792"/>
      </w:pPr>
      <w:rPr>
        <w:rFonts w:hint="default"/>
      </w:rPr>
    </w:lvl>
    <w:lvl w:ilvl="2">
      <w:start w:val="1"/>
      <w:numFmt w:val="none"/>
      <w:lvlRestart w:val="0"/>
      <w:lvlText w:val=""/>
      <w:lvlJc w:val="left"/>
      <w:pPr>
        <w:ind w:left="567" w:hanging="567"/>
      </w:pPr>
      <w:rPr>
        <w:rFonts w:hint="default"/>
      </w:rPr>
    </w:lvl>
    <w:lvl w:ilvl="3">
      <w:start w:val="1"/>
      <w:numFmt w:val="none"/>
      <w:lvlText w:val=""/>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16" w15:restartNumberingAfterBreak="0">
    <w:nsid w:val="71650BC2"/>
    <w:multiLevelType w:val="multilevel"/>
    <w:tmpl w:val="857433F4"/>
    <w:styleLink w:val="CurrentList26"/>
    <w:lvl w:ilvl="0">
      <w:start w:val="1"/>
      <w:numFmt w:val="bullet"/>
      <w:lvlText w:val=""/>
      <w:lvlJc w:val="left"/>
      <w:pPr>
        <w:ind w:left="340" w:hanging="28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7" w15:restartNumberingAfterBreak="0">
    <w:nsid w:val="72806F37"/>
    <w:multiLevelType w:val="multilevel"/>
    <w:tmpl w:val="C706B3E6"/>
    <w:styleLink w:val="CurrentList28"/>
    <w:lvl w:ilvl="0">
      <w:start w:val="1"/>
      <w:numFmt w:val="bullet"/>
      <w:lvlText w:val=""/>
      <w:lvlJc w:val="left"/>
      <w:pPr>
        <w:tabs>
          <w:tab w:val="num" w:pos="1077"/>
        </w:tabs>
        <w:ind w:left="1077" w:hanging="34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8" w15:restartNumberingAfterBreak="0">
    <w:nsid w:val="738D29B8"/>
    <w:multiLevelType w:val="multilevel"/>
    <w:tmpl w:val="0928A64A"/>
    <w:styleLink w:val="CurrentList52"/>
    <w:lvl w:ilvl="0">
      <w:start w:val="1"/>
      <w:numFmt w:val="bullet"/>
      <w:lvlText w:val="§"/>
      <w:lvlJc w:val="left"/>
      <w:pPr>
        <w:ind w:left="284" w:hanging="227"/>
      </w:pPr>
      <w:rPr>
        <w:rFonts w:ascii="Wingdings" w:hAnsi="Wingdings" w:hint="default"/>
      </w:rPr>
    </w:lvl>
    <w:lvl w:ilvl="1">
      <w:start w:val="1"/>
      <w:numFmt w:val="bullet"/>
      <w:lvlText w:val="§"/>
      <w:lvlJc w:val="left"/>
      <w:pPr>
        <w:tabs>
          <w:tab w:val="num" w:pos="794"/>
        </w:tabs>
        <w:ind w:left="284" w:firstLine="0"/>
      </w:pPr>
      <w:rPr>
        <w:rFonts w:ascii="Wingdings" w:hAnsi="Wingdings" w:hint="default"/>
      </w:rPr>
    </w:lvl>
    <w:lvl w:ilvl="2">
      <w:start w:val="1"/>
      <w:numFmt w:val="bullet"/>
      <w:lvlText w:val="§"/>
      <w:lvlJc w:val="left"/>
      <w:pPr>
        <w:ind w:left="1364" w:hanging="360"/>
      </w:pPr>
      <w:rPr>
        <w:rFonts w:ascii="Wingdings" w:hAnsi="Wingdings" w:hint="default"/>
      </w:rPr>
    </w:lvl>
    <w:lvl w:ilvl="3">
      <w:start w:val="1"/>
      <w:numFmt w:val="bullet"/>
      <w:lvlText w:val="§"/>
      <w:lvlJc w:val="left"/>
      <w:pPr>
        <w:ind w:left="1724" w:hanging="360"/>
      </w:pPr>
      <w:rPr>
        <w:rFonts w:ascii="Wingdings" w:hAnsi="Wingdings" w:hint="default"/>
      </w:rPr>
    </w:lvl>
    <w:lvl w:ilvl="4">
      <w:start w:val="1"/>
      <w:numFmt w:val="bullet"/>
      <w:lvlText w:val="§"/>
      <w:lvlJc w:val="left"/>
      <w:pPr>
        <w:ind w:left="2084" w:hanging="360"/>
      </w:pPr>
      <w:rPr>
        <w:rFonts w:ascii="Wingdings" w:hAnsi="Wingdings" w:hint="default"/>
      </w:rPr>
    </w:lvl>
    <w:lvl w:ilvl="5">
      <w:start w:val="1"/>
      <w:numFmt w:val="bullet"/>
      <w:lvlText w:val="§"/>
      <w:lvlJc w:val="left"/>
      <w:pPr>
        <w:ind w:left="2444" w:hanging="360"/>
      </w:pPr>
      <w:rPr>
        <w:rFonts w:ascii="Wingdings" w:hAnsi="Wingdings" w:hint="default"/>
      </w:rPr>
    </w:lvl>
    <w:lvl w:ilvl="6">
      <w:start w:val="1"/>
      <w:numFmt w:val="bullet"/>
      <w:lvlText w:val="§"/>
      <w:lvlJc w:val="left"/>
      <w:pPr>
        <w:ind w:left="2804" w:hanging="360"/>
      </w:pPr>
      <w:rPr>
        <w:rFonts w:ascii="Wingdings" w:hAnsi="Wingdings" w:hint="default"/>
      </w:rPr>
    </w:lvl>
    <w:lvl w:ilvl="7">
      <w:start w:val="1"/>
      <w:numFmt w:val="bullet"/>
      <w:lvlText w:val="§"/>
      <w:lvlJc w:val="left"/>
      <w:pPr>
        <w:ind w:left="3164" w:hanging="360"/>
      </w:pPr>
      <w:rPr>
        <w:rFonts w:ascii="Wingdings" w:hAnsi="Wingdings" w:hint="default"/>
      </w:rPr>
    </w:lvl>
    <w:lvl w:ilvl="8">
      <w:start w:val="1"/>
      <w:numFmt w:val="bullet"/>
      <w:lvlText w:val="§"/>
      <w:lvlJc w:val="left"/>
      <w:pPr>
        <w:ind w:left="3524" w:hanging="360"/>
      </w:pPr>
      <w:rPr>
        <w:rFonts w:ascii="Wingdings" w:hAnsi="Wingdings" w:hint="default"/>
      </w:rPr>
    </w:lvl>
  </w:abstractNum>
  <w:abstractNum w:abstractNumId="119" w15:restartNumberingAfterBreak="0">
    <w:nsid w:val="743F6B65"/>
    <w:multiLevelType w:val="multilevel"/>
    <w:tmpl w:val="4B02F4B8"/>
    <w:styleLink w:val="CurrentList103"/>
    <w:lvl w:ilvl="0">
      <w:start w:val="1"/>
      <w:numFmt w:val="decimal"/>
      <w:lvlText w:val="%1."/>
      <w:lvlJc w:val="left"/>
      <w:pPr>
        <w:ind w:left="3196" w:hanging="360"/>
      </w:pPr>
      <w:rPr>
        <w:rFonts w:hint="default"/>
      </w:rPr>
    </w:lvl>
    <w:lvl w:ilvl="1">
      <w:start w:val="1"/>
      <w:numFmt w:val="decimal"/>
      <w:lvlText w:val="%1.%2."/>
      <w:lvlJc w:val="left"/>
      <w:pPr>
        <w:ind w:left="792" w:hanging="792"/>
      </w:pPr>
      <w:rPr>
        <w:rFonts w:hint="default"/>
      </w:rPr>
    </w:lvl>
    <w:lvl w:ilvl="2">
      <w:start w:val="1"/>
      <w:numFmt w:val="none"/>
      <w:lvlRestart w:val="0"/>
      <w:lvlText w:val=""/>
      <w:lvlJc w:val="left"/>
      <w:pPr>
        <w:ind w:left="567" w:hanging="567"/>
      </w:pPr>
      <w:rPr>
        <w:rFonts w:hint="default"/>
      </w:rPr>
    </w:lvl>
    <w:lvl w:ilvl="3">
      <w:start w:val="1"/>
      <w:numFmt w:val="none"/>
      <w:lvlText w:val=""/>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20" w15:restartNumberingAfterBreak="0">
    <w:nsid w:val="74815C56"/>
    <w:multiLevelType w:val="multilevel"/>
    <w:tmpl w:val="129A0DAC"/>
    <w:styleLink w:val="CurrentList23"/>
    <w:lvl w:ilvl="0">
      <w:start w:val="1"/>
      <w:numFmt w:val="bullet"/>
      <w:lvlText w:val="o"/>
      <w:lvlJc w:val="left"/>
      <w:pPr>
        <w:tabs>
          <w:tab w:val="num" w:pos="680"/>
        </w:tabs>
        <w:ind w:left="680" w:hanging="34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1" w15:restartNumberingAfterBreak="0">
    <w:nsid w:val="74CB5076"/>
    <w:multiLevelType w:val="multilevel"/>
    <w:tmpl w:val="7CC28172"/>
    <w:styleLink w:val="CurrentList72"/>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none"/>
      <w:lvlText w:val=""/>
      <w:lvlJc w:val="left"/>
      <w:pPr>
        <w:ind w:left="1224" w:hanging="1224"/>
      </w:pPr>
      <w:rPr>
        <w:rFonts w:hint="default"/>
      </w:rPr>
    </w:lvl>
    <w:lvl w:ilvl="3">
      <w:start w:val="1"/>
      <w:numFmt w:val="none"/>
      <w:lvlText w:val=""/>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22" w15:restartNumberingAfterBreak="0">
    <w:nsid w:val="75E24223"/>
    <w:multiLevelType w:val="multilevel"/>
    <w:tmpl w:val="2B6E7636"/>
    <w:styleLink w:val="CurrentList5"/>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765E41AB"/>
    <w:multiLevelType w:val="multilevel"/>
    <w:tmpl w:val="85E05064"/>
    <w:styleLink w:val="CurrentList16"/>
    <w:lvl w:ilvl="0">
      <w:start w:val="1"/>
      <w:numFmt w:val="bullet"/>
      <w:lvlText w:val=""/>
      <w:lvlJc w:val="left"/>
      <w:pPr>
        <w:ind w:left="1531" w:hanging="454"/>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4" w15:restartNumberingAfterBreak="0">
    <w:nsid w:val="7743243F"/>
    <w:multiLevelType w:val="multilevel"/>
    <w:tmpl w:val="8B363F8E"/>
    <w:styleLink w:val="CurrentList24"/>
    <w:lvl w:ilvl="0">
      <w:start w:val="1"/>
      <w:numFmt w:val="bullet"/>
      <w:lvlText w:val=""/>
      <w:lvlJc w:val="left"/>
      <w:pPr>
        <w:tabs>
          <w:tab w:val="num" w:pos="680"/>
        </w:tabs>
        <w:ind w:left="680" w:hanging="34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5" w15:restartNumberingAfterBreak="0">
    <w:nsid w:val="77BF2D07"/>
    <w:multiLevelType w:val="hybridMultilevel"/>
    <w:tmpl w:val="CD36302A"/>
    <w:lvl w:ilvl="0" w:tplc="8B826D98">
      <w:start w:val="1"/>
      <w:numFmt w:val="decimal"/>
      <w:pStyle w:val="CaseStudyListNumber"/>
      <w:lvlText w:val="%1."/>
      <w:lvlJc w:val="left"/>
      <w:pPr>
        <w:ind w:left="363" w:hanging="363"/>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6" w15:restartNumberingAfterBreak="0">
    <w:nsid w:val="782F6ADA"/>
    <w:multiLevelType w:val="multilevel"/>
    <w:tmpl w:val="AD8C4884"/>
    <w:styleLink w:val="CurrentList83"/>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none"/>
      <w:lvlRestart w:val="0"/>
      <w:lvlText w:val=""/>
      <w:lvlJc w:val="left"/>
      <w:pPr>
        <w:ind w:left="567" w:hanging="567"/>
      </w:pPr>
      <w:rPr>
        <w:rFonts w:hint="default"/>
      </w:rPr>
    </w:lvl>
    <w:lvl w:ilvl="3">
      <w:start w:val="1"/>
      <w:numFmt w:val="none"/>
      <w:lvlText w:val=""/>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27" w15:restartNumberingAfterBreak="0">
    <w:nsid w:val="78C61FD9"/>
    <w:multiLevelType w:val="multilevel"/>
    <w:tmpl w:val="2B6E7636"/>
    <w:styleLink w:val="CurrentList3"/>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7AB13AA6"/>
    <w:multiLevelType w:val="multilevel"/>
    <w:tmpl w:val="54383D02"/>
    <w:styleLink w:val="CurrentList35"/>
    <w:lvl w:ilvl="0">
      <w:start w:val="1"/>
      <w:numFmt w:val="bullet"/>
      <w:lvlText w:val=""/>
      <w:lvlJc w:val="left"/>
      <w:pPr>
        <w:ind w:left="1097"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9" w15:restartNumberingAfterBreak="0">
    <w:nsid w:val="7BFD64EB"/>
    <w:multiLevelType w:val="multilevel"/>
    <w:tmpl w:val="573C280A"/>
    <w:styleLink w:val="CurrentList76"/>
    <w:lvl w:ilvl="0">
      <w:start w:val="1"/>
      <w:numFmt w:val="decimal"/>
      <w:lvlText w:val="%1."/>
      <w:lvlJc w:val="left"/>
      <w:pPr>
        <w:ind w:left="360" w:hanging="360"/>
      </w:pPr>
      <w:rPr>
        <w:rFonts w:hint="default"/>
      </w:rPr>
    </w:lvl>
    <w:lvl w:ilvl="1">
      <w:start w:val="1"/>
      <w:numFmt w:val="none"/>
      <w:lvlText w:val=""/>
      <w:lvlJc w:val="left"/>
      <w:pPr>
        <w:ind w:left="792" w:hanging="792"/>
      </w:pPr>
      <w:rPr>
        <w:rFonts w:hint="default"/>
      </w:rPr>
    </w:lvl>
    <w:lvl w:ilvl="2">
      <w:start w:val="1"/>
      <w:numFmt w:val="none"/>
      <w:lvlText w:val=""/>
      <w:lvlJc w:val="left"/>
      <w:pPr>
        <w:ind w:left="1224" w:hanging="1224"/>
      </w:pPr>
      <w:rPr>
        <w:rFonts w:hint="default"/>
      </w:rPr>
    </w:lvl>
    <w:lvl w:ilvl="3">
      <w:start w:val="1"/>
      <w:numFmt w:val="none"/>
      <w:lvlText w:val=""/>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30" w15:restartNumberingAfterBreak="0">
    <w:nsid w:val="7D405677"/>
    <w:multiLevelType w:val="multilevel"/>
    <w:tmpl w:val="FAE27D8A"/>
    <w:styleLink w:val="CurrentList6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1" w15:restartNumberingAfterBreak="0">
    <w:nsid w:val="7DC701F8"/>
    <w:multiLevelType w:val="multilevel"/>
    <w:tmpl w:val="E3E0C772"/>
    <w:styleLink w:val="CurrentList86"/>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32" w15:restartNumberingAfterBreak="0">
    <w:nsid w:val="7E2F2097"/>
    <w:multiLevelType w:val="multilevel"/>
    <w:tmpl w:val="3E90A1C2"/>
    <w:styleLink w:val="CurrentList45"/>
    <w:lvl w:ilvl="0">
      <w:start w:val="1"/>
      <w:numFmt w:val="bullet"/>
      <w:lvlText w:val="§"/>
      <w:lvlJc w:val="left"/>
      <w:pPr>
        <w:ind w:left="417" w:hanging="360"/>
      </w:pPr>
      <w:rPr>
        <w:rFonts w:ascii="Wingdings" w:hAnsi="Wingdings" w:hint="default"/>
      </w:rPr>
    </w:lvl>
    <w:lvl w:ilvl="1">
      <w:start w:val="1"/>
      <w:numFmt w:val="bullet"/>
      <w:lvlText w:val="§"/>
      <w:lvlJc w:val="left"/>
      <w:pPr>
        <w:ind w:left="777" w:hanging="360"/>
      </w:pPr>
      <w:rPr>
        <w:rFonts w:ascii="Wingdings" w:hAnsi="Wingdings" w:hint="default"/>
      </w:rPr>
    </w:lvl>
    <w:lvl w:ilvl="2">
      <w:start w:val="1"/>
      <w:numFmt w:val="bullet"/>
      <w:lvlText w:val="§"/>
      <w:lvlJc w:val="left"/>
      <w:pPr>
        <w:ind w:left="1137" w:hanging="360"/>
      </w:pPr>
      <w:rPr>
        <w:rFonts w:ascii="Wingdings" w:hAnsi="Wingdings" w:hint="default"/>
      </w:rPr>
    </w:lvl>
    <w:lvl w:ilvl="3">
      <w:start w:val="1"/>
      <w:numFmt w:val="bullet"/>
      <w:lvlText w:val="§"/>
      <w:lvlJc w:val="left"/>
      <w:pPr>
        <w:ind w:left="1497" w:hanging="360"/>
      </w:pPr>
      <w:rPr>
        <w:rFonts w:ascii="Wingdings" w:hAnsi="Wingdings" w:hint="default"/>
      </w:rPr>
    </w:lvl>
    <w:lvl w:ilvl="4">
      <w:start w:val="1"/>
      <w:numFmt w:val="bullet"/>
      <w:lvlText w:val="§"/>
      <w:lvlJc w:val="left"/>
      <w:pPr>
        <w:ind w:left="1857" w:hanging="360"/>
      </w:pPr>
      <w:rPr>
        <w:rFonts w:ascii="Wingdings" w:hAnsi="Wingdings" w:hint="default"/>
      </w:rPr>
    </w:lvl>
    <w:lvl w:ilvl="5">
      <w:start w:val="1"/>
      <w:numFmt w:val="bullet"/>
      <w:lvlText w:val="§"/>
      <w:lvlJc w:val="left"/>
      <w:pPr>
        <w:ind w:left="2217" w:hanging="360"/>
      </w:pPr>
      <w:rPr>
        <w:rFonts w:ascii="Wingdings" w:hAnsi="Wingdings" w:hint="default"/>
      </w:rPr>
    </w:lvl>
    <w:lvl w:ilvl="6">
      <w:start w:val="1"/>
      <w:numFmt w:val="bullet"/>
      <w:lvlText w:val="§"/>
      <w:lvlJc w:val="left"/>
      <w:pPr>
        <w:ind w:left="2577" w:hanging="360"/>
      </w:pPr>
      <w:rPr>
        <w:rFonts w:ascii="Wingdings" w:hAnsi="Wingdings" w:hint="default"/>
      </w:rPr>
    </w:lvl>
    <w:lvl w:ilvl="7">
      <w:start w:val="1"/>
      <w:numFmt w:val="bullet"/>
      <w:lvlText w:val="§"/>
      <w:lvlJc w:val="left"/>
      <w:pPr>
        <w:ind w:left="2937" w:hanging="360"/>
      </w:pPr>
      <w:rPr>
        <w:rFonts w:ascii="Wingdings" w:hAnsi="Wingdings" w:hint="default"/>
      </w:rPr>
    </w:lvl>
    <w:lvl w:ilvl="8">
      <w:start w:val="1"/>
      <w:numFmt w:val="bullet"/>
      <w:lvlText w:val="§"/>
      <w:lvlJc w:val="left"/>
      <w:pPr>
        <w:ind w:left="3297" w:hanging="360"/>
      </w:pPr>
      <w:rPr>
        <w:rFonts w:ascii="Wingdings" w:hAnsi="Wingdings" w:hint="default"/>
      </w:rPr>
    </w:lvl>
  </w:abstractNum>
  <w:abstractNum w:abstractNumId="133" w15:restartNumberingAfterBreak="0">
    <w:nsid w:val="7EC80774"/>
    <w:multiLevelType w:val="multilevel"/>
    <w:tmpl w:val="AB7EB1C6"/>
    <w:styleLink w:val="CurrentList17"/>
    <w:lvl w:ilvl="0">
      <w:start w:val="1"/>
      <w:numFmt w:val="bullet"/>
      <w:lvlText w:val=""/>
      <w:lvlJc w:val="left"/>
      <w:pPr>
        <w:tabs>
          <w:tab w:val="num" w:pos="1134"/>
        </w:tabs>
        <w:ind w:left="1134" w:hanging="397"/>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962728854">
    <w:abstractNumId w:val="4"/>
  </w:num>
  <w:num w:numId="2" w16cid:durableId="1731613841">
    <w:abstractNumId w:val="3"/>
  </w:num>
  <w:num w:numId="3" w16cid:durableId="2107072323">
    <w:abstractNumId w:val="2"/>
  </w:num>
  <w:num w:numId="4" w16cid:durableId="310716357">
    <w:abstractNumId w:val="1"/>
  </w:num>
  <w:num w:numId="5" w16cid:durableId="37626450">
    <w:abstractNumId w:val="0"/>
  </w:num>
  <w:num w:numId="6" w16cid:durableId="1142574767">
    <w:abstractNumId w:val="80"/>
  </w:num>
  <w:num w:numId="7" w16cid:durableId="1771968038">
    <w:abstractNumId w:val="85"/>
  </w:num>
  <w:num w:numId="8" w16cid:durableId="330257536">
    <w:abstractNumId w:val="114"/>
  </w:num>
  <w:num w:numId="9" w16cid:durableId="728110468">
    <w:abstractNumId w:val="70"/>
  </w:num>
  <w:num w:numId="10" w16cid:durableId="206264965">
    <w:abstractNumId w:val="127"/>
  </w:num>
  <w:num w:numId="11" w16cid:durableId="1142041080">
    <w:abstractNumId w:val="111"/>
  </w:num>
  <w:num w:numId="12" w16cid:durableId="2033993920">
    <w:abstractNumId w:val="122"/>
  </w:num>
  <w:num w:numId="13" w16cid:durableId="1563440296">
    <w:abstractNumId w:val="38"/>
  </w:num>
  <w:num w:numId="14" w16cid:durableId="264308783">
    <w:abstractNumId w:val="78"/>
  </w:num>
  <w:num w:numId="15" w16cid:durableId="1205949680">
    <w:abstractNumId w:val="72"/>
  </w:num>
  <w:num w:numId="16" w16cid:durableId="1045368011">
    <w:abstractNumId w:val="47"/>
  </w:num>
  <w:num w:numId="17" w16cid:durableId="1563756195">
    <w:abstractNumId w:val="9"/>
  </w:num>
  <w:num w:numId="18" w16cid:durableId="430049563">
    <w:abstractNumId w:val="33"/>
  </w:num>
  <w:num w:numId="19" w16cid:durableId="664863608">
    <w:abstractNumId w:val="76"/>
  </w:num>
  <w:num w:numId="20" w16cid:durableId="591546347">
    <w:abstractNumId w:val="87"/>
  </w:num>
  <w:num w:numId="21" w16cid:durableId="1362318180">
    <w:abstractNumId w:val="91"/>
  </w:num>
  <w:num w:numId="22" w16cid:durableId="223443874">
    <w:abstractNumId w:val="53"/>
  </w:num>
  <w:num w:numId="23" w16cid:durableId="993217507">
    <w:abstractNumId w:val="86"/>
  </w:num>
  <w:num w:numId="24" w16cid:durableId="70082788">
    <w:abstractNumId w:val="89"/>
  </w:num>
  <w:num w:numId="25" w16cid:durableId="271859422">
    <w:abstractNumId w:val="123"/>
  </w:num>
  <w:num w:numId="26" w16cid:durableId="360983203">
    <w:abstractNumId w:val="133"/>
  </w:num>
  <w:num w:numId="27" w16cid:durableId="1357579897">
    <w:abstractNumId w:val="102"/>
  </w:num>
  <w:num w:numId="28" w16cid:durableId="1444308224">
    <w:abstractNumId w:val="10"/>
  </w:num>
  <w:num w:numId="29" w16cid:durableId="1549562198">
    <w:abstractNumId w:val="41"/>
  </w:num>
  <w:num w:numId="30" w16cid:durableId="217867099">
    <w:abstractNumId w:val="15"/>
  </w:num>
  <w:num w:numId="31" w16cid:durableId="593904421">
    <w:abstractNumId w:val="56"/>
  </w:num>
  <w:num w:numId="32" w16cid:durableId="1509980416">
    <w:abstractNumId w:val="23"/>
  </w:num>
  <w:num w:numId="33" w16cid:durableId="420034213">
    <w:abstractNumId w:val="120"/>
  </w:num>
  <w:num w:numId="34" w16cid:durableId="838346432">
    <w:abstractNumId w:val="124"/>
  </w:num>
  <w:num w:numId="35" w16cid:durableId="176160969">
    <w:abstractNumId w:val="94"/>
  </w:num>
  <w:num w:numId="36" w16cid:durableId="1435788614">
    <w:abstractNumId w:val="116"/>
  </w:num>
  <w:num w:numId="37" w16cid:durableId="505096984">
    <w:abstractNumId w:val="22"/>
  </w:num>
  <w:num w:numId="38" w16cid:durableId="1335038049">
    <w:abstractNumId w:val="117"/>
  </w:num>
  <w:num w:numId="39" w16cid:durableId="2031489701">
    <w:abstractNumId w:val="113"/>
  </w:num>
  <w:num w:numId="40" w16cid:durableId="1926183069">
    <w:abstractNumId w:val="112"/>
  </w:num>
  <w:num w:numId="41" w16cid:durableId="298649185">
    <w:abstractNumId w:val="73"/>
  </w:num>
  <w:num w:numId="42" w16cid:durableId="643584846">
    <w:abstractNumId w:val="99"/>
  </w:num>
  <w:num w:numId="43" w16cid:durableId="1923290275">
    <w:abstractNumId w:val="30"/>
  </w:num>
  <w:num w:numId="44" w16cid:durableId="1117723761">
    <w:abstractNumId w:val="108"/>
  </w:num>
  <w:num w:numId="45" w16cid:durableId="1091705919">
    <w:abstractNumId w:val="128"/>
  </w:num>
  <w:num w:numId="46" w16cid:durableId="277444973">
    <w:abstractNumId w:val="65"/>
  </w:num>
  <w:num w:numId="47" w16cid:durableId="1582829574">
    <w:abstractNumId w:val="28"/>
  </w:num>
  <w:num w:numId="48" w16cid:durableId="361252493">
    <w:abstractNumId w:val="45"/>
  </w:num>
  <w:num w:numId="49" w16cid:durableId="1878472719">
    <w:abstractNumId w:val="90"/>
  </w:num>
  <w:num w:numId="50" w16cid:durableId="2017730299">
    <w:abstractNumId w:val="54"/>
  </w:num>
  <w:num w:numId="51" w16cid:durableId="683825960">
    <w:abstractNumId w:val="74"/>
  </w:num>
  <w:num w:numId="52" w16cid:durableId="905451534">
    <w:abstractNumId w:val="84"/>
  </w:num>
  <w:num w:numId="53" w16cid:durableId="434061232">
    <w:abstractNumId w:val="58"/>
  </w:num>
  <w:num w:numId="54" w16cid:durableId="240407634">
    <w:abstractNumId w:val="21"/>
  </w:num>
  <w:num w:numId="55" w16cid:durableId="108282477">
    <w:abstractNumId w:val="132"/>
  </w:num>
  <w:num w:numId="56" w16cid:durableId="685791311">
    <w:abstractNumId w:val="27"/>
  </w:num>
  <w:num w:numId="57" w16cid:durableId="572352377">
    <w:abstractNumId w:val="13"/>
  </w:num>
  <w:num w:numId="58" w16cid:durableId="81725718">
    <w:abstractNumId w:val="49"/>
  </w:num>
  <w:num w:numId="59" w16cid:durableId="2106879549">
    <w:abstractNumId w:val="63"/>
  </w:num>
  <w:num w:numId="60" w16cid:durableId="92478743">
    <w:abstractNumId w:val="67"/>
  </w:num>
  <w:num w:numId="61" w16cid:durableId="1210998699">
    <w:abstractNumId w:val="52"/>
  </w:num>
  <w:num w:numId="62" w16cid:durableId="777915848">
    <w:abstractNumId w:val="118"/>
  </w:num>
  <w:num w:numId="63" w16cid:durableId="462426333">
    <w:abstractNumId w:val="57"/>
  </w:num>
  <w:num w:numId="64" w16cid:durableId="818425978">
    <w:abstractNumId w:val="51"/>
  </w:num>
  <w:num w:numId="65" w16cid:durableId="1827630355">
    <w:abstractNumId w:val="105"/>
  </w:num>
  <w:num w:numId="66" w16cid:durableId="199364498">
    <w:abstractNumId w:val="14"/>
  </w:num>
  <w:num w:numId="67" w16cid:durableId="364254589">
    <w:abstractNumId w:val="106"/>
  </w:num>
  <w:num w:numId="68" w16cid:durableId="1290092555">
    <w:abstractNumId w:val="81"/>
  </w:num>
  <w:num w:numId="69" w16cid:durableId="1629505374">
    <w:abstractNumId w:val="64"/>
  </w:num>
  <w:num w:numId="70" w16cid:durableId="1794866643">
    <w:abstractNumId w:val="31"/>
  </w:num>
  <w:num w:numId="71" w16cid:durableId="1784575420">
    <w:abstractNumId w:val="130"/>
  </w:num>
  <w:num w:numId="72" w16cid:durableId="1882279737">
    <w:abstractNumId w:val="43"/>
  </w:num>
  <w:num w:numId="73" w16cid:durableId="509301345">
    <w:abstractNumId w:val="18"/>
  </w:num>
  <w:num w:numId="74" w16cid:durableId="1829058056">
    <w:abstractNumId w:val="92"/>
  </w:num>
  <w:num w:numId="75" w16cid:durableId="1795975426">
    <w:abstractNumId w:val="107"/>
  </w:num>
  <w:num w:numId="76" w16cid:durableId="791051680">
    <w:abstractNumId w:val="44"/>
  </w:num>
  <w:num w:numId="77" w16cid:durableId="58721598">
    <w:abstractNumId w:val="95"/>
  </w:num>
  <w:num w:numId="78" w16cid:durableId="1366909470">
    <w:abstractNumId w:val="39"/>
  </w:num>
  <w:num w:numId="79" w16cid:durableId="448478241">
    <w:abstractNumId w:val="34"/>
  </w:num>
  <w:num w:numId="80" w16cid:durableId="1588734487">
    <w:abstractNumId w:val="77"/>
  </w:num>
  <w:num w:numId="81" w16cid:durableId="1852718194">
    <w:abstractNumId w:val="61"/>
  </w:num>
  <w:num w:numId="82" w16cid:durableId="991518361">
    <w:abstractNumId w:val="55"/>
  </w:num>
  <w:num w:numId="83" w16cid:durableId="66803175">
    <w:abstractNumId w:val="121"/>
  </w:num>
  <w:num w:numId="84" w16cid:durableId="368268069">
    <w:abstractNumId w:val="19"/>
  </w:num>
  <w:num w:numId="85" w16cid:durableId="1538735889">
    <w:abstractNumId w:val="48"/>
  </w:num>
  <w:num w:numId="86" w16cid:durableId="301809374">
    <w:abstractNumId w:val="79"/>
  </w:num>
  <w:num w:numId="87" w16cid:durableId="1327710662">
    <w:abstractNumId w:val="129"/>
  </w:num>
  <w:num w:numId="88" w16cid:durableId="365183926">
    <w:abstractNumId w:val="20"/>
  </w:num>
  <w:num w:numId="89" w16cid:durableId="1650818484">
    <w:abstractNumId w:val="88"/>
  </w:num>
  <w:num w:numId="90" w16cid:durableId="186649356">
    <w:abstractNumId w:val="100"/>
  </w:num>
  <w:num w:numId="91" w16cid:durableId="2074233103">
    <w:abstractNumId w:val="25"/>
  </w:num>
  <w:num w:numId="92" w16cid:durableId="506486774">
    <w:abstractNumId w:val="46"/>
  </w:num>
  <w:num w:numId="93" w16cid:durableId="1192916620">
    <w:abstractNumId w:val="29"/>
  </w:num>
  <w:num w:numId="94" w16cid:durableId="96871521">
    <w:abstractNumId w:val="126"/>
  </w:num>
  <w:num w:numId="95" w16cid:durableId="1894003473">
    <w:abstractNumId w:val="24"/>
  </w:num>
  <w:num w:numId="96" w16cid:durableId="1181159043">
    <w:abstractNumId w:val="37"/>
  </w:num>
  <w:num w:numId="97" w16cid:durableId="988365118">
    <w:abstractNumId w:val="131"/>
  </w:num>
  <w:num w:numId="98" w16cid:durableId="1182471266">
    <w:abstractNumId w:val="6"/>
  </w:num>
  <w:num w:numId="99" w16cid:durableId="2010136707">
    <w:abstractNumId w:val="32"/>
  </w:num>
  <w:num w:numId="100" w16cid:durableId="1283881268">
    <w:abstractNumId w:val="60"/>
  </w:num>
  <w:num w:numId="101" w16cid:durableId="1994065711">
    <w:abstractNumId w:val="5"/>
  </w:num>
  <w:num w:numId="102" w16cid:durableId="503201488">
    <w:abstractNumId w:val="35"/>
  </w:num>
  <w:num w:numId="103" w16cid:durableId="1910841119">
    <w:abstractNumId w:val="17"/>
  </w:num>
  <w:num w:numId="104" w16cid:durableId="374619021">
    <w:abstractNumId w:val="62"/>
  </w:num>
  <w:num w:numId="105" w16cid:durableId="1763601184">
    <w:abstractNumId w:val="7"/>
  </w:num>
  <w:num w:numId="106" w16cid:durableId="2052487994">
    <w:abstractNumId w:val="40"/>
  </w:num>
  <w:num w:numId="107" w16cid:durableId="1539246520">
    <w:abstractNumId w:val="26"/>
  </w:num>
  <w:num w:numId="108" w16cid:durableId="118499377">
    <w:abstractNumId w:val="69"/>
  </w:num>
  <w:num w:numId="109" w16cid:durableId="1188639618">
    <w:abstractNumId w:val="59"/>
  </w:num>
  <w:num w:numId="110" w16cid:durableId="1584338437">
    <w:abstractNumId w:val="98"/>
  </w:num>
  <w:num w:numId="111" w16cid:durableId="1640645382">
    <w:abstractNumId w:val="12"/>
  </w:num>
  <w:num w:numId="112" w16cid:durableId="992879041">
    <w:abstractNumId w:val="97"/>
  </w:num>
  <w:num w:numId="113" w16cid:durableId="1033766537">
    <w:abstractNumId w:val="71"/>
  </w:num>
  <w:num w:numId="114" w16cid:durableId="874464952">
    <w:abstractNumId w:val="104"/>
  </w:num>
  <w:num w:numId="115" w16cid:durableId="219826506">
    <w:abstractNumId w:val="125"/>
  </w:num>
  <w:num w:numId="116" w16cid:durableId="89815940">
    <w:abstractNumId w:val="109"/>
  </w:num>
  <w:num w:numId="117" w16cid:durableId="259336042">
    <w:abstractNumId w:val="115"/>
  </w:num>
  <w:num w:numId="118" w16cid:durableId="1385057276">
    <w:abstractNumId w:val="119"/>
  </w:num>
  <w:num w:numId="119" w16cid:durableId="146164907">
    <w:abstractNumId w:val="50"/>
  </w:num>
  <w:num w:numId="120" w16cid:durableId="871579359">
    <w:abstractNumId w:val="96"/>
  </w:num>
  <w:num w:numId="121" w16cid:durableId="487402513">
    <w:abstractNumId w:val="82"/>
  </w:num>
  <w:num w:numId="122" w16cid:durableId="1164393385">
    <w:abstractNumId w:val="16"/>
  </w:num>
  <w:num w:numId="123" w16cid:durableId="1092355376">
    <w:abstractNumId w:val="68"/>
  </w:num>
  <w:num w:numId="124" w16cid:durableId="1459572756">
    <w:abstractNumId w:val="83"/>
  </w:num>
  <w:num w:numId="125" w16cid:durableId="1220244322">
    <w:abstractNumId w:val="75"/>
  </w:num>
  <w:num w:numId="126" w16cid:durableId="30307192">
    <w:abstractNumId w:val="11"/>
  </w:num>
  <w:num w:numId="127" w16cid:durableId="2120684637">
    <w:abstractNumId w:val="36"/>
  </w:num>
  <w:num w:numId="128" w16cid:durableId="1269243136">
    <w:abstractNumId w:val="103"/>
  </w:num>
  <w:num w:numId="129" w16cid:durableId="598223702">
    <w:abstractNumId w:val="66"/>
  </w:num>
  <w:num w:numId="130" w16cid:durableId="969286517">
    <w:abstractNumId w:val="93"/>
  </w:num>
  <w:num w:numId="131" w16cid:durableId="194126514">
    <w:abstractNumId w:val="42"/>
  </w:num>
  <w:num w:numId="132" w16cid:durableId="1500775466">
    <w:abstractNumId w:val="101"/>
  </w:num>
  <w:num w:numId="133" w16cid:durableId="2017070640">
    <w:abstractNumId w:val="8"/>
  </w:num>
  <w:num w:numId="134" w16cid:durableId="1901745069">
    <w:abstractNumId w:val="110"/>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551"/>
    <w:rsid w:val="00000864"/>
    <w:rsid w:val="000014C0"/>
    <w:rsid w:val="00002DCC"/>
    <w:rsid w:val="000048D5"/>
    <w:rsid w:val="000055A9"/>
    <w:rsid w:val="00006378"/>
    <w:rsid w:val="000117F2"/>
    <w:rsid w:val="00011F6C"/>
    <w:rsid w:val="00013CC5"/>
    <w:rsid w:val="00013DC3"/>
    <w:rsid w:val="00013ED7"/>
    <w:rsid w:val="00014C96"/>
    <w:rsid w:val="00015411"/>
    <w:rsid w:val="000159B1"/>
    <w:rsid w:val="00015E26"/>
    <w:rsid w:val="000176B9"/>
    <w:rsid w:val="000220D7"/>
    <w:rsid w:val="0002340A"/>
    <w:rsid w:val="00023A58"/>
    <w:rsid w:val="000263F5"/>
    <w:rsid w:val="00027D0F"/>
    <w:rsid w:val="00031686"/>
    <w:rsid w:val="00031E6D"/>
    <w:rsid w:val="00032292"/>
    <w:rsid w:val="00033868"/>
    <w:rsid w:val="000342D9"/>
    <w:rsid w:val="00035B72"/>
    <w:rsid w:val="000361A6"/>
    <w:rsid w:val="00036DB5"/>
    <w:rsid w:val="00037336"/>
    <w:rsid w:val="0003739E"/>
    <w:rsid w:val="000376FF"/>
    <w:rsid w:val="0004028C"/>
    <w:rsid w:val="00040986"/>
    <w:rsid w:val="00040CB6"/>
    <w:rsid w:val="000411C1"/>
    <w:rsid w:val="000424CA"/>
    <w:rsid w:val="00042768"/>
    <w:rsid w:val="00043B2C"/>
    <w:rsid w:val="0004406F"/>
    <w:rsid w:val="00044DB3"/>
    <w:rsid w:val="00044FA6"/>
    <w:rsid w:val="00045674"/>
    <w:rsid w:val="00047A2F"/>
    <w:rsid w:val="0005115B"/>
    <w:rsid w:val="00053915"/>
    <w:rsid w:val="00055349"/>
    <w:rsid w:val="0005543A"/>
    <w:rsid w:val="000556C6"/>
    <w:rsid w:val="00055D0E"/>
    <w:rsid w:val="000615B3"/>
    <w:rsid w:val="00061C22"/>
    <w:rsid w:val="00063C13"/>
    <w:rsid w:val="00064794"/>
    <w:rsid w:val="00065345"/>
    <w:rsid w:val="00065537"/>
    <w:rsid w:val="00067534"/>
    <w:rsid w:val="00067D64"/>
    <w:rsid w:val="000700CD"/>
    <w:rsid w:val="00070B89"/>
    <w:rsid w:val="000724C4"/>
    <w:rsid w:val="000724E8"/>
    <w:rsid w:val="00074A80"/>
    <w:rsid w:val="0007607D"/>
    <w:rsid w:val="0007659A"/>
    <w:rsid w:val="000772C2"/>
    <w:rsid w:val="00077432"/>
    <w:rsid w:val="000802EB"/>
    <w:rsid w:val="000804CB"/>
    <w:rsid w:val="000831FA"/>
    <w:rsid w:val="00083237"/>
    <w:rsid w:val="000844C0"/>
    <w:rsid w:val="00085AC3"/>
    <w:rsid w:val="00085BE0"/>
    <w:rsid w:val="0008602C"/>
    <w:rsid w:val="000903C4"/>
    <w:rsid w:val="0009147F"/>
    <w:rsid w:val="00092C46"/>
    <w:rsid w:val="00094E27"/>
    <w:rsid w:val="00095724"/>
    <w:rsid w:val="000A065E"/>
    <w:rsid w:val="000A2A5A"/>
    <w:rsid w:val="000A3234"/>
    <w:rsid w:val="000A341B"/>
    <w:rsid w:val="000A5A20"/>
    <w:rsid w:val="000A5E1E"/>
    <w:rsid w:val="000A61E8"/>
    <w:rsid w:val="000A62DA"/>
    <w:rsid w:val="000A7327"/>
    <w:rsid w:val="000B0817"/>
    <w:rsid w:val="000B129D"/>
    <w:rsid w:val="000B2A86"/>
    <w:rsid w:val="000B2D06"/>
    <w:rsid w:val="000B3417"/>
    <w:rsid w:val="000B37FD"/>
    <w:rsid w:val="000B42E4"/>
    <w:rsid w:val="000B5E9C"/>
    <w:rsid w:val="000B5F51"/>
    <w:rsid w:val="000B6470"/>
    <w:rsid w:val="000B7D70"/>
    <w:rsid w:val="000C03A9"/>
    <w:rsid w:val="000C1ADD"/>
    <w:rsid w:val="000C1B12"/>
    <w:rsid w:val="000C2367"/>
    <w:rsid w:val="000C29E8"/>
    <w:rsid w:val="000C2B6C"/>
    <w:rsid w:val="000C2B75"/>
    <w:rsid w:val="000C3D96"/>
    <w:rsid w:val="000C5868"/>
    <w:rsid w:val="000C5FDF"/>
    <w:rsid w:val="000C6491"/>
    <w:rsid w:val="000C69E7"/>
    <w:rsid w:val="000D0EB2"/>
    <w:rsid w:val="000D4278"/>
    <w:rsid w:val="000D4E3D"/>
    <w:rsid w:val="000D4EB2"/>
    <w:rsid w:val="000D5BA8"/>
    <w:rsid w:val="000D6CAB"/>
    <w:rsid w:val="000E01E5"/>
    <w:rsid w:val="000E08F7"/>
    <w:rsid w:val="000E1C41"/>
    <w:rsid w:val="000E2769"/>
    <w:rsid w:val="000E3006"/>
    <w:rsid w:val="000E41B6"/>
    <w:rsid w:val="000E53A9"/>
    <w:rsid w:val="000E569A"/>
    <w:rsid w:val="000E61F8"/>
    <w:rsid w:val="000E6881"/>
    <w:rsid w:val="000F1391"/>
    <w:rsid w:val="000F14C8"/>
    <w:rsid w:val="000F2217"/>
    <w:rsid w:val="000F434F"/>
    <w:rsid w:val="000F4B2D"/>
    <w:rsid w:val="000F5024"/>
    <w:rsid w:val="000F5D7B"/>
    <w:rsid w:val="000F75BB"/>
    <w:rsid w:val="00100A0D"/>
    <w:rsid w:val="00100B25"/>
    <w:rsid w:val="00101CB5"/>
    <w:rsid w:val="00102D30"/>
    <w:rsid w:val="00104803"/>
    <w:rsid w:val="00104B8F"/>
    <w:rsid w:val="00105DF3"/>
    <w:rsid w:val="001061A2"/>
    <w:rsid w:val="00106AE5"/>
    <w:rsid w:val="001079D7"/>
    <w:rsid w:val="00111EF8"/>
    <w:rsid w:val="00112A4B"/>
    <w:rsid w:val="00112B39"/>
    <w:rsid w:val="0011311A"/>
    <w:rsid w:val="0011334D"/>
    <w:rsid w:val="0011414E"/>
    <w:rsid w:val="001155C6"/>
    <w:rsid w:val="00116966"/>
    <w:rsid w:val="001200B0"/>
    <w:rsid w:val="001204A0"/>
    <w:rsid w:val="00120A16"/>
    <w:rsid w:val="00120ADD"/>
    <w:rsid w:val="00120CAD"/>
    <w:rsid w:val="00120CF1"/>
    <w:rsid w:val="001223DE"/>
    <w:rsid w:val="00122646"/>
    <w:rsid w:val="001226E3"/>
    <w:rsid w:val="00122B77"/>
    <w:rsid w:val="001231A4"/>
    <w:rsid w:val="00124A73"/>
    <w:rsid w:val="00125B5D"/>
    <w:rsid w:val="00125EBC"/>
    <w:rsid w:val="001269C7"/>
    <w:rsid w:val="00127F33"/>
    <w:rsid w:val="00130A1C"/>
    <w:rsid w:val="00131292"/>
    <w:rsid w:val="001316F4"/>
    <w:rsid w:val="0013367C"/>
    <w:rsid w:val="001344BB"/>
    <w:rsid w:val="00134C8F"/>
    <w:rsid w:val="00135B90"/>
    <w:rsid w:val="00137633"/>
    <w:rsid w:val="001401D3"/>
    <w:rsid w:val="0014050A"/>
    <w:rsid w:val="00143272"/>
    <w:rsid w:val="0014339D"/>
    <w:rsid w:val="00144F3F"/>
    <w:rsid w:val="00145E8F"/>
    <w:rsid w:val="00145F57"/>
    <w:rsid w:val="00150D8F"/>
    <w:rsid w:val="001548D3"/>
    <w:rsid w:val="00161671"/>
    <w:rsid w:val="001623E9"/>
    <w:rsid w:val="001666CE"/>
    <w:rsid w:val="001668FB"/>
    <w:rsid w:val="00167F6C"/>
    <w:rsid w:val="0017029D"/>
    <w:rsid w:val="001706EE"/>
    <w:rsid w:val="0017090F"/>
    <w:rsid w:val="00170D73"/>
    <w:rsid w:val="00170FA9"/>
    <w:rsid w:val="0017131C"/>
    <w:rsid w:val="00171649"/>
    <w:rsid w:val="001721B7"/>
    <w:rsid w:val="00172B8D"/>
    <w:rsid w:val="0017360A"/>
    <w:rsid w:val="00173AEC"/>
    <w:rsid w:val="00173D8D"/>
    <w:rsid w:val="00175052"/>
    <w:rsid w:val="00176ED7"/>
    <w:rsid w:val="00177322"/>
    <w:rsid w:val="0017781C"/>
    <w:rsid w:val="001817DC"/>
    <w:rsid w:val="001828EE"/>
    <w:rsid w:val="00182950"/>
    <w:rsid w:val="00182C77"/>
    <w:rsid w:val="00182F41"/>
    <w:rsid w:val="001830DB"/>
    <w:rsid w:val="001840EC"/>
    <w:rsid w:val="00184E1A"/>
    <w:rsid w:val="001856B7"/>
    <w:rsid w:val="00186584"/>
    <w:rsid w:val="00186941"/>
    <w:rsid w:val="00186EDD"/>
    <w:rsid w:val="00186F98"/>
    <w:rsid w:val="0018712C"/>
    <w:rsid w:val="0018778C"/>
    <w:rsid w:val="001907C1"/>
    <w:rsid w:val="00194DB7"/>
    <w:rsid w:val="001959AD"/>
    <w:rsid w:val="00196967"/>
    <w:rsid w:val="001A187E"/>
    <w:rsid w:val="001A2946"/>
    <w:rsid w:val="001A3361"/>
    <w:rsid w:val="001A370A"/>
    <w:rsid w:val="001A423A"/>
    <w:rsid w:val="001A52FA"/>
    <w:rsid w:val="001A6F74"/>
    <w:rsid w:val="001A71BC"/>
    <w:rsid w:val="001B06E2"/>
    <w:rsid w:val="001B0B05"/>
    <w:rsid w:val="001B234A"/>
    <w:rsid w:val="001B251D"/>
    <w:rsid w:val="001B2EC9"/>
    <w:rsid w:val="001B383D"/>
    <w:rsid w:val="001B3A08"/>
    <w:rsid w:val="001C2398"/>
    <w:rsid w:val="001C23A4"/>
    <w:rsid w:val="001C4165"/>
    <w:rsid w:val="001C4343"/>
    <w:rsid w:val="001C477D"/>
    <w:rsid w:val="001C4ACD"/>
    <w:rsid w:val="001C5F6F"/>
    <w:rsid w:val="001C7D00"/>
    <w:rsid w:val="001D0211"/>
    <w:rsid w:val="001D1672"/>
    <w:rsid w:val="001D4B25"/>
    <w:rsid w:val="001D531E"/>
    <w:rsid w:val="001D5458"/>
    <w:rsid w:val="001D69D0"/>
    <w:rsid w:val="001D6AEC"/>
    <w:rsid w:val="001D7585"/>
    <w:rsid w:val="001D7FF7"/>
    <w:rsid w:val="001E0F4D"/>
    <w:rsid w:val="001E1E10"/>
    <w:rsid w:val="001E1E2D"/>
    <w:rsid w:val="001E2497"/>
    <w:rsid w:val="001E266C"/>
    <w:rsid w:val="001E3CDC"/>
    <w:rsid w:val="001E44FC"/>
    <w:rsid w:val="001E4930"/>
    <w:rsid w:val="001E5014"/>
    <w:rsid w:val="001E5074"/>
    <w:rsid w:val="001E61EE"/>
    <w:rsid w:val="001E6916"/>
    <w:rsid w:val="001F16B2"/>
    <w:rsid w:val="001F1A8D"/>
    <w:rsid w:val="001F31F9"/>
    <w:rsid w:val="001F373D"/>
    <w:rsid w:val="001F4AF4"/>
    <w:rsid w:val="001F5058"/>
    <w:rsid w:val="001F5194"/>
    <w:rsid w:val="001F74F8"/>
    <w:rsid w:val="001F7D12"/>
    <w:rsid w:val="001F7FE6"/>
    <w:rsid w:val="00201B13"/>
    <w:rsid w:val="00201CDF"/>
    <w:rsid w:val="00202425"/>
    <w:rsid w:val="00203E58"/>
    <w:rsid w:val="00204058"/>
    <w:rsid w:val="002045CD"/>
    <w:rsid w:val="00206DD7"/>
    <w:rsid w:val="00206E7C"/>
    <w:rsid w:val="00207901"/>
    <w:rsid w:val="00207DD0"/>
    <w:rsid w:val="00210331"/>
    <w:rsid w:val="002107A8"/>
    <w:rsid w:val="00211706"/>
    <w:rsid w:val="00211A53"/>
    <w:rsid w:val="00213C78"/>
    <w:rsid w:val="00214337"/>
    <w:rsid w:val="0021524C"/>
    <w:rsid w:val="002168BC"/>
    <w:rsid w:val="002178DF"/>
    <w:rsid w:val="00220165"/>
    <w:rsid w:val="00220C45"/>
    <w:rsid w:val="00220CD2"/>
    <w:rsid w:val="00220FBE"/>
    <w:rsid w:val="002216E2"/>
    <w:rsid w:val="0022234E"/>
    <w:rsid w:val="00222B12"/>
    <w:rsid w:val="00224D3F"/>
    <w:rsid w:val="002268F8"/>
    <w:rsid w:val="002277C1"/>
    <w:rsid w:val="002277C8"/>
    <w:rsid w:val="00230715"/>
    <w:rsid w:val="002314AB"/>
    <w:rsid w:val="00231947"/>
    <w:rsid w:val="002331CE"/>
    <w:rsid w:val="002331E4"/>
    <w:rsid w:val="00235012"/>
    <w:rsid w:val="00236D04"/>
    <w:rsid w:val="0023711C"/>
    <w:rsid w:val="00237D77"/>
    <w:rsid w:val="002425B3"/>
    <w:rsid w:val="00244D2C"/>
    <w:rsid w:val="002458E9"/>
    <w:rsid w:val="00247B08"/>
    <w:rsid w:val="00250199"/>
    <w:rsid w:val="0025082D"/>
    <w:rsid w:val="00251DA3"/>
    <w:rsid w:val="00251E1C"/>
    <w:rsid w:val="0025270D"/>
    <w:rsid w:val="0025354D"/>
    <w:rsid w:val="00255091"/>
    <w:rsid w:val="002551E1"/>
    <w:rsid w:val="00256BD2"/>
    <w:rsid w:val="00257ABB"/>
    <w:rsid w:val="0026069E"/>
    <w:rsid w:val="00261BFC"/>
    <w:rsid w:val="00263461"/>
    <w:rsid w:val="00263603"/>
    <w:rsid w:val="00263CD3"/>
    <w:rsid w:val="00264293"/>
    <w:rsid w:val="00265B68"/>
    <w:rsid w:val="00266546"/>
    <w:rsid w:val="00267737"/>
    <w:rsid w:val="00267E53"/>
    <w:rsid w:val="002708E2"/>
    <w:rsid w:val="00273176"/>
    <w:rsid w:val="002737AD"/>
    <w:rsid w:val="002741B4"/>
    <w:rsid w:val="002748BD"/>
    <w:rsid w:val="00274A19"/>
    <w:rsid w:val="00274AE1"/>
    <w:rsid w:val="00276594"/>
    <w:rsid w:val="00277D20"/>
    <w:rsid w:val="00281CF4"/>
    <w:rsid w:val="002828C4"/>
    <w:rsid w:val="00285C60"/>
    <w:rsid w:val="00286AEE"/>
    <w:rsid w:val="00287F56"/>
    <w:rsid w:val="002916E5"/>
    <w:rsid w:val="0029235A"/>
    <w:rsid w:val="00293650"/>
    <w:rsid w:val="00293B12"/>
    <w:rsid w:val="00293EF1"/>
    <w:rsid w:val="00294598"/>
    <w:rsid w:val="0029554A"/>
    <w:rsid w:val="00297578"/>
    <w:rsid w:val="002A01CF"/>
    <w:rsid w:val="002A0672"/>
    <w:rsid w:val="002A08A6"/>
    <w:rsid w:val="002A0FC8"/>
    <w:rsid w:val="002A1280"/>
    <w:rsid w:val="002A2FA9"/>
    <w:rsid w:val="002A33E1"/>
    <w:rsid w:val="002A46EB"/>
    <w:rsid w:val="002A5574"/>
    <w:rsid w:val="002A5AF4"/>
    <w:rsid w:val="002A68CB"/>
    <w:rsid w:val="002A75AB"/>
    <w:rsid w:val="002A774D"/>
    <w:rsid w:val="002A7A88"/>
    <w:rsid w:val="002B1956"/>
    <w:rsid w:val="002B19A1"/>
    <w:rsid w:val="002B3B2A"/>
    <w:rsid w:val="002B3D9A"/>
    <w:rsid w:val="002B3EAD"/>
    <w:rsid w:val="002B41A5"/>
    <w:rsid w:val="002B4386"/>
    <w:rsid w:val="002B5787"/>
    <w:rsid w:val="002B627E"/>
    <w:rsid w:val="002B7DD3"/>
    <w:rsid w:val="002C01B7"/>
    <w:rsid w:val="002C0C29"/>
    <w:rsid w:val="002C1151"/>
    <w:rsid w:val="002C5B62"/>
    <w:rsid w:val="002C5DC2"/>
    <w:rsid w:val="002C6498"/>
    <w:rsid w:val="002C6A6D"/>
    <w:rsid w:val="002C6E20"/>
    <w:rsid w:val="002D1639"/>
    <w:rsid w:val="002D2EC6"/>
    <w:rsid w:val="002D32E4"/>
    <w:rsid w:val="002D3B64"/>
    <w:rsid w:val="002D46F4"/>
    <w:rsid w:val="002D58C7"/>
    <w:rsid w:val="002D65A8"/>
    <w:rsid w:val="002E0820"/>
    <w:rsid w:val="002E0A77"/>
    <w:rsid w:val="002E46BB"/>
    <w:rsid w:val="002E562C"/>
    <w:rsid w:val="002E584D"/>
    <w:rsid w:val="002E5E0C"/>
    <w:rsid w:val="002E6E95"/>
    <w:rsid w:val="002E726C"/>
    <w:rsid w:val="002E72EF"/>
    <w:rsid w:val="002E762C"/>
    <w:rsid w:val="002E7718"/>
    <w:rsid w:val="002E7ADA"/>
    <w:rsid w:val="002F2302"/>
    <w:rsid w:val="002F263C"/>
    <w:rsid w:val="002F3DE3"/>
    <w:rsid w:val="002F54E9"/>
    <w:rsid w:val="002F57A1"/>
    <w:rsid w:val="002F5E1C"/>
    <w:rsid w:val="002F6162"/>
    <w:rsid w:val="002F6852"/>
    <w:rsid w:val="002F76B5"/>
    <w:rsid w:val="002F7BDA"/>
    <w:rsid w:val="002F7CA5"/>
    <w:rsid w:val="00300EEB"/>
    <w:rsid w:val="0030281F"/>
    <w:rsid w:val="00302B40"/>
    <w:rsid w:val="003032A4"/>
    <w:rsid w:val="0030432C"/>
    <w:rsid w:val="0030437B"/>
    <w:rsid w:val="00304566"/>
    <w:rsid w:val="00304D7E"/>
    <w:rsid w:val="00306100"/>
    <w:rsid w:val="00306387"/>
    <w:rsid w:val="00307567"/>
    <w:rsid w:val="00310849"/>
    <w:rsid w:val="0031226D"/>
    <w:rsid w:val="00313724"/>
    <w:rsid w:val="00314112"/>
    <w:rsid w:val="00314F96"/>
    <w:rsid w:val="003155E5"/>
    <w:rsid w:val="00315CE9"/>
    <w:rsid w:val="00315D2C"/>
    <w:rsid w:val="00320033"/>
    <w:rsid w:val="003205B3"/>
    <w:rsid w:val="003205EB"/>
    <w:rsid w:val="003222FD"/>
    <w:rsid w:val="0032235A"/>
    <w:rsid w:val="0032456B"/>
    <w:rsid w:val="003246F2"/>
    <w:rsid w:val="0032532F"/>
    <w:rsid w:val="003255B7"/>
    <w:rsid w:val="003265C8"/>
    <w:rsid w:val="00332C2A"/>
    <w:rsid w:val="00336F85"/>
    <w:rsid w:val="0033739D"/>
    <w:rsid w:val="00337C86"/>
    <w:rsid w:val="00340E39"/>
    <w:rsid w:val="00341116"/>
    <w:rsid w:val="003418CB"/>
    <w:rsid w:val="00342302"/>
    <w:rsid w:val="00342546"/>
    <w:rsid w:val="003432D0"/>
    <w:rsid w:val="0034344B"/>
    <w:rsid w:val="00343851"/>
    <w:rsid w:val="003467BC"/>
    <w:rsid w:val="0034763A"/>
    <w:rsid w:val="00350127"/>
    <w:rsid w:val="0035018C"/>
    <w:rsid w:val="003509CC"/>
    <w:rsid w:val="00351FA0"/>
    <w:rsid w:val="003528C2"/>
    <w:rsid w:val="00352C55"/>
    <w:rsid w:val="00354CDC"/>
    <w:rsid w:val="003554D4"/>
    <w:rsid w:val="00355E03"/>
    <w:rsid w:val="00355E3D"/>
    <w:rsid w:val="00356161"/>
    <w:rsid w:val="003574D0"/>
    <w:rsid w:val="0036076E"/>
    <w:rsid w:val="00361370"/>
    <w:rsid w:val="00361961"/>
    <w:rsid w:val="003619E5"/>
    <w:rsid w:val="00361C00"/>
    <w:rsid w:val="00362718"/>
    <w:rsid w:val="00363807"/>
    <w:rsid w:val="00364FA8"/>
    <w:rsid w:val="00366044"/>
    <w:rsid w:val="00370CC8"/>
    <w:rsid w:val="0037101F"/>
    <w:rsid w:val="00371305"/>
    <w:rsid w:val="00371B44"/>
    <w:rsid w:val="00371D29"/>
    <w:rsid w:val="003751AA"/>
    <w:rsid w:val="00375C6A"/>
    <w:rsid w:val="00377DD0"/>
    <w:rsid w:val="00377E3B"/>
    <w:rsid w:val="00380779"/>
    <w:rsid w:val="0038168D"/>
    <w:rsid w:val="00382D01"/>
    <w:rsid w:val="00383540"/>
    <w:rsid w:val="0038374D"/>
    <w:rsid w:val="003840D1"/>
    <w:rsid w:val="003849C0"/>
    <w:rsid w:val="003853EC"/>
    <w:rsid w:val="003856C2"/>
    <w:rsid w:val="00386090"/>
    <w:rsid w:val="003871EB"/>
    <w:rsid w:val="00387321"/>
    <w:rsid w:val="003874AE"/>
    <w:rsid w:val="003878B9"/>
    <w:rsid w:val="00391AB8"/>
    <w:rsid w:val="00391EC2"/>
    <w:rsid w:val="0039265D"/>
    <w:rsid w:val="003928FF"/>
    <w:rsid w:val="00395797"/>
    <w:rsid w:val="003962DB"/>
    <w:rsid w:val="00396B2E"/>
    <w:rsid w:val="003A0412"/>
    <w:rsid w:val="003A0EFF"/>
    <w:rsid w:val="003A2121"/>
    <w:rsid w:val="003A2F76"/>
    <w:rsid w:val="003A4374"/>
    <w:rsid w:val="003A5C3B"/>
    <w:rsid w:val="003A5FFC"/>
    <w:rsid w:val="003A6A81"/>
    <w:rsid w:val="003A71E4"/>
    <w:rsid w:val="003B123D"/>
    <w:rsid w:val="003B184B"/>
    <w:rsid w:val="003B2565"/>
    <w:rsid w:val="003B2888"/>
    <w:rsid w:val="003B2D20"/>
    <w:rsid w:val="003B4589"/>
    <w:rsid w:val="003B5D21"/>
    <w:rsid w:val="003B61F6"/>
    <w:rsid w:val="003B6C61"/>
    <w:rsid w:val="003B700E"/>
    <w:rsid w:val="003B7DF6"/>
    <w:rsid w:val="003C01E5"/>
    <w:rsid w:val="003C0D22"/>
    <w:rsid w:val="003C17A3"/>
    <w:rsid w:val="003C207A"/>
    <w:rsid w:val="003C2B90"/>
    <w:rsid w:val="003C35F3"/>
    <w:rsid w:val="003C3A69"/>
    <w:rsid w:val="003C47DF"/>
    <w:rsid w:val="003C4A42"/>
    <w:rsid w:val="003C659A"/>
    <w:rsid w:val="003C6FE0"/>
    <w:rsid w:val="003D0791"/>
    <w:rsid w:val="003D1337"/>
    <w:rsid w:val="003D13BC"/>
    <w:rsid w:val="003D176E"/>
    <w:rsid w:val="003D24E9"/>
    <w:rsid w:val="003D272D"/>
    <w:rsid w:val="003D2FFD"/>
    <w:rsid w:val="003D3485"/>
    <w:rsid w:val="003D47C8"/>
    <w:rsid w:val="003D4AA6"/>
    <w:rsid w:val="003D563A"/>
    <w:rsid w:val="003D5B4F"/>
    <w:rsid w:val="003D650A"/>
    <w:rsid w:val="003D6B1A"/>
    <w:rsid w:val="003E0AC2"/>
    <w:rsid w:val="003E1670"/>
    <w:rsid w:val="003E270F"/>
    <w:rsid w:val="003E2929"/>
    <w:rsid w:val="003E385B"/>
    <w:rsid w:val="003E3B5F"/>
    <w:rsid w:val="003E435E"/>
    <w:rsid w:val="003E4385"/>
    <w:rsid w:val="003E4A62"/>
    <w:rsid w:val="003E5572"/>
    <w:rsid w:val="003E5BB7"/>
    <w:rsid w:val="003E6FCA"/>
    <w:rsid w:val="003F1359"/>
    <w:rsid w:val="003F1D9A"/>
    <w:rsid w:val="003F215F"/>
    <w:rsid w:val="003F398A"/>
    <w:rsid w:val="003F46DC"/>
    <w:rsid w:val="003F51F9"/>
    <w:rsid w:val="003F540B"/>
    <w:rsid w:val="003F6909"/>
    <w:rsid w:val="003F6E59"/>
    <w:rsid w:val="003F7E90"/>
    <w:rsid w:val="0040153D"/>
    <w:rsid w:val="00401C8B"/>
    <w:rsid w:val="00402569"/>
    <w:rsid w:val="004026AD"/>
    <w:rsid w:val="00402B05"/>
    <w:rsid w:val="00403C86"/>
    <w:rsid w:val="00403F33"/>
    <w:rsid w:val="00404BB7"/>
    <w:rsid w:val="0040517F"/>
    <w:rsid w:val="00405A99"/>
    <w:rsid w:val="004063C8"/>
    <w:rsid w:val="00407D21"/>
    <w:rsid w:val="0041063D"/>
    <w:rsid w:val="004114D9"/>
    <w:rsid w:val="0041268E"/>
    <w:rsid w:val="00412DEA"/>
    <w:rsid w:val="00414330"/>
    <w:rsid w:val="00414F43"/>
    <w:rsid w:val="0041528D"/>
    <w:rsid w:val="0041596B"/>
    <w:rsid w:val="004163CD"/>
    <w:rsid w:val="004174F1"/>
    <w:rsid w:val="004179FF"/>
    <w:rsid w:val="00420648"/>
    <w:rsid w:val="00420781"/>
    <w:rsid w:val="00421368"/>
    <w:rsid w:val="0042257E"/>
    <w:rsid w:val="00422687"/>
    <w:rsid w:val="00423056"/>
    <w:rsid w:val="0042357B"/>
    <w:rsid w:val="004245AF"/>
    <w:rsid w:val="004253C7"/>
    <w:rsid w:val="004256CF"/>
    <w:rsid w:val="004259DE"/>
    <w:rsid w:val="00426E2D"/>
    <w:rsid w:val="00426F83"/>
    <w:rsid w:val="00427092"/>
    <w:rsid w:val="004272D3"/>
    <w:rsid w:val="00427A52"/>
    <w:rsid w:val="00430F5B"/>
    <w:rsid w:val="00432B0D"/>
    <w:rsid w:val="00436224"/>
    <w:rsid w:val="004368B9"/>
    <w:rsid w:val="00436C17"/>
    <w:rsid w:val="004375CC"/>
    <w:rsid w:val="00437990"/>
    <w:rsid w:val="0044010C"/>
    <w:rsid w:val="00442311"/>
    <w:rsid w:val="00442B7A"/>
    <w:rsid w:val="00442D99"/>
    <w:rsid w:val="0045009D"/>
    <w:rsid w:val="0045175E"/>
    <w:rsid w:val="004528A4"/>
    <w:rsid w:val="0045290A"/>
    <w:rsid w:val="004529FA"/>
    <w:rsid w:val="00454459"/>
    <w:rsid w:val="004570E8"/>
    <w:rsid w:val="004623EB"/>
    <w:rsid w:val="00462D9B"/>
    <w:rsid w:val="0046376A"/>
    <w:rsid w:val="00464727"/>
    <w:rsid w:val="0046691E"/>
    <w:rsid w:val="004715B0"/>
    <w:rsid w:val="0047191A"/>
    <w:rsid w:val="00472E1C"/>
    <w:rsid w:val="00472F33"/>
    <w:rsid w:val="00473120"/>
    <w:rsid w:val="004769F6"/>
    <w:rsid w:val="00477C6E"/>
    <w:rsid w:val="00480122"/>
    <w:rsid w:val="004832F1"/>
    <w:rsid w:val="0048460A"/>
    <w:rsid w:val="004859E1"/>
    <w:rsid w:val="00485BCB"/>
    <w:rsid w:val="00485C80"/>
    <w:rsid w:val="00485F09"/>
    <w:rsid w:val="00486A40"/>
    <w:rsid w:val="00487BE7"/>
    <w:rsid w:val="0049125F"/>
    <w:rsid w:val="00493DAA"/>
    <w:rsid w:val="00493E34"/>
    <w:rsid w:val="00494EF2"/>
    <w:rsid w:val="00495731"/>
    <w:rsid w:val="0049687E"/>
    <w:rsid w:val="00496F81"/>
    <w:rsid w:val="004973C6"/>
    <w:rsid w:val="004979EA"/>
    <w:rsid w:val="004A07C0"/>
    <w:rsid w:val="004A1504"/>
    <w:rsid w:val="004A2019"/>
    <w:rsid w:val="004A21F9"/>
    <w:rsid w:val="004A2729"/>
    <w:rsid w:val="004A391D"/>
    <w:rsid w:val="004A3DBA"/>
    <w:rsid w:val="004A3DE2"/>
    <w:rsid w:val="004A5311"/>
    <w:rsid w:val="004A563F"/>
    <w:rsid w:val="004A6C95"/>
    <w:rsid w:val="004A749B"/>
    <w:rsid w:val="004A790C"/>
    <w:rsid w:val="004A7E18"/>
    <w:rsid w:val="004B09D1"/>
    <w:rsid w:val="004B0ADC"/>
    <w:rsid w:val="004B2534"/>
    <w:rsid w:val="004B2771"/>
    <w:rsid w:val="004B3888"/>
    <w:rsid w:val="004B3A0E"/>
    <w:rsid w:val="004B529A"/>
    <w:rsid w:val="004B6027"/>
    <w:rsid w:val="004B621B"/>
    <w:rsid w:val="004B654F"/>
    <w:rsid w:val="004B6714"/>
    <w:rsid w:val="004B6D01"/>
    <w:rsid w:val="004B70D6"/>
    <w:rsid w:val="004B734E"/>
    <w:rsid w:val="004B78E3"/>
    <w:rsid w:val="004C001D"/>
    <w:rsid w:val="004C0CB8"/>
    <w:rsid w:val="004C1D92"/>
    <w:rsid w:val="004C2AFB"/>
    <w:rsid w:val="004C4A91"/>
    <w:rsid w:val="004C5105"/>
    <w:rsid w:val="004C7D76"/>
    <w:rsid w:val="004D16F0"/>
    <w:rsid w:val="004D2DAF"/>
    <w:rsid w:val="004D5720"/>
    <w:rsid w:val="004D61FD"/>
    <w:rsid w:val="004D7A1A"/>
    <w:rsid w:val="004D7D04"/>
    <w:rsid w:val="004E03C5"/>
    <w:rsid w:val="004E058B"/>
    <w:rsid w:val="004E0B99"/>
    <w:rsid w:val="004E16CF"/>
    <w:rsid w:val="004E1E86"/>
    <w:rsid w:val="004E4F52"/>
    <w:rsid w:val="004E6071"/>
    <w:rsid w:val="004E6C8B"/>
    <w:rsid w:val="004E758C"/>
    <w:rsid w:val="004F044E"/>
    <w:rsid w:val="004F05D0"/>
    <w:rsid w:val="004F082F"/>
    <w:rsid w:val="004F21C9"/>
    <w:rsid w:val="004F2A77"/>
    <w:rsid w:val="004F448A"/>
    <w:rsid w:val="004F44F0"/>
    <w:rsid w:val="004F7510"/>
    <w:rsid w:val="004F76A2"/>
    <w:rsid w:val="004F7AC9"/>
    <w:rsid w:val="00502A2B"/>
    <w:rsid w:val="0050306B"/>
    <w:rsid w:val="00503718"/>
    <w:rsid w:val="00504F13"/>
    <w:rsid w:val="005068F4"/>
    <w:rsid w:val="005106F7"/>
    <w:rsid w:val="005112BF"/>
    <w:rsid w:val="0051176A"/>
    <w:rsid w:val="005127A4"/>
    <w:rsid w:val="00512B10"/>
    <w:rsid w:val="00513F58"/>
    <w:rsid w:val="00513FA6"/>
    <w:rsid w:val="00514C52"/>
    <w:rsid w:val="00515548"/>
    <w:rsid w:val="00515F80"/>
    <w:rsid w:val="0051651C"/>
    <w:rsid w:val="0052052E"/>
    <w:rsid w:val="005215E6"/>
    <w:rsid w:val="00522135"/>
    <w:rsid w:val="005221B8"/>
    <w:rsid w:val="00523B53"/>
    <w:rsid w:val="00523DFC"/>
    <w:rsid w:val="00524562"/>
    <w:rsid w:val="00524C59"/>
    <w:rsid w:val="00525DD5"/>
    <w:rsid w:val="00526353"/>
    <w:rsid w:val="0053009A"/>
    <w:rsid w:val="00530537"/>
    <w:rsid w:val="0053065F"/>
    <w:rsid w:val="00530782"/>
    <w:rsid w:val="0053172D"/>
    <w:rsid w:val="00532058"/>
    <w:rsid w:val="00533F66"/>
    <w:rsid w:val="005348A0"/>
    <w:rsid w:val="005357DE"/>
    <w:rsid w:val="005366D9"/>
    <w:rsid w:val="00536882"/>
    <w:rsid w:val="005371D3"/>
    <w:rsid w:val="0054133A"/>
    <w:rsid w:val="0054426F"/>
    <w:rsid w:val="00544F13"/>
    <w:rsid w:val="005457A7"/>
    <w:rsid w:val="00545A60"/>
    <w:rsid w:val="00545DFF"/>
    <w:rsid w:val="00546953"/>
    <w:rsid w:val="00546DDE"/>
    <w:rsid w:val="0054745D"/>
    <w:rsid w:val="00551CB9"/>
    <w:rsid w:val="00552232"/>
    <w:rsid w:val="00552E2B"/>
    <w:rsid w:val="00553CE7"/>
    <w:rsid w:val="005544C5"/>
    <w:rsid w:val="005546A4"/>
    <w:rsid w:val="00556861"/>
    <w:rsid w:val="00560308"/>
    <w:rsid w:val="00564234"/>
    <w:rsid w:val="00564423"/>
    <w:rsid w:val="00564F2D"/>
    <w:rsid w:val="005656F5"/>
    <w:rsid w:val="005665F5"/>
    <w:rsid w:val="00566FD0"/>
    <w:rsid w:val="00567329"/>
    <w:rsid w:val="005706EA"/>
    <w:rsid w:val="005708C1"/>
    <w:rsid w:val="005721B0"/>
    <w:rsid w:val="00572506"/>
    <w:rsid w:val="00572780"/>
    <w:rsid w:val="00573466"/>
    <w:rsid w:val="0057433F"/>
    <w:rsid w:val="00574BA6"/>
    <w:rsid w:val="005757C6"/>
    <w:rsid w:val="00575D6C"/>
    <w:rsid w:val="00576E3C"/>
    <w:rsid w:val="005806E5"/>
    <w:rsid w:val="00581358"/>
    <w:rsid w:val="00582D5D"/>
    <w:rsid w:val="00583DD9"/>
    <w:rsid w:val="00584C74"/>
    <w:rsid w:val="0058568E"/>
    <w:rsid w:val="00585DB0"/>
    <w:rsid w:val="00585E8A"/>
    <w:rsid w:val="00587958"/>
    <w:rsid w:val="00590054"/>
    <w:rsid w:val="0059088D"/>
    <w:rsid w:val="0059314A"/>
    <w:rsid w:val="00594246"/>
    <w:rsid w:val="005951D9"/>
    <w:rsid w:val="005953C2"/>
    <w:rsid w:val="00595AE1"/>
    <w:rsid w:val="00597C09"/>
    <w:rsid w:val="005A0DFE"/>
    <w:rsid w:val="005A100C"/>
    <w:rsid w:val="005A1240"/>
    <w:rsid w:val="005A152A"/>
    <w:rsid w:val="005A2657"/>
    <w:rsid w:val="005A39BE"/>
    <w:rsid w:val="005A4926"/>
    <w:rsid w:val="005A563B"/>
    <w:rsid w:val="005A5732"/>
    <w:rsid w:val="005A6062"/>
    <w:rsid w:val="005A64E8"/>
    <w:rsid w:val="005A6553"/>
    <w:rsid w:val="005A6679"/>
    <w:rsid w:val="005B04C6"/>
    <w:rsid w:val="005B0921"/>
    <w:rsid w:val="005B189A"/>
    <w:rsid w:val="005B568B"/>
    <w:rsid w:val="005B6015"/>
    <w:rsid w:val="005B61AE"/>
    <w:rsid w:val="005B633F"/>
    <w:rsid w:val="005B6887"/>
    <w:rsid w:val="005B688F"/>
    <w:rsid w:val="005B696F"/>
    <w:rsid w:val="005B6AA0"/>
    <w:rsid w:val="005B6B05"/>
    <w:rsid w:val="005B7957"/>
    <w:rsid w:val="005C043A"/>
    <w:rsid w:val="005C0970"/>
    <w:rsid w:val="005C305A"/>
    <w:rsid w:val="005C3C9D"/>
    <w:rsid w:val="005C3E90"/>
    <w:rsid w:val="005C430F"/>
    <w:rsid w:val="005C5CCF"/>
    <w:rsid w:val="005D0329"/>
    <w:rsid w:val="005D1187"/>
    <w:rsid w:val="005D1588"/>
    <w:rsid w:val="005D274F"/>
    <w:rsid w:val="005D3D27"/>
    <w:rsid w:val="005D47F1"/>
    <w:rsid w:val="005D4D9F"/>
    <w:rsid w:val="005D6A50"/>
    <w:rsid w:val="005D7005"/>
    <w:rsid w:val="005D7B8B"/>
    <w:rsid w:val="005E02E0"/>
    <w:rsid w:val="005E1442"/>
    <w:rsid w:val="005E2703"/>
    <w:rsid w:val="005E2822"/>
    <w:rsid w:val="005E31EC"/>
    <w:rsid w:val="005E3A82"/>
    <w:rsid w:val="005E3F94"/>
    <w:rsid w:val="005E422C"/>
    <w:rsid w:val="005E452C"/>
    <w:rsid w:val="005E55E2"/>
    <w:rsid w:val="005E5BA3"/>
    <w:rsid w:val="005E5CE9"/>
    <w:rsid w:val="005E6046"/>
    <w:rsid w:val="005E66BD"/>
    <w:rsid w:val="005F00BD"/>
    <w:rsid w:val="005F0778"/>
    <w:rsid w:val="005F0BA2"/>
    <w:rsid w:val="005F0F3F"/>
    <w:rsid w:val="005F2955"/>
    <w:rsid w:val="005F4B40"/>
    <w:rsid w:val="005F503B"/>
    <w:rsid w:val="005F6D71"/>
    <w:rsid w:val="005F741A"/>
    <w:rsid w:val="005F7FC2"/>
    <w:rsid w:val="0060052D"/>
    <w:rsid w:val="006008C3"/>
    <w:rsid w:val="006016ED"/>
    <w:rsid w:val="00602777"/>
    <w:rsid w:val="00602874"/>
    <w:rsid w:val="00603715"/>
    <w:rsid w:val="00603EAE"/>
    <w:rsid w:val="00604505"/>
    <w:rsid w:val="00606A53"/>
    <w:rsid w:val="00607381"/>
    <w:rsid w:val="006076A3"/>
    <w:rsid w:val="00607FF9"/>
    <w:rsid w:val="00611E92"/>
    <w:rsid w:val="006121C0"/>
    <w:rsid w:val="00612D74"/>
    <w:rsid w:val="006138F1"/>
    <w:rsid w:val="006140AD"/>
    <w:rsid w:val="0061483E"/>
    <w:rsid w:val="00614A27"/>
    <w:rsid w:val="006162EC"/>
    <w:rsid w:val="006172D4"/>
    <w:rsid w:val="00620F69"/>
    <w:rsid w:val="0062386B"/>
    <w:rsid w:val="00625FCB"/>
    <w:rsid w:val="006268A1"/>
    <w:rsid w:val="00626B44"/>
    <w:rsid w:val="006270AB"/>
    <w:rsid w:val="0062716B"/>
    <w:rsid w:val="006315F5"/>
    <w:rsid w:val="006340C7"/>
    <w:rsid w:val="00636E5F"/>
    <w:rsid w:val="00637C1E"/>
    <w:rsid w:val="00637F1D"/>
    <w:rsid w:val="006405AD"/>
    <w:rsid w:val="006409B5"/>
    <w:rsid w:val="00640BFA"/>
    <w:rsid w:val="00640E0D"/>
    <w:rsid w:val="00641452"/>
    <w:rsid w:val="00641BF8"/>
    <w:rsid w:val="00642E10"/>
    <w:rsid w:val="00645772"/>
    <w:rsid w:val="0064736C"/>
    <w:rsid w:val="006475A4"/>
    <w:rsid w:val="00650B28"/>
    <w:rsid w:val="006556A0"/>
    <w:rsid w:val="006565BE"/>
    <w:rsid w:val="00656E21"/>
    <w:rsid w:val="00661333"/>
    <w:rsid w:val="00661343"/>
    <w:rsid w:val="00661553"/>
    <w:rsid w:val="00661B85"/>
    <w:rsid w:val="00662A09"/>
    <w:rsid w:val="00663226"/>
    <w:rsid w:val="006655EB"/>
    <w:rsid w:val="00665A24"/>
    <w:rsid w:val="0066718D"/>
    <w:rsid w:val="00667B56"/>
    <w:rsid w:val="0067093E"/>
    <w:rsid w:val="0067143F"/>
    <w:rsid w:val="006723B1"/>
    <w:rsid w:val="00673DD2"/>
    <w:rsid w:val="0067420D"/>
    <w:rsid w:val="00674237"/>
    <w:rsid w:val="00674FFA"/>
    <w:rsid w:val="0067648B"/>
    <w:rsid w:val="006769F5"/>
    <w:rsid w:val="006773DA"/>
    <w:rsid w:val="00677879"/>
    <w:rsid w:val="00677AB4"/>
    <w:rsid w:val="00677DF8"/>
    <w:rsid w:val="00680004"/>
    <w:rsid w:val="00680D93"/>
    <w:rsid w:val="00682264"/>
    <w:rsid w:val="00682555"/>
    <w:rsid w:val="00682CE0"/>
    <w:rsid w:val="00684357"/>
    <w:rsid w:val="0068485A"/>
    <w:rsid w:val="00685A64"/>
    <w:rsid w:val="00685CC6"/>
    <w:rsid w:val="006866C1"/>
    <w:rsid w:val="00686D3A"/>
    <w:rsid w:val="00691743"/>
    <w:rsid w:val="006921DD"/>
    <w:rsid w:val="0069259B"/>
    <w:rsid w:val="006926BB"/>
    <w:rsid w:val="006939D7"/>
    <w:rsid w:val="00693C7D"/>
    <w:rsid w:val="00694397"/>
    <w:rsid w:val="006955EB"/>
    <w:rsid w:val="00697752"/>
    <w:rsid w:val="006A01A9"/>
    <w:rsid w:val="006A18EE"/>
    <w:rsid w:val="006A324A"/>
    <w:rsid w:val="006A32E5"/>
    <w:rsid w:val="006A434C"/>
    <w:rsid w:val="006A6B92"/>
    <w:rsid w:val="006A7C45"/>
    <w:rsid w:val="006B0537"/>
    <w:rsid w:val="006B1105"/>
    <w:rsid w:val="006B1233"/>
    <w:rsid w:val="006B1451"/>
    <w:rsid w:val="006B1634"/>
    <w:rsid w:val="006B179A"/>
    <w:rsid w:val="006B1EC3"/>
    <w:rsid w:val="006B29F8"/>
    <w:rsid w:val="006B45AD"/>
    <w:rsid w:val="006B4775"/>
    <w:rsid w:val="006B595B"/>
    <w:rsid w:val="006B6662"/>
    <w:rsid w:val="006C0991"/>
    <w:rsid w:val="006C0B55"/>
    <w:rsid w:val="006C1185"/>
    <w:rsid w:val="006C11B4"/>
    <w:rsid w:val="006C183C"/>
    <w:rsid w:val="006C2E03"/>
    <w:rsid w:val="006C3652"/>
    <w:rsid w:val="006C57E7"/>
    <w:rsid w:val="006C5DE0"/>
    <w:rsid w:val="006C66B9"/>
    <w:rsid w:val="006D0C84"/>
    <w:rsid w:val="006D267F"/>
    <w:rsid w:val="006D48C1"/>
    <w:rsid w:val="006D4CC2"/>
    <w:rsid w:val="006D5182"/>
    <w:rsid w:val="006D6144"/>
    <w:rsid w:val="006D67A4"/>
    <w:rsid w:val="006E039B"/>
    <w:rsid w:val="006E4494"/>
    <w:rsid w:val="006E4D53"/>
    <w:rsid w:val="006E5627"/>
    <w:rsid w:val="006E614D"/>
    <w:rsid w:val="006E6E83"/>
    <w:rsid w:val="006F0D17"/>
    <w:rsid w:val="006F1D36"/>
    <w:rsid w:val="006F3F42"/>
    <w:rsid w:val="006F481A"/>
    <w:rsid w:val="006F63BC"/>
    <w:rsid w:val="006F6851"/>
    <w:rsid w:val="006F7A0D"/>
    <w:rsid w:val="007000A7"/>
    <w:rsid w:val="00700D40"/>
    <w:rsid w:val="00700F9E"/>
    <w:rsid w:val="00701336"/>
    <w:rsid w:val="007060C5"/>
    <w:rsid w:val="007073E5"/>
    <w:rsid w:val="0070798C"/>
    <w:rsid w:val="00707ECE"/>
    <w:rsid w:val="0071037C"/>
    <w:rsid w:val="00710552"/>
    <w:rsid w:val="007119FD"/>
    <w:rsid w:val="00711C3E"/>
    <w:rsid w:val="007132B5"/>
    <w:rsid w:val="00714A14"/>
    <w:rsid w:val="007151D0"/>
    <w:rsid w:val="007161F3"/>
    <w:rsid w:val="00716C23"/>
    <w:rsid w:val="00717CDC"/>
    <w:rsid w:val="00720266"/>
    <w:rsid w:val="00721174"/>
    <w:rsid w:val="0072308C"/>
    <w:rsid w:val="00723096"/>
    <w:rsid w:val="00723E9C"/>
    <w:rsid w:val="00726352"/>
    <w:rsid w:val="00726447"/>
    <w:rsid w:val="007265CC"/>
    <w:rsid w:val="00730051"/>
    <w:rsid w:val="00730312"/>
    <w:rsid w:val="0073070C"/>
    <w:rsid w:val="00730E4E"/>
    <w:rsid w:val="0073146C"/>
    <w:rsid w:val="00733F94"/>
    <w:rsid w:val="00735BD7"/>
    <w:rsid w:val="00735DD1"/>
    <w:rsid w:val="007360EC"/>
    <w:rsid w:val="007367B4"/>
    <w:rsid w:val="00737EE9"/>
    <w:rsid w:val="00740EA1"/>
    <w:rsid w:val="00741550"/>
    <w:rsid w:val="0074195C"/>
    <w:rsid w:val="00742148"/>
    <w:rsid w:val="0074296E"/>
    <w:rsid w:val="0074365C"/>
    <w:rsid w:val="00744580"/>
    <w:rsid w:val="007450A6"/>
    <w:rsid w:val="00745219"/>
    <w:rsid w:val="007464A0"/>
    <w:rsid w:val="00746D1E"/>
    <w:rsid w:val="007506B2"/>
    <w:rsid w:val="00753DAC"/>
    <w:rsid w:val="00755F45"/>
    <w:rsid w:val="00756DC9"/>
    <w:rsid w:val="0076053C"/>
    <w:rsid w:val="00760A29"/>
    <w:rsid w:val="0076123B"/>
    <w:rsid w:val="0076179E"/>
    <w:rsid w:val="007621D6"/>
    <w:rsid w:val="00762355"/>
    <w:rsid w:val="00762F96"/>
    <w:rsid w:val="0076316A"/>
    <w:rsid w:val="007664E8"/>
    <w:rsid w:val="00770BB8"/>
    <w:rsid w:val="00773290"/>
    <w:rsid w:val="00773F21"/>
    <w:rsid w:val="00774582"/>
    <w:rsid w:val="00775400"/>
    <w:rsid w:val="00777377"/>
    <w:rsid w:val="00780364"/>
    <w:rsid w:val="00781536"/>
    <w:rsid w:val="007823B3"/>
    <w:rsid w:val="007828D8"/>
    <w:rsid w:val="00782E9F"/>
    <w:rsid w:val="007836B2"/>
    <w:rsid w:val="00784DFA"/>
    <w:rsid w:val="00784EDB"/>
    <w:rsid w:val="007860D9"/>
    <w:rsid w:val="0078622D"/>
    <w:rsid w:val="00786FAB"/>
    <w:rsid w:val="00787FD1"/>
    <w:rsid w:val="007909E3"/>
    <w:rsid w:val="00790F21"/>
    <w:rsid w:val="007924D3"/>
    <w:rsid w:val="007939C4"/>
    <w:rsid w:val="007975EE"/>
    <w:rsid w:val="007A0752"/>
    <w:rsid w:val="007A08E5"/>
    <w:rsid w:val="007A0E6D"/>
    <w:rsid w:val="007A35E5"/>
    <w:rsid w:val="007A4497"/>
    <w:rsid w:val="007A561D"/>
    <w:rsid w:val="007A63F2"/>
    <w:rsid w:val="007A6765"/>
    <w:rsid w:val="007A70F3"/>
    <w:rsid w:val="007B0F8C"/>
    <w:rsid w:val="007B1102"/>
    <w:rsid w:val="007B114C"/>
    <w:rsid w:val="007B1A94"/>
    <w:rsid w:val="007B1CC5"/>
    <w:rsid w:val="007B217C"/>
    <w:rsid w:val="007B21DC"/>
    <w:rsid w:val="007B4E50"/>
    <w:rsid w:val="007B50AE"/>
    <w:rsid w:val="007B6C76"/>
    <w:rsid w:val="007C087E"/>
    <w:rsid w:val="007C0946"/>
    <w:rsid w:val="007C1989"/>
    <w:rsid w:val="007C2893"/>
    <w:rsid w:val="007C5934"/>
    <w:rsid w:val="007C5EB4"/>
    <w:rsid w:val="007C6151"/>
    <w:rsid w:val="007C6AA9"/>
    <w:rsid w:val="007C74BA"/>
    <w:rsid w:val="007C77D1"/>
    <w:rsid w:val="007C7D50"/>
    <w:rsid w:val="007D18C6"/>
    <w:rsid w:val="007D18C9"/>
    <w:rsid w:val="007D32E8"/>
    <w:rsid w:val="007D3C55"/>
    <w:rsid w:val="007D3F7A"/>
    <w:rsid w:val="007D506C"/>
    <w:rsid w:val="007E0011"/>
    <w:rsid w:val="007E0CFA"/>
    <w:rsid w:val="007E1419"/>
    <w:rsid w:val="007E1C56"/>
    <w:rsid w:val="007E4933"/>
    <w:rsid w:val="007E5EEE"/>
    <w:rsid w:val="007E6A69"/>
    <w:rsid w:val="007E6E13"/>
    <w:rsid w:val="007E7F53"/>
    <w:rsid w:val="007F0858"/>
    <w:rsid w:val="007F2F75"/>
    <w:rsid w:val="007F2F9B"/>
    <w:rsid w:val="007F3887"/>
    <w:rsid w:val="007F5EFD"/>
    <w:rsid w:val="007F640E"/>
    <w:rsid w:val="007F6F4C"/>
    <w:rsid w:val="007F749C"/>
    <w:rsid w:val="00800E7A"/>
    <w:rsid w:val="00802462"/>
    <w:rsid w:val="00802487"/>
    <w:rsid w:val="00804895"/>
    <w:rsid w:val="00804BC3"/>
    <w:rsid w:val="008067A3"/>
    <w:rsid w:val="0080708E"/>
    <w:rsid w:val="0081037E"/>
    <w:rsid w:val="00810936"/>
    <w:rsid w:val="00811F15"/>
    <w:rsid w:val="00813E2D"/>
    <w:rsid w:val="00814713"/>
    <w:rsid w:val="00814E98"/>
    <w:rsid w:val="008156E7"/>
    <w:rsid w:val="008159F7"/>
    <w:rsid w:val="00815D77"/>
    <w:rsid w:val="00815F04"/>
    <w:rsid w:val="0081742A"/>
    <w:rsid w:val="008203AF"/>
    <w:rsid w:val="00821024"/>
    <w:rsid w:val="00821717"/>
    <w:rsid w:val="0082208A"/>
    <w:rsid w:val="00823BD9"/>
    <w:rsid w:val="00823FC2"/>
    <w:rsid w:val="008246CF"/>
    <w:rsid w:val="00826F27"/>
    <w:rsid w:val="008274BF"/>
    <w:rsid w:val="00827856"/>
    <w:rsid w:val="00827871"/>
    <w:rsid w:val="00827BC1"/>
    <w:rsid w:val="00830CA0"/>
    <w:rsid w:val="00831BC5"/>
    <w:rsid w:val="008327F9"/>
    <w:rsid w:val="00832987"/>
    <w:rsid w:val="00833B65"/>
    <w:rsid w:val="00833E0D"/>
    <w:rsid w:val="0083432C"/>
    <w:rsid w:val="00834E79"/>
    <w:rsid w:val="0083501B"/>
    <w:rsid w:val="0083560B"/>
    <w:rsid w:val="00836114"/>
    <w:rsid w:val="008371BD"/>
    <w:rsid w:val="00837946"/>
    <w:rsid w:val="00840739"/>
    <w:rsid w:val="00843859"/>
    <w:rsid w:val="00846BC4"/>
    <w:rsid w:val="008475DF"/>
    <w:rsid w:val="00847BDE"/>
    <w:rsid w:val="00847F79"/>
    <w:rsid w:val="008516E8"/>
    <w:rsid w:val="00853354"/>
    <w:rsid w:val="00855974"/>
    <w:rsid w:val="008562C5"/>
    <w:rsid w:val="0085645B"/>
    <w:rsid w:val="00856960"/>
    <w:rsid w:val="00857732"/>
    <w:rsid w:val="0086130D"/>
    <w:rsid w:val="008656B8"/>
    <w:rsid w:val="00865AA2"/>
    <w:rsid w:val="00865B94"/>
    <w:rsid w:val="008673EA"/>
    <w:rsid w:val="008720CD"/>
    <w:rsid w:val="008732CB"/>
    <w:rsid w:val="0087340E"/>
    <w:rsid w:val="00874A6D"/>
    <w:rsid w:val="00875A24"/>
    <w:rsid w:val="00876665"/>
    <w:rsid w:val="00881AF7"/>
    <w:rsid w:val="00881D72"/>
    <w:rsid w:val="008826EC"/>
    <w:rsid w:val="008832AD"/>
    <w:rsid w:val="0088439D"/>
    <w:rsid w:val="0088625F"/>
    <w:rsid w:val="00886909"/>
    <w:rsid w:val="008906BD"/>
    <w:rsid w:val="0089465E"/>
    <w:rsid w:val="00895DD0"/>
    <w:rsid w:val="00896B90"/>
    <w:rsid w:val="008970DE"/>
    <w:rsid w:val="00897166"/>
    <w:rsid w:val="00897B4C"/>
    <w:rsid w:val="008A2B67"/>
    <w:rsid w:val="008A4605"/>
    <w:rsid w:val="008A4F49"/>
    <w:rsid w:val="008A65EC"/>
    <w:rsid w:val="008A6C85"/>
    <w:rsid w:val="008A6D67"/>
    <w:rsid w:val="008A7BAF"/>
    <w:rsid w:val="008B4B17"/>
    <w:rsid w:val="008B4E96"/>
    <w:rsid w:val="008B527E"/>
    <w:rsid w:val="008B5404"/>
    <w:rsid w:val="008B5E00"/>
    <w:rsid w:val="008B643F"/>
    <w:rsid w:val="008B6480"/>
    <w:rsid w:val="008B692E"/>
    <w:rsid w:val="008B6F9C"/>
    <w:rsid w:val="008B7EE9"/>
    <w:rsid w:val="008C0B31"/>
    <w:rsid w:val="008C119C"/>
    <w:rsid w:val="008C1A28"/>
    <w:rsid w:val="008C25B4"/>
    <w:rsid w:val="008C27D7"/>
    <w:rsid w:val="008C42D0"/>
    <w:rsid w:val="008C4335"/>
    <w:rsid w:val="008C4C0F"/>
    <w:rsid w:val="008C52F2"/>
    <w:rsid w:val="008D0A38"/>
    <w:rsid w:val="008D1475"/>
    <w:rsid w:val="008D2340"/>
    <w:rsid w:val="008D3DF2"/>
    <w:rsid w:val="008D4983"/>
    <w:rsid w:val="008D4E23"/>
    <w:rsid w:val="008D58FD"/>
    <w:rsid w:val="008D6B93"/>
    <w:rsid w:val="008D6E0A"/>
    <w:rsid w:val="008D7C74"/>
    <w:rsid w:val="008E0AAE"/>
    <w:rsid w:val="008E0B7C"/>
    <w:rsid w:val="008E12D3"/>
    <w:rsid w:val="008E1D22"/>
    <w:rsid w:val="008E2755"/>
    <w:rsid w:val="008E3ACD"/>
    <w:rsid w:val="008E4977"/>
    <w:rsid w:val="008E6238"/>
    <w:rsid w:val="008E7710"/>
    <w:rsid w:val="008F0D60"/>
    <w:rsid w:val="008F1B30"/>
    <w:rsid w:val="008F2898"/>
    <w:rsid w:val="008F30D0"/>
    <w:rsid w:val="008F36D8"/>
    <w:rsid w:val="008F388B"/>
    <w:rsid w:val="008F38F0"/>
    <w:rsid w:val="008F4D57"/>
    <w:rsid w:val="008F5207"/>
    <w:rsid w:val="008F5EA6"/>
    <w:rsid w:val="008F659B"/>
    <w:rsid w:val="008F7522"/>
    <w:rsid w:val="00900463"/>
    <w:rsid w:val="0090123C"/>
    <w:rsid w:val="00901803"/>
    <w:rsid w:val="009018CF"/>
    <w:rsid w:val="00903386"/>
    <w:rsid w:val="009038F9"/>
    <w:rsid w:val="009045D1"/>
    <w:rsid w:val="00904E5B"/>
    <w:rsid w:val="00905924"/>
    <w:rsid w:val="00905C1E"/>
    <w:rsid w:val="00907B7A"/>
    <w:rsid w:val="009101CB"/>
    <w:rsid w:val="009107ED"/>
    <w:rsid w:val="009124F6"/>
    <w:rsid w:val="009125A6"/>
    <w:rsid w:val="00912EC1"/>
    <w:rsid w:val="00912F26"/>
    <w:rsid w:val="009130B6"/>
    <w:rsid w:val="009145BB"/>
    <w:rsid w:val="00917D42"/>
    <w:rsid w:val="009200CE"/>
    <w:rsid w:val="009210C7"/>
    <w:rsid w:val="00922435"/>
    <w:rsid w:val="00923776"/>
    <w:rsid w:val="00924625"/>
    <w:rsid w:val="0092505B"/>
    <w:rsid w:val="0092598B"/>
    <w:rsid w:val="009269D3"/>
    <w:rsid w:val="00926DDE"/>
    <w:rsid w:val="00926E1A"/>
    <w:rsid w:val="0093039A"/>
    <w:rsid w:val="00930497"/>
    <w:rsid w:val="009325CD"/>
    <w:rsid w:val="009326F1"/>
    <w:rsid w:val="00933D3F"/>
    <w:rsid w:val="00935E07"/>
    <w:rsid w:val="009377DD"/>
    <w:rsid w:val="0094000E"/>
    <w:rsid w:val="0094214C"/>
    <w:rsid w:val="0094257A"/>
    <w:rsid w:val="009431ED"/>
    <w:rsid w:val="00944FF6"/>
    <w:rsid w:val="009457B2"/>
    <w:rsid w:val="009466C4"/>
    <w:rsid w:val="00947024"/>
    <w:rsid w:val="00947AB0"/>
    <w:rsid w:val="00947CCF"/>
    <w:rsid w:val="00947EFC"/>
    <w:rsid w:val="00951FC4"/>
    <w:rsid w:val="00954710"/>
    <w:rsid w:val="00955A1B"/>
    <w:rsid w:val="00956A65"/>
    <w:rsid w:val="009606FB"/>
    <w:rsid w:val="00963A63"/>
    <w:rsid w:val="00963B25"/>
    <w:rsid w:val="009709DE"/>
    <w:rsid w:val="00970D84"/>
    <w:rsid w:val="00970FB4"/>
    <w:rsid w:val="00971189"/>
    <w:rsid w:val="009716B8"/>
    <w:rsid w:val="00971B58"/>
    <w:rsid w:val="009724A7"/>
    <w:rsid w:val="00972922"/>
    <w:rsid w:val="00972FA8"/>
    <w:rsid w:val="00973005"/>
    <w:rsid w:val="00973789"/>
    <w:rsid w:val="00973F93"/>
    <w:rsid w:val="00974917"/>
    <w:rsid w:val="00977983"/>
    <w:rsid w:val="00980020"/>
    <w:rsid w:val="0098015F"/>
    <w:rsid w:val="00980399"/>
    <w:rsid w:val="0098087B"/>
    <w:rsid w:val="009837D5"/>
    <w:rsid w:val="00983F9A"/>
    <w:rsid w:val="00984F0D"/>
    <w:rsid w:val="00985ACE"/>
    <w:rsid w:val="009866D9"/>
    <w:rsid w:val="0098676E"/>
    <w:rsid w:val="0099069A"/>
    <w:rsid w:val="00990C13"/>
    <w:rsid w:val="00994E24"/>
    <w:rsid w:val="00994FD6"/>
    <w:rsid w:val="009A000B"/>
    <w:rsid w:val="009A0470"/>
    <w:rsid w:val="009A0D6A"/>
    <w:rsid w:val="009A0EB2"/>
    <w:rsid w:val="009A14A2"/>
    <w:rsid w:val="009A2228"/>
    <w:rsid w:val="009A28BC"/>
    <w:rsid w:val="009A4091"/>
    <w:rsid w:val="009A4A2A"/>
    <w:rsid w:val="009A56E0"/>
    <w:rsid w:val="009A76BF"/>
    <w:rsid w:val="009B15B7"/>
    <w:rsid w:val="009B17CA"/>
    <w:rsid w:val="009B1F9E"/>
    <w:rsid w:val="009B2093"/>
    <w:rsid w:val="009B22FD"/>
    <w:rsid w:val="009B244E"/>
    <w:rsid w:val="009B32E1"/>
    <w:rsid w:val="009B440E"/>
    <w:rsid w:val="009B49C5"/>
    <w:rsid w:val="009B4FCE"/>
    <w:rsid w:val="009B7013"/>
    <w:rsid w:val="009C0147"/>
    <w:rsid w:val="009C120D"/>
    <w:rsid w:val="009C13E6"/>
    <w:rsid w:val="009C3909"/>
    <w:rsid w:val="009C4DA6"/>
    <w:rsid w:val="009C56C6"/>
    <w:rsid w:val="009C673D"/>
    <w:rsid w:val="009C7312"/>
    <w:rsid w:val="009D0CF7"/>
    <w:rsid w:val="009D34E1"/>
    <w:rsid w:val="009D3806"/>
    <w:rsid w:val="009D54A2"/>
    <w:rsid w:val="009D5531"/>
    <w:rsid w:val="009D63E1"/>
    <w:rsid w:val="009D681C"/>
    <w:rsid w:val="009D792D"/>
    <w:rsid w:val="009D7E30"/>
    <w:rsid w:val="009D7EBC"/>
    <w:rsid w:val="009E00FC"/>
    <w:rsid w:val="009E04A5"/>
    <w:rsid w:val="009E057E"/>
    <w:rsid w:val="009E0AC7"/>
    <w:rsid w:val="009E13DF"/>
    <w:rsid w:val="009E2B97"/>
    <w:rsid w:val="009E373A"/>
    <w:rsid w:val="009E4B3E"/>
    <w:rsid w:val="009E54F1"/>
    <w:rsid w:val="009E628D"/>
    <w:rsid w:val="009E669B"/>
    <w:rsid w:val="009E7219"/>
    <w:rsid w:val="009E7C95"/>
    <w:rsid w:val="009F01EF"/>
    <w:rsid w:val="009F76B9"/>
    <w:rsid w:val="00A0010D"/>
    <w:rsid w:val="00A01184"/>
    <w:rsid w:val="00A0159E"/>
    <w:rsid w:val="00A02230"/>
    <w:rsid w:val="00A02477"/>
    <w:rsid w:val="00A02A61"/>
    <w:rsid w:val="00A02B0A"/>
    <w:rsid w:val="00A034A8"/>
    <w:rsid w:val="00A03937"/>
    <w:rsid w:val="00A05E8C"/>
    <w:rsid w:val="00A06267"/>
    <w:rsid w:val="00A064CA"/>
    <w:rsid w:val="00A06550"/>
    <w:rsid w:val="00A07AB0"/>
    <w:rsid w:val="00A07B30"/>
    <w:rsid w:val="00A11ABF"/>
    <w:rsid w:val="00A11AF3"/>
    <w:rsid w:val="00A1472F"/>
    <w:rsid w:val="00A158E3"/>
    <w:rsid w:val="00A171BF"/>
    <w:rsid w:val="00A2245E"/>
    <w:rsid w:val="00A23B74"/>
    <w:rsid w:val="00A23E09"/>
    <w:rsid w:val="00A24706"/>
    <w:rsid w:val="00A25023"/>
    <w:rsid w:val="00A252C0"/>
    <w:rsid w:val="00A310D7"/>
    <w:rsid w:val="00A31AD2"/>
    <w:rsid w:val="00A32BE8"/>
    <w:rsid w:val="00A32FEF"/>
    <w:rsid w:val="00A335BF"/>
    <w:rsid w:val="00A34268"/>
    <w:rsid w:val="00A3541A"/>
    <w:rsid w:val="00A354B6"/>
    <w:rsid w:val="00A3554F"/>
    <w:rsid w:val="00A36A62"/>
    <w:rsid w:val="00A36AFB"/>
    <w:rsid w:val="00A3776C"/>
    <w:rsid w:val="00A37CFD"/>
    <w:rsid w:val="00A40787"/>
    <w:rsid w:val="00A438E4"/>
    <w:rsid w:val="00A450C5"/>
    <w:rsid w:val="00A456D7"/>
    <w:rsid w:val="00A46217"/>
    <w:rsid w:val="00A474F8"/>
    <w:rsid w:val="00A529AF"/>
    <w:rsid w:val="00A52B8E"/>
    <w:rsid w:val="00A53AE5"/>
    <w:rsid w:val="00A54841"/>
    <w:rsid w:val="00A56124"/>
    <w:rsid w:val="00A6151A"/>
    <w:rsid w:val="00A61E5A"/>
    <w:rsid w:val="00A62CE0"/>
    <w:rsid w:val="00A63593"/>
    <w:rsid w:val="00A636F9"/>
    <w:rsid w:val="00A64106"/>
    <w:rsid w:val="00A65026"/>
    <w:rsid w:val="00A65ED1"/>
    <w:rsid w:val="00A663DE"/>
    <w:rsid w:val="00A66582"/>
    <w:rsid w:val="00A67513"/>
    <w:rsid w:val="00A6757F"/>
    <w:rsid w:val="00A6773C"/>
    <w:rsid w:val="00A67941"/>
    <w:rsid w:val="00A7009D"/>
    <w:rsid w:val="00A70327"/>
    <w:rsid w:val="00A705D2"/>
    <w:rsid w:val="00A73FA7"/>
    <w:rsid w:val="00A73FD5"/>
    <w:rsid w:val="00A74A24"/>
    <w:rsid w:val="00A766AE"/>
    <w:rsid w:val="00A777F0"/>
    <w:rsid w:val="00A77E4E"/>
    <w:rsid w:val="00A80181"/>
    <w:rsid w:val="00A80A92"/>
    <w:rsid w:val="00A80C7D"/>
    <w:rsid w:val="00A81F7B"/>
    <w:rsid w:val="00A82896"/>
    <w:rsid w:val="00A8566D"/>
    <w:rsid w:val="00A85766"/>
    <w:rsid w:val="00A877F1"/>
    <w:rsid w:val="00A87DA1"/>
    <w:rsid w:val="00A901FB"/>
    <w:rsid w:val="00A90F5C"/>
    <w:rsid w:val="00A91DF7"/>
    <w:rsid w:val="00A9452A"/>
    <w:rsid w:val="00A96010"/>
    <w:rsid w:val="00A9731F"/>
    <w:rsid w:val="00A97723"/>
    <w:rsid w:val="00AA31D1"/>
    <w:rsid w:val="00AA36C8"/>
    <w:rsid w:val="00AA3996"/>
    <w:rsid w:val="00AA585C"/>
    <w:rsid w:val="00AA6453"/>
    <w:rsid w:val="00AA69A3"/>
    <w:rsid w:val="00AA73A2"/>
    <w:rsid w:val="00AA74A1"/>
    <w:rsid w:val="00AA7D63"/>
    <w:rsid w:val="00AA7FBF"/>
    <w:rsid w:val="00AB18A5"/>
    <w:rsid w:val="00AB237D"/>
    <w:rsid w:val="00AB2F30"/>
    <w:rsid w:val="00AB3363"/>
    <w:rsid w:val="00AB375F"/>
    <w:rsid w:val="00AB57D9"/>
    <w:rsid w:val="00AB5B5D"/>
    <w:rsid w:val="00AB5C55"/>
    <w:rsid w:val="00AB623E"/>
    <w:rsid w:val="00AB703D"/>
    <w:rsid w:val="00AB776C"/>
    <w:rsid w:val="00AC13DB"/>
    <w:rsid w:val="00AC42B5"/>
    <w:rsid w:val="00AC42E0"/>
    <w:rsid w:val="00AC4477"/>
    <w:rsid w:val="00AC453E"/>
    <w:rsid w:val="00AC4C13"/>
    <w:rsid w:val="00AC5451"/>
    <w:rsid w:val="00AC764A"/>
    <w:rsid w:val="00AC7B4B"/>
    <w:rsid w:val="00AD03EA"/>
    <w:rsid w:val="00AD19F5"/>
    <w:rsid w:val="00AD2222"/>
    <w:rsid w:val="00AD2DD7"/>
    <w:rsid w:val="00AD434C"/>
    <w:rsid w:val="00AD4D9A"/>
    <w:rsid w:val="00AD54A2"/>
    <w:rsid w:val="00AD7402"/>
    <w:rsid w:val="00AE21A9"/>
    <w:rsid w:val="00AE47DA"/>
    <w:rsid w:val="00AE4BC6"/>
    <w:rsid w:val="00AE4D1A"/>
    <w:rsid w:val="00AE7317"/>
    <w:rsid w:val="00AF190F"/>
    <w:rsid w:val="00AF298B"/>
    <w:rsid w:val="00AF2B7B"/>
    <w:rsid w:val="00AF2DF2"/>
    <w:rsid w:val="00AF3803"/>
    <w:rsid w:val="00AF4030"/>
    <w:rsid w:val="00AF4853"/>
    <w:rsid w:val="00AF48BF"/>
    <w:rsid w:val="00AF4A14"/>
    <w:rsid w:val="00AF5991"/>
    <w:rsid w:val="00AF5A02"/>
    <w:rsid w:val="00AF5D56"/>
    <w:rsid w:val="00AF6B4C"/>
    <w:rsid w:val="00AF6C99"/>
    <w:rsid w:val="00B01203"/>
    <w:rsid w:val="00B01C20"/>
    <w:rsid w:val="00B03FA4"/>
    <w:rsid w:val="00B041EF"/>
    <w:rsid w:val="00B04370"/>
    <w:rsid w:val="00B06103"/>
    <w:rsid w:val="00B0664C"/>
    <w:rsid w:val="00B07C93"/>
    <w:rsid w:val="00B11334"/>
    <w:rsid w:val="00B12894"/>
    <w:rsid w:val="00B13A2D"/>
    <w:rsid w:val="00B1441E"/>
    <w:rsid w:val="00B14909"/>
    <w:rsid w:val="00B14A08"/>
    <w:rsid w:val="00B16378"/>
    <w:rsid w:val="00B21261"/>
    <w:rsid w:val="00B21FA4"/>
    <w:rsid w:val="00B21FDF"/>
    <w:rsid w:val="00B2337B"/>
    <w:rsid w:val="00B25969"/>
    <w:rsid w:val="00B3044E"/>
    <w:rsid w:val="00B30774"/>
    <w:rsid w:val="00B30A16"/>
    <w:rsid w:val="00B32D8E"/>
    <w:rsid w:val="00B33BA5"/>
    <w:rsid w:val="00B33BC8"/>
    <w:rsid w:val="00B33C88"/>
    <w:rsid w:val="00B3418B"/>
    <w:rsid w:val="00B34348"/>
    <w:rsid w:val="00B3525F"/>
    <w:rsid w:val="00B35C1D"/>
    <w:rsid w:val="00B35DA2"/>
    <w:rsid w:val="00B378D1"/>
    <w:rsid w:val="00B37F71"/>
    <w:rsid w:val="00B41AD3"/>
    <w:rsid w:val="00B426AC"/>
    <w:rsid w:val="00B433A1"/>
    <w:rsid w:val="00B44882"/>
    <w:rsid w:val="00B455FE"/>
    <w:rsid w:val="00B45B26"/>
    <w:rsid w:val="00B45DD7"/>
    <w:rsid w:val="00B46361"/>
    <w:rsid w:val="00B46D5B"/>
    <w:rsid w:val="00B47991"/>
    <w:rsid w:val="00B508CE"/>
    <w:rsid w:val="00B50E58"/>
    <w:rsid w:val="00B5131E"/>
    <w:rsid w:val="00B514C0"/>
    <w:rsid w:val="00B52092"/>
    <w:rsid w:val="00B52680"/>
    <w:rsid w:val="00B536CB"/>
    <w:rsid w:val="00B537D6"/>
    <w:rsid w:val="00B5540C"/>
    <w:rsid w:val="00B55B53"/>
    <w:rsid w:val="00B55B54"/>
    <w:rsid w:val="00B57498"/>
    <w:rsid w:val="00B57803"/>
    <w:rsid w:val="00B618F5"/>
    <w:rsid w:val="00B61BB8"/>
    <w:rsid w:val="00B61F16"/>
    <w:rsid w:val="00B62F52"/>
    <w:rsid w:val="00B7038D"/>
    <w:rsid w:val="00B714C6"/>
    <w:rsid w:val="00B71FF9"/>
    <w:rsid w:val="00B73688"/>
    <w:rsid w:val="00B73B7B"/>
    <w:rsid w:val="00B74084"/>
    <w:rsid w:val="00B745A3"/>
    <w:rsid w:val="00B7627F"/>
    <w:rsid w:val="00B80629"/>
    <w:rsid w:val="00B80C7A"/>
    <w:rsid w:val="00B80EF1"/>
    <w:rsid w:val="00B8177C"/>
    <w:rsid w:val="00B8298F"/>
    <w:rsid w:val="00B8371B"/>
    <w:rsid w:val="00B83A92"/>
    <w:rsid w:val="00B83EFC"/>
    <w:rsid w:val="00B84CCE"/>
    <w:rsid w:val="00B856DC"/>
    <w:rsid w:val="00B86CA4"/>
    <w:rsid w:val="00B86D97"/>
    <w:rsid w:val="00B879B9"/>
    <w:rsid w:val="00B904E7"/>
    <w:rsid w:val="00B91056"/>
    <w:rsid w:val="00B91D81"/>
    <w:rsid w:val="00B9246C"/>
    <w:rsid w:val="00B94A93"/>
    <w:rsid w:val="00B9586B"/>
    <w:rsid w:val="00B9616A"/>
    <w:rsid w:val="00B967D6"/>
    <w:rsid w:val="00B970CF"/>
    <w:rsid w:val="00B971D6"/>
    <w:rsid w:val="00B97646"/>
    <w:rsid w:val="00B97776"/>
    <w:rsid w:val="00BA013A"/>
    <w:rsid w:val="00BA06BB"/>
    <w:rsid w:val="00BA137B"/>
    <w:rsid w:val="00BA5502"/>
    <w:rsid w:val="00BA585C"/>
    <w:rsid w:val="00BA5CFD"/>
    <w:rsid w:val="00BA5E88"/>
    <w:rsid w:val="00BA75A6"/>
    <w:rsid w:val="00BB0C24"/>
    <w:rsid w:val="00BB0D81"/>
    <w:rsid w:val="00BB16D1"/>
    <w:rsid w:val="00BB3AC0"/>
    <w:rsid w:val="00BB3D3C"/>
    <w:rsid w:val="00BB6612"/>
    <w:rsid w:val="00BB6BCA"/>
    <w:rsid w:val="00BB7037"/>
    <w:rsid w:val="00BB7A1B"/>
    <w:rsid w:val="00BC279E"/>
    <w:rsid w:val="00BC4CE0"/>
    <w:rsid w:val="00BC74F0"/>
    <w:rsid w:val="00BD0556"/>
    <w:rsid w:val="00BD05AE"/>
    <w:rsid w:val="00BD1017"/>
    <w:rsid w:val="00BD21C0"/>
    <w:rsid w:val="00BD2920"/>
    <w:rsid w:val="00BD296F"/>
    <w:rsid w:val="00BD3E0C"/>
    <w:rsid w:val="00BD5036"/>
    <w:rsid w:val="00BD5170"/>
    <w:rsid w:val="00BD5ADA"/>
    <w:rsid w:val="00BD62E9"/>
    <w:rsid w:val="00BD71EE"/>
    <w:rsid w:val="00BD78B4"/>
    <w:rsid w:val="00BE04E2"/>
    <w:rsid w:val="00BE2BF3"/>
    <w:rsid w:val="00BE3CB2"/>
    <w:rsid w:val="00BE3DAB"/>
    <w:rsid w:val="00BE5097"/>
    <w:rsid w:val="00BF0F96"/>
    <w:rsid w:val="00BF0FFD"/>
    <w:rsid w:val="00BF30E8"/>
    <w:rsid w:val="00BF39A3"/>
    <w:rsid w:val="00BF4DDE"/>
    <w:rsid w:val="00BF515C"/>
    <w:rsid w:val="00BF64D5"/>
    <w:rsid w:val="00BF720B"/>
    <w:rsid w:val="00C00C71"/>
    <w:rsid w:val="00C038AA"/>
    <w:rsid w:val="00C048D8"/>
    <w:rsid w:val="00C04CD5"/>
    <w:rsid w:val="00C07DBD"/>
    <w:rsid w:val="00C10531"/>
    <w:rsid w:val="00C10C06"/>
    <w:rsid w:val="00C11081"/>
    <w:rsid w:val="00C112B1"/>
    <w:rsid w:val="00C11DC0"/>
    <w:rsid w:val="00C121F7"/>
    <w:rsid w:val="00C126E8"/>
    <w:rsid w:val="00C139CC"/>
    <w:rsid w:val="00C13EEE"/>
    <w:rsid w:val="00C14AB5"/>
    <w:rsid w:val="00C15D0C"/>
    <w:rsid w:val="00C16A55"/>
    <w:rsid w:val="00C2072A"/>
    <w:rsid w:val="00C20A45"/>
    <w:rsid w:val="00C223BF"/>
    <w:rsid w:val="00C22958"/>
    <w:rsid w:val="00C24F60"/>
    <w:rsid w:val="00C25149"/>
    <w:rsid w:val="00C25D83"/>
    <w:rsid w:val="00C2748A"/>
    <w:rsid w:val="00C30837"/>
    <w:rsid w:val="00C310EA"/>
    <w:rsid w:val="00C3275F"/>
    <w:rsid w:val="00C327CA"/>
    <w:rsid w:val="00C33DCB"/>
    <w:rsid w:val="00C340C5"/>
    <w:rsid w:val="00C36581"/>
    <w:rsid w:val="00C3658D"/>
    <w:rsid w:val="00C369FD"/>
    <w:rsid w:val="00C37771"/>
    <w:rsid w:val="00C40A6D"/>
    <w:rsid w:val="00C40E2E"/>
    <w:rsid w:val="00C40FE3"/>
    <w:rsid w:val="00C413A2"/>
    <w:rsid w:val="00C41B29"/>
    <w:rsid w:val="00C424BF"/>
    <w:rsid w:val="00C427FB"/>
    <w:rsid w:val="00C42898"/>
    <w:rsid w:val="00C44F41"/>
    <w:rsid w:val="00C44F4C"/>
    <w:rsid w:val="00C45442"/>
    <w:rsid w:val="00C46A79"/>
    <w:rsid w:val="00C47E8B"/>
    <w:rsid w:val="00C50932"/>
    <w:rsid w:val="00C52062"/>
    <w:rsid w:val="00C5211A"/>
    <w:rsid w:val="00C52C87"/>
    <w:rsid w:val="00C5410A"/>
    <w:rsid w:val="00C5419D"/>
    <w:rsid w:val="00C55555"/>
    <w:rsid w:val="00C5698A"/>
    <w:rsid w:val="00C60261"/>
    <w:rsid w:val="00C65C34"/>
    <w:rsid w:val="00C65E30"/>
    <w:rsid w:val="00C66133"/>
    <w:rsid w:val="00C66504"/>
    <w:rsid w:val="00C67865"/>
    <w:rsid w:val="00C67CDF"/>
    <w:rsid w:val="00C67E21"/>
    <w:rsid w:val="00C71E6F"/>
    <w:rsid w:val="00C7249B"/>
    <w:rsid w:val="00C72C45"/>
    <w:rsid w:val="00C73886"/>
    <w:rsid w:val="00C73F1E"/>
    <w:rsid w:val="00C77F3F"/>
    <w:rsid w:val="00C80AA9"/>
    <w:rsid w:val="00C80BB2"/>
    <w:rsid w:val="00C83AA5"/>
    <w:rsid w:val="00C84760"/>
    <w:rsid w:val="00C84792"/>
    <w:rsid w:val="00C9069E"/>
    <w:rsid w:val="00C90AFC"/>
    <w:rsid w:val="00C90FA1"/>
    <w:rsid w:val="00C921B9"/>
    <w:rsid w:val="00C9240C"/>
    <w:rsid w:val="00C9309A"/>
    <w:rsid w:val="00C9316A"/>
    <w:rsid w:val="00C94F1E"/>
    <w:rsid w:val="00C95686"/>
    <w:rsid w:val="00C95F8F"/>
    <w:rsid w:val="00C965C1"/>
    <w:rsid w:val="00C977BA"/>
    <w:rsid w:val="00CA0CF7"/>
    <w:rsid w:val="00CA0DCB"/>
    <w:rsid w:val="00CA22FD"/>
    <w:rsid w:val="00CA27E6"/>
    <w:rsid w:val="00CA2C6E"/>
    <w:rsid w:val="00CA4E6C"/>
    <w:rsid w:val="00CA5975"/>
    <w:rsid w:val="00CA6A38"/>
    <w:rsid w:val="00CA77D5"/>
    <w:rsid w:val="00CB0162"/>
    <w:rsid w:val="00CB0D2A"/>
    <w:rsid w:val="00CB19D7"/>
    <w:rsid w:val="00CB1D2A"/>
    <w:rsid w:val="00CB212D"/>
    <w:rsid w:val="00CB25D1"/>
    <w:rsid w:val="00CB37DC"/>
    <w:rsid w:val="00CB411B"/>
    <w:rsid w:val="00CB5175"/>
    <w:rsid w:val="00CB5487"/>
    <w:rsid w:val="00CB579B"/>
    <w:rsid w:val="00CB5E1D"/>
    <w:rsid w:val="00CB6F02"/>
    <w:rsid w:val="00CB7FB6"/>
    <w:rsid w:val="00CC047B"/>
    <w:rsid w:val="00CC12C2"/>
    <w:rsid w:val="00CC284D"/>
    <w:rsid w:val="00CC3C4B"/>
    <w:rsid w:val="00CC3CC5"/>
    <w:rsid w:val="00CC5F11"/>
    <w:rsid w:val="00CC6A4A"/>
    <w:rsid w:val="00CC74BB"/>
    <w:rsid w:val="00CC754E"/>
    <w:rsid w:val="00CD0717"/>
    <w:rsid w:val="00CD129D"/>
    <w:rsid w:val="00CD2C66"/>
    <w:rsid w:val="00CD36A7"/>
    <w:rsid w:val="00CD427C"/>
    <w:rsid w:val="00CD442F"/>
    <w:rsid w:val="00CD4BE1"/>
    <w:rsid w:val="00CD60C2"/>
    <w:rsid w:val="00CD7B0B"/>
    <w:rsid w:val="00CE309F"/>
    <w:rsid w:val="00CE4606"/>
    <w:rsid w:val="00CE55E6"/>
    <w:rsid w:val="00CE5B94"/>
    <w:rsid w:val="00CE6175"/>
    <w:rsid w:val="00CE6F0E"/>
    <w:rsid w:val="00CE7384"/>
    <w:rsid w:val="00CE73D2"/>
    <w:rsid w:val="00CF04FA"/>
    <w:rsid w:val="00CF0581"/>
    <w:rsid w:val="00CF0B72"/>
    <w:rsid w:val="00CF1F70"/>
    <w:rsid w:val="00CF36B0"/>
    <w:rsid w:val="00CF38B7"/>
    <w:rsid w:val="00CF59B7"/>
    <w:rsid w:val="00CF7FA6"/>
    <w:rsid w:val="00D00E10"/>
    <w:rsid w:val="00D01C3C"/>
    <w:rsid w:val="00D02D55"/>
    <w:rsid w:val="00D042B7"/>
    <w:rsid w:val="00D04DAD"/>
    <w:rsid w:val="00D0596A"/>
    <w:rsid w:val="00D07EC5"/>
    <w:rsid w:val="00D1013F"/>
    <w:rsid w:val="00D11033"/>
    <w:rsid w:val="00D11D41"/>
    <w:rsid w:val="00D11E80"/>
    <w:rsid w:val="00D13BD3"/>
    <w:rsid w:val="00D149C3"/>
    <w:rsid w:val="00D14B13"/>
    <w:rsid w:val="00D1516A"/>
    <w:rsid w:val="00D167FF"/>
    <w:rsid w:val="00D17005"/>
    <w:rsid w:val="00D2006E"/>
    <w:rsid w:val="00D202DF"/>
    <w:rsid w:val="00D20E8D"/>
    <w:rsid w:val="00D217E7"/>
    <w:rsid w:val="00D2183E"/>
    <w:rsid w:val="00D22418"/>
    <w:rsid w:val="00D23851"/>
    <w:rsid w:val="00D243C3"/>
    <w:rsid w:val="00D24EDF"/>
    <w:rsid w:val="00D258AD"/>
    <w:rsid w:val="00D27050"/>
    <w:rsid w:val="00D273E6"/>
    <w:rsid w:val="00D275D1"/>
    <w:rsid w:val="00D27ACB"/>
    <w:rsid w:val="00D300FE"/>
    <w:rsid w:val="00D30CD4"/>
    <w:rsid w:val="00D33777"/>
    <w:rsid w:val="00D33BD3"/>
    <w:rsid w:val="00D33DCB"/>
    <w:rsid w:val="00D34B99"/>
    <w:rsid w:val="00D36ECA"/>
    <w:rsid w:val="00D37AA7"/>
    <w:rsid w:val="00D37DDE"/>
    <w:rsid w:val="00D4192B"/>
    <w:rsid w:val="00D42667"/>
    <w:rsid w:val="00D43EFB"/>
    <w:rsid w:val="00D440BD"/>
    <w:rsid w:val="00D44598"/>
    <w:rsid w:val="00D4468E"/>
    <w:rsid w:val="00D456BB"/>
    <w:rsid w:val="00D46C6B"/>
    <w:rsid w:val="00D47830"/>
    <w:rsid w:val="00D52205"/>
    <w:rsid w:val="00D52256"/>
    <w:rsid w:val="00D55F90"/>
    <w:rsid w:val="00D56064"/>
    <w:rsid w:val="00D56578"/>
    <w:rsid w:val="00D56C7E"/>
    <w:rsid w:val="00D613E7"/>
    <w:rsid w:val="00D6215A"/>
    <w:rsid w:val="00D6242F"/>
    <w:rsid w:val="00D62B21"/>
    <w:rsid w:val="00D6392F"/>
    <w:rsid w:val="00D64128"/>
    <w:rsid w:val="00D6493A"/>
    <w:rsid w:val="00D64E6D"/>
    <w:rsid w:val="00D66B04"/>
    <w:rsid w:val="00D70C43"/>
    <w:rsid w:val="00D7141D"/>
    <w:rsid w:val="00D71710"/>
    <w:rsid w:val="00D720A8"/>
    <w:rsid w:val="00D7253A"/>
    <w:rsid w:val="00D738ED"/>
    <w:rsid w:val="00D73CE2"/>
    <w:rsid w:val="00D74305"/>
    <w:rsid w:val="00D74A80"/>
    <w:rsid w:val="00D77263"/>
    <w:rsid w:val="00D82C63"/>
    <w:rsid w:val="00D830A8"/>
    <w:rsid w:val="00D83C7D"/>
    <w:rsid w:val="00D84BF5"/>
    <w:rsid w:val="00D8591D"/>
    <w:rsid w:val="00D917AF"/>
    <w:rsid w:val="00D91F4B"/>
    <w:rsid w:val="00D924BB"/>
    <w:rsid w:val="00D92A5C"/>
    <w:rsid w:val="00D93111"/>
    <w:rsid w:val="00D937AD"/>
    <w:rsid w:val="00D95EDC"/>
    <w:rsid w:val="00D9757C"/>
    <w:rsid w:val="00DA056C"/>
    <w:rsid w:val="00DA06C7"/>
    <w:rsid w:val="00DA0ABE"/>
    <w:rsid w:val="00DA1691"/>
    <w:rsid w:val="00DA1AE6"/>
    <w:rsid w:val="00DA1BAE"/>
    <w:rsid w:val="00DA1C18"/>
    <w:rsid w:val="00DA23F3"/>
    <w:rsid w:val="00DA2869"/>
    <w:rsid w:val="00DA2C49"/>
    <w:rsid w:val="00DA4D7D"/>
    <w:rsid w:val="00DA5931"/>
    <w:rsid w:val="00DA78D6"/>
    <w:rsid w:val="00DB04B1"/>
    <w:rsid w:val="00DB0547"/>
    <w:rsid w:val="00DB06FF"/>
    <w:rsid w:val="00DB0D75"/>
    <w:rsid w:val="00DB3361"/>
    <w:rsid w:val="00DB391F"/>
    <w:rsid w:val="00DB3993"/>
    <w:rsid w:val="00DB566B"/>
    <w:rsid w:val="00DB689C"/>
    <w:rsid w:val="00DB69F6"/>
    <w:rsid w:val="00DB7A4C"/>
    <w:rsid w:val="00DC0FC2"/>
    <w:rsid w:val="00DC1810"/>
    <w:rsid w:val="00DC2EBA"/>
    <w:rsid w:val="00DC3A9A"/>
    <w:rsid w:val="00DC45E5"/>
    <w:rsid w:val="00DC463D"/>
    <w:rsid w:val="00DC61F1"/>
    <w:rsid w:val="00DC7EA5"/>
    <w:rsid w:val="00DD0452"/>
    <w:rsid w:val="00DD05B6"/>
    <w:rsid w:val="00DD137E"/>
    <w:rsid w:val="00DD19D7"/>
    <w:rsid w:val="00DD1BD1"/>
    <w:rsid w:val="00DD2CE4"/>
    <w:rsid w:val="00DD32A8"/>
    <w:rsid w:val="00DD3B4C"/>
    <w:rsid w:val="00DD3F3E"/>
    <w:rsid w:val="00DD4C38"/>
    <w:rsid w:val="00DD4EFA"/>
    <w:rsid w:val="00DD6F59"/>
    <w:rsid w:val="00DD73B4"/>
    <w:rsid w:val="00DE0B1E"/>
    <w:rsid w:val="00DE10B0"/>
    <w:rsid w:val="00DE11B3"/>
    <w:rsid w:val="00DE1242"/>
    <w:rsid w:val="00DE2A8E"/>
    <w:rsid w:val="00DE2C42"/>
    <w:rsid w:val="00DE4E59"/>
    <w:rsid w:val="00DE5265"/>
    <w:rsid w:val="00DE598F"/>
    <w:rsid w:val="00DE5FCF"/>
    <w:rsid w:val="00DE61A1"/>
    <w:rsid w:val="00DE65E8"/>
    <w:rsid w:val="00DE6FF3"/>
    <w:rsid w:val="00DF112A"/>
    <w:rsid w:val="00DF1FFA"/>
    <w:rsid w:val="00DF5168"/>
    <w:rsid w:val="00DF518E"/>
    <w:rsid w:val="00DF5DB7"/>
    <w:rsid w:val="00DF6102"/>
    <w:rsid w:val="00DF6140"/>
    <w:rsid w:val="00DF67E8"/>
    <w:rsid w:val="00DF7AB4"/>
    <w:rsid w:val="00E0113D"/>
    <w:rsid w:val="00E015C0"/>
    <w:rsid w:val="00E01641"/>
    <w:rsid w:val="00E02023"/>
    <w:rsid w:val="00E02499"/>
    <w:rsid w:val="00E02E57"/>
    <w:rsid w:val="00E033C6"/>
    <w:rsid w:val="00E04C1F"/>
    <w:rsid w:val="00E04F6B"/>
    <w:rsid w:val="00E05969"/>
    <w:rsid w:val="00E05D3D"/>
    <w:rsid w:val="00E0612A"/>
    <w:rsid w:val="00E0698D"/>
    <w:rsid w:val="00E07CB6"/>
    <w:rsid w:val="00E11F80"/>
    <w:rsid w:val="00E12E77"/>
    <w:rsid w:val="00E13231"/>
    <w:rsid w:val="00E13C24"/>
    <w:rsid w:val="00E14AD9"/>
    <w:rsid w:val="00E15D14"/>
    <w:rsid w:val="00E160B1"/>
    <w:rsid w:val="00E161D5"/>
    <w:rsid w:val="00E16D70"/>
    <w:rsid w:val="00E17B50"/>
    <w:rsid w:val="00E20BED"/>
    <w:rsid w:val="00E20D87"/>
    <w:rsid w:val="00E20EEB"/>
    <w:rsid w:val="00E21535"/>
    <w:rsid w:val="00E22702"/>
    <w:rsid w:val="00E22A2D"/>
    <w:rsid w:val="00E22E4A"/>
    <w:rsid w:val="00E23695"/>
    <w:rsid w:val="00E23D83"/>
    <w:rsid w:val="00E24C41"/>
    <w:rsid w:val="00E24CD1"/>
    <w:rsid w:val="00E26BC7"/>
    <w:rsid w:val="00E3078D"/>
    <w:rsid w:val="00E31CE7"/>
    <w:rsid w:val="00E379EE"/>
    <w:rsid w:val="00E37BFE"/>
    <w:rsid w:val="00E409C1"/>
    <w:rsid w:val="00E4117B"/>
    <w:rsid w:val="00E4130F"/>
    <w:rsid w:val="00E423C2"/>
    <w:rsid w:val="00E424EF"/>
    <w:rsid w:val="00E439F8"/>
    <w:rsid w:val="00E449BF"/>
    <w:rsid w:val="00E46897"/>
    <w:rsid w:val="00E475D2"/>
    <w:rsid w:val="00E50E08"/>
    <w:rsid w:val="00E522E9"/>
    <w:rsid w:val="00E55945"/>
    <w:rsid w:val="00E55CF8"/>
    <w:rsid w:val="00E56570"/>
    <w:rsid w:val="00E578D6"/>
    <w:rsid w:val="00E64998"/>
    <w:rsid w:val="00E652DB"/>
    <w:rsid w:val="00E6550C"/>
    <w:rsid w:val="00E66465"/>
    <w:rsid w:val="00E66737"/>
    <w:rsid w:val="00E66832"/>
    <w:rsid w:val="00E673C1"/>
    <w:rsid w:val="00E673F7"/>
    <w:rsid w:val="00E678AA"/>
    <w:rsid w:val="00E71079"/>
    <w:rsid w:val="00E711A5"/>
    <w:rsid w:val="00E717AA"/>
    <w:rsid w:val="00E71861"/>
    <w:rsid w:val="00E72A6A"/>
    <w:rsid w:val="00E736BA"/>
    <w:rsid w:val="00E74035"/>
    <w:rsid w:val="00E7593B"/>
    <w:rsid w:val="00E759BA"/>
    <w:rsid w:val="00E75BED"/>
    <w:rsid w:val="00E76239"/>
    <w:rsid w:val="00E7633F"/>
    <w:rsid w:val="00E773B4"/>
    <w:rsid w:val="00E80F10"/>
    <w:rsid w:val="00E80F92"/>
    <w:rsid w:val="00E81AD5"/>
    <w:rsid w:val="00E82516"/>
    <w:rsid w:val="00E82B9A"/>
    <w:rsid w:val="00E832B5"/>
    <w:rsid w:val="00E842D9"/>
    <w:rsid w:val="00E84774"/>
    <w:rsid w:val="00E84FE1"/>
    <w:rsid w:val="00E863D9"/>
    <w:rsid w:val="00E90D8D"/>
    <w:rsid w:val="00E91435"/>
    <w:rsid w:val="00E91990"/>
    <w:rsid w:val="00E932F2"/>
    <w:rsid w:val="00E938D6"/>
    <w:rsid w:val="00E9571D"/>
    <w:rsid w:val="00E9690D"/>
    <w:rsid w:val="00E96950"/>
    <w:rsid w:val="00E976D9"/>
    <w:rsid w:val="00E97B87"/>
    <w:rsid w:val="00E97E3D"/>
    <w:rsid w:val="00E97FEB"/>
    <w:rsid w:val="00EA19B3"/>
    <w:rsid w:val="00EA4555"/>
    <w:rsid w:val="00EA4742"/>
    <w:rsid w:val="00EA6DAA"/>
    <w:rsid w:val="00EA7E27"/>
    <w:rsid w:val="00EB1134"/>
    <w:rsid w:val="00EB153A"/>
    <w:rsid w:val="00EB16C5"/>
    <w:rsid w:val="00EB2DCC"/>
    <w:rsid w:val="00EB3370"/>
    <w:rsid w:val="00EB3CD7"/>
    <w:rsid w:val="00EB5A72"/>
    <w:rsid w:val="00EB6956"/>
    <w:rsid w:val="00EB7787"/>
    <w:rsid w:val="00EB7BDA"/>
    <w:rsid w:val="00EC0CB5"/>
    <w:rsid w:val="00EC1AE8"/>
    <w:rsid w:val="00EC3745"/>
    <w:rsid w:val="00EC39CB"/>
    <w:rsid w:val="00EC41E4"/>
    <w:rsid w:val="00EC448F"/>
    <w:rsid w:val="00EC6C56"/>
    <w:rsid w:val="00EC7171"/>
    <w:rsid w:val="00EC77B0"/>
    <w:rsid w:val="00ED0086"/>
    <w:rsid w:val="00ED0602"/>
    <w:rsid w:val="00ED0827"/>
    <w:rsid w:val="00ED0CA8"/>
    <w:rsid w:val="00ED0F73"/>
    <w:rsid w:val="00ED0FAC"/>
    <w:rsid w:val="00ED1F53"/>
    <w:rsid w:val="00ED202C"/>
    <w:rsid w:val="00ED2D3F"/>
    <w:rsid w:val="00ED3432"/>
    <w:rsid w:val="00ED614F"/>
    <w:rsid w:val="00ED6C60"/>
    <w:rsid w:val="00EE011F"/>
    <w:rsid w:val="00EE0231"/>
    <w:rsid w:val="00EE0B4F"/>
    <w:rsid w:val="00EE0DB3"/>
    <w:rsid w:val="00EE3874"/>
    <w:rsid w:val="00EE39DC"/>
    <w:rsid w:val="00EE3C29"/>
    <w:rsid w:val="00EE476F"/>
    <w:rsid w:val="00EE4E37"/>
    <w:rsid w:val="00EE7203"/>
    <w:rsid w:val="00EE769B"/>
    <w:rsid w:val="00EE78E1"/>
    <w:rsid w:val="00EE79D3"/>
    <w:rsid w:val="00EE7AEE"/>
    <w:rsid w:val="00EF2FB1"/>
    <w:rsid w:val="00EF5050"/>
    <w:rsid w:val="00EF57FE"/>
    <w:rsid w:val="00EF5A23"/>
    <w:rsid w:val="00EF5B74"/>
    <w:rsid w:val="00EF7281"/>
    <w:rsid w:val="00F0104C"/>
    <w:rsid w:val="00F017BB"/>
    <w:rsid w:val="00F02D10"/>
    <w:rsid w:val="00F02FF3"/>
    <w:rsid w:val="00F035FA"/>
    <w:rsid w:val="00F05029"/>
    <w:rsid w:val="00F05FD4"/>
    <w:rsid w:val="00F06C2E"/>
    <w:rsid w:val="00F071E2"/>
    <w:rsid w:val="00F10E0D"/>
    <w:rsid w:val="00F1137C"/>
    <w:rsid w:val="00F13C6D"/>
    <w:rsid w:val="00F15C1E"/>
    <w:rsid w:val="00F16275"/>
    <w:rsid w:val="00F166D5"/>
    <w:rsid w:val="00F17A9F"/>
    <w:rsid w:val="00F20889"/>
    <w:rsid w:val="00F21AA5"/>
    <w:rsid w:val="00F21EC6"/>
    <w:rsid w:val="00F22636"/>
    <w:rsid w:val="00F239DB"/>
    <w:rsid w:val="00F24824"/>
    <w:rsid w:val="00F270F6"/>
    <w:rsid w:val="00F30B54"/>
    <w:rsid w:val="00F31065"/>
    <w:rsid w:val="00F32567"/>
    <w:rsid w:val="00F3335E"/>
    <w:rsid w:val="00F348BC"/>
    <w:rsid w:val="00F3493D"/>
    <w:rsid w:val="00F34A63"/>
    <w:rsid w:val="00F357D5"/>
    <w:rsid w:val="00F363CE"/>
    <w:rsid w:val="00F370E4"/>
    <w:rsid w:val="00F373E0"/>
    <w:rsid w:val="00F41004"/>
    <w:rsid w:val="00F41A25"/>
    <w:rsid w:val="00F41E0F"/>
    <w:rsid w:val="00F4346E"/>
    <w:rsid w:val="00F4472D"/>
    <w:rsid w:val="00F4618D"/>
    <w:rsid w:val="00F479DF"/>
    <w:rsid w:val="00F5037A"/>
    <w:rsid w:val="00F5100A"/>
    <w:rsid w:val="00F5121C"/>
    <w:rsid w:val="00F5139F"/>
    <w:rsid w:val="00F515D7"/>
    <w:rsid w:val="00F53806"/>
    <w:rsid w:val="00F53895"/>
    <w:rsid w:val="00F568F1"/>
    <w:rsid w:val="00F570F0"/>
    <w:rsid w:val="00F57B22"/>
    <w:rsid w:val="00F60012"/>
    <w:rsid w:val="00F60E46"/>
    <w:rsid w:val="00F617A5"/>
    <w:rsid w:val="00F61BBB"/>
    <w:rsid w:val="00F63189"/>
    <w:rsid w:val="00F63EEE"/>
    <w:rsid w:val="00F64203"/>
    <w:rsid w:val="00F646EF"/>
    <w:rsid w:val="00F70B45"/>
    <w:rsid w:val="00F714DD"/>
    <w:rsid w:val="00F725C6"/>
    <w:rsid w:val="00F731ED"/>
    <w:rsid w:val="00F7386E"/>
    <w:rsid w:val="00F73A12"/>
    <w:rsid w:val="00F7443A"/>
    <w:rsid w:val="00F75BF8"/>
    <w:rsid w:val="00F77785"/>
    <w:rsid w:val="00F77A93"/>
    <w:rsid w:val="00F80604"/>
    <w:rsid w:val="00F80715"/>
    <w:rsid w:val="00F809FD"/>
    <w:rsid w:val="00F80C33"/>
    <w:rsid w:val="00F810DC"/>
    <w:rsid w:val="00F818DB"/>
    <w:rsid w:val="00F81F02"/>
    <w:rsid w:val="00F8219C"/>
    <w:rsid w:val="00F83464"/>
    <w:rsid w:val="00F83BD2"/>
    <w:rsid w:val="00F84D58"/>
    <w:rsid w:val="00F853A3"/>
    <w:rsid w:val="00F85A17"/>
    <w:rsid w:val="00F91E4E"/>
    <w:rsid w:val="00F92207"/>
    <w:rsid w:val="00F92C5A"/>
    <w:rsid w:val="00F944C5"/>
    <w:rsid w:val="00F952E1"/>
    <w:rsid w:val="00F95475"/>
    <w:rsid w:val="00F96FC2"/>
    <w:rsid w:val="00F97C11"/>
    <w:rsid w:val="00FA0547"/>
    <w:rsid w:val="00FA12C4"/>
    <w:rsid w:val="00FA209A"/>
    <w:rsid w:val="00FA4F10"/>
    <w:rsid w:val="00FA4F69"/>
    <w:rsid w:val="00FA5573"/>
    <w:rsid w:val="00FA65CE"/>
    <w:rsid w:val="00FA7619"/>
    <w:rsid w:val="00FB12F1"/>
    <w:rsid w:val="00FB1758"/>
    <w:rsid w:val="00FB23AE"/>
    <w:rsid w:val="00FB428F"/>
    <w:rsid w:val="00FC1FC1"/>
    <w:rsid w:val="00FC2838"/>
    <w:rsid w:val="00FC34DE"/>
    <w:rsid w:val="00FC42B2"/>
    <w:rsid w:val="00FC4567"/>
    <w:rsid w:val="00FC46B3"/>
    <w:rsid w:val="00FC4BAD"/>
    <w:rsid w:val="00FC6221"/>
    <w:rsid w:val="00FC7FE0"/>
    <w:rsid w:val="00FD0140"/>
    <w:rsid w:val="00FD0264"/>
    <w:rsid w:val="00FD10DA"/>
    <w:rsid w:val="00FD2797"/>
    <w:rsid w:val="00FD2C09"/>
    <w:rsid w:val="00FD3450"/>
    <w:rsid w:val="00FD4F64"/>
    <w:rsid w:val="00FD6A31"/>
    <w:rsid w:val="00FD6A41"/>
    <w:rsid w:val="00FE02B6"/>
    <w:rsid w:val="00FE0990"/>
    <w:rsid w:val="00FE3950"/>
    <w:rsid w:val="00FE39B3"/>
    <w:rsid w:val="00FE3F73"/>
    <w:rsid w:val="00FE43A4"/>
    <w:rsid w:val="00FE4A52"/>
    <w:rsid w:val="00FE5F88"/>
    <w:rsid w:val="00FE6C34"/>
    <w:rsid w:val="00FE6CBD"/>
    <w:rsid w:val="00FE7CA7"/>
    <w:rsid w:val="00FF169C"/>
    <w:rsid w:val="00FF288F"/>
    <w:rsid w:val="00FF302C"/>
    <w:rsid w:val="00FF38BE"/>
    <w:rsid w:val="00FF3D7C"/>
    <w:rsid w:val="00FF4551"/>
    <w:rsid w:val="00FF56A1"/>
    <w:rsid w:val="00FF56DB"/>
    <w:rsid w:val="00FF7CF4"/>
    <w:rsid w:val="0B91504E"/>
    <w:rsid w:val="2C3C7CBF"/>
    <w:rsid w:val="4CEC15D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22B321"/>
  <w15:chartTrackingRefBased/>
  <w15:docId w15:val="{A04070F5-C23A-4DBA-AB74-65434A5B8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36AFB"/>
  </w:style>
  <w:style w:type="paragraph" w:styleId="Heading1">
    <w:name w:val="heading 1"/>
    <w:basedOn w:val="Body"/>
    <w:next w:val="Subtitle"/>
    <w:link w:val="Heading1Char"/>
    <w:uiPriority w:val="9"/>
    <w:qFormat/>
    <w:rsid w:val="00CB5E1D"/>
    <w:pPr>
      <w:keepNext/>
      <w:keepLines/>
      <w:spacing w:before="240" w:line="240" w:lineRule="auto"/>
      <w:outlineLvl w:val="0"/>
    </w:pPr>
    <w:rPr>
      <w:rFonts w:asciiTheme="majorHAnsi" w:eastAsiaTheme="majorEastAsia" w:hAnsiTheme="majorHAnsi" w:cstheme="majorBidi"/>
      <w:color w:val="000000" w:themeColor="text1"/>
      <w:sz w:val="144"/>
      <w:szCs w:val="144"/>
    </w:rPr>
  </w:style>
  <w:style w:type="paragraph" w:styleId="Heading2">
    <w:name w:val="heading 2"/>
    <w:basedOn w:val="Normal"/>
    <w:next w:val="Body"/>
    <w:link w:val="Heading2Char"/>
    <w:uiPriority w:val="9"/>
    <w:unhideWhenUsed/>
    <w:qFormat/>
    <w:rsid w:val="004979EA"/>
    <w:pPr>
      <w:keepNext/>
      <w:keepLines/>
      <w:numPr>
        <w:numId w:val="77"/>
      </w:numPr>
      <w:pBdr>
        <w:top w:val="single" w:sz="6" w:space="18" w:color="000000" w:themeColor="text1"/>
      </w:pBdr>
      <w:spacing w:after="720"/>
      <w:ind w:left="360"/>
      <w:outlineLvl w:val="1"/>
    </w:pPr>
    <w:rPr>
      <w:rFonts w:asciiTheme="majorHAnsi" w:eastAsiaTheme="majorEastAsia" w:hAnsiTheme="majorHAnsi" w:cstheme="majorBidi"/>
      <w:color w:val="000000" w:themeColor="text1"/>
      <w:sz w:val="56"/>
      <w:szCs w:val="32"/>
    </w:rPr>
  </w:style>
  <w:style w:type="paragraph" w:styleId="Heading3">
    <w:name w:val="heading 3"/>
    <w:basedOn w:val="Normal"/>
    <w:next w:val="Body"/>
    <w:link w:val="Heading3Char"/>
    <w:uiPriority w:val="9"/>
    <w:unhideWhenUsed/>
    <w:qFormat/>
    <w:rsid w:val="004979EA"/>
    <w:pPr>
      <w:keepNext/>
      <w:keepLines/>
      <w:numPr>
        <w:ilvl w:val="1"/>
        <w:numId w:val="77"/>
      </w:numPr>
      <w:spacing w:before="600" w:after="180"/>
      <w:outlineLvl w:val="2"/>
    </w:pPr>
    <w:rPr>
      <w:rFonts w:asciiTheme="majorHAnsi" w:eastAsiaTheme="majorEastAsia" w:hAnsiTheme="majorHAnsi" w:cstheme="majorBidi"/>
      <w:color w:val="000000" w:themeColor="text1"/>
      <w:sz w:val="40"/>
      <w:szCs w:val="48"/>
    </w:rPr>
  </w:style>
  <w:style w:type="paragraph" w:styleId="Heading4">
    <w:name w:val="heading 4"/>
    <w:basedOn w:val="Heading3"/>
    <w:next w:val="Body"/>
    <w:link w:val="Heading4Char"/>
    <w:uiPriority w:val="9"/>
    <w:unhideWhenUsed/>
    <w:qFormat/>
    <w:rsid w:val="004979EA"/>
    <w:pPr>
      <w:numPr>
        <w:ilvl w:val="0"/>
        <w:numId w:val="0"/>
      </w:numPr>
      <w:spacing w:before="480" w:after="60"/>
      <w:outlineLvl w:val="3"/>
    </w:pPr>
    <w:rPr>
      <w:sz w:val="36"/>
      <w:szCs w:val="40"/>
    </w:rPr>
  </w:style>
  <w:style w:type="paragraph" w:styleId="Heading5">
    <w:name w:val="heading 5"/>
    <w:basedOn w:val="Heading4"/>
    <w:next w:val="Body"/>
    <w:link w:val="Heading5Char"/>
    <w:uiPriority w:val="9"/>
    <w:unhideWhenUsed/>
    <w:qFormat/>
    <w:rsid w:val="00607FF9"/>
    <w:pPr>
      <w:spacing w:after="120"/>
      <w:outlineLvl w:val="4"/>
    </w:pPr>
    <w:rPr>
      <w:sz w:val="32"/>
      <w:szCs w:val="36"/>
    </w:rPr>
  </w:style>
  <w:style w:type="paragraph" w:styleId="Heading6">
    <w:name w:val="heading 6"/>
    <w:basedOn w:val="Heading5"/>
    <w:next w:val="Body"/>
    <w:link w:val="Heading6Char"/>
    <w:uiPriority w:val="9"/>
    <w:unhideWhenUsed/>
    <w:qFormat/>
    <w:rsid w:val="00607FF9"/>
    <w:pPr>
      <w:outlineLvl w:val="5"/>
    </w:pPr>
    <w:rPr>
      <w:sz w:val="28"/>
      <w:szCs w:val="32"/>
    </w:rPr>
  </w:style>
  <w:style w:type="paragraph" w:styleId="Heading7">
    <w:name w:val="heading 7"/>
    <w:basedOn w:val="Heading6"/>
    <w:next w:val="Body"/>
    <w:link w:val="Heading7Char"/>
    <w:uiPriority w:val="9"/>
    <w:unhideWhenUsed/>
    <w:rsid w:val="00607FF9"/>
    <w:pPr>
      <w:outlineLvl w:val="6"/>
    </w:pPr>
    <w:rPr>
      <w:sz w:val="24"/>
      <w:szCs w:val="28"/>
    </w:rPr>
  </w:style>
  <w:style w:type="paragraph" w:styleId="Heading8">
    <w:name w:val="heading 8"/>
    <w:basedOn w:val="Heading7"/>
    <w:next w:val="Body"/>
    <w:link w:val="Heading8Char"/>
    <w:uiPriority w:val="9"/>
    <w:unhideWhenUsed/>
    <w:rsid w:val="00607FF9"/>
    <w:pPr>
      <w:outlineLvl w:val="7"/>
    </w:pPr>
  </w:style>
  <w:style w:type="paragraph" w:styleId="Heading9">
    <w:name w:val="heading 9"/>
    <w:basedOn w:val="Heading8"/>
    <w:next w:val="Body"/>
    <w:link w:val="Heading9Char"/>
    <w:uiPriority w:val="9"/>
    <w:unhideWhenUsed/>
    <w:rsid w:val="00607FF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qFormat/>
    <w:rsid w:val="006D4CC2"/>
    <w:pPr>
      <w:spacing w:before="180" w:after="180" w:line="276" w:lineRule="auto"/>
    </w:pPr>
    <w:rPr>
      <w:sz w:val="22"/>
    </w:rPr>
  </w:style>
  <w:style w:type="table" w:styleId="PlainTable1">
    <w:name w:val="Plain Table 1"/>
    <w:basedOn w:val="TableNormal"/>
    <w:uiPriority w:val="41"/>
    <w:rsid w:val="003C17A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2">
    <w:name w:val="Grid Table 4 Accent 2"/>
    <w:basedOn w:val="TableNormal"/>
    <w:uiPriority w:val="49"/>
    <w:rsid w:val="00A05E8C"/>
    <w:tblPr>
      <w:tblStyleRowBandSize w:val="1"/>
      <w:tblStyleColBandSize w:val="1"/>
      <w:tblBorders>
        <w:top w:val="single" w:sz="4" w:space="0" w:color="D86B77" w:themeColor="accent2" w:themeTint="99"/>
        <w:left w:val="single" w:sz="4" w:space="0" w:color="D86B77" w:themeColor="accent2" w:themeTint="99"/>
        <w:bottom w:val="single" w:sz="4" w:space="0" w:color="D86B77" w:themeColor="accent2" w:themeTint="99"/>
        <w:right w:val="single" w:sz="4" w:space="0" w:color="D86B77" w:themeColor="accent2" w:themeTint="99"/>
        <w:insideH w:val="single" w:sz="4" w:space="0" w:color="D86B77" w:themeColor="accent2" w:themeTint="99"/>
        <w:insideV w:val="single" w:sz="4" w:space="0" w:color="D86B77" w:themeColor="accent2" w:themeTint="99"/>
      </w:tblBorders>
    </w:tblPr>
    <w:tblStylePr w:type="firstRow">
      <w:rPr>
        <w:b/>
        <w:bCs/>
        <w:color w:val="FFFFFF" w:themeColor="background1"/>
      </w:rPr>
      <w:tblPr/>
      <w:tcPr>
        <w:tcBorders>
          <w:top w:val="single" w:sz="4" w:space="0" w:color="9F2936" w:themeColor="accent2"/>
          <w:left w:val="single" w:sz="4" w:space="0" w:color="9F2936" w:themeColor="accent2"/>
          <w:bottom w:val="single" w:sz="4" w:space="0" w:color="9F2936" w:themeColor="accent2"/>
          <w:right w:val="single" w:sz="4" w:space="0" w:color="9F2936" w:themeColor="accent2"/>
          <w:insideH w:val="nil"/>
          <w:insideV w:val="nil"/>
        </w:tcBorders>
        <w:shd w:val="clear" w:color="auto" w:fill="9F2936" w:themeFill="accent2"/>
      </w:tcPr>
    </w:tblStylePr>
    <w:tblStylePr w:type="lastRow">
      <w:rPr>
        <w:b/>
        <w:bCs/>
      </w:rPr>
      <w:tblPr/>
      <w:tcPr>
        <w:tcBorders>
          <w:top w:val="double" w:sz="4" w:space="0" w:color="9F2936" w:themeColor="accent2"/>
        </w:tcBorders>
      </w:tc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character" w:styleId="PageNumber">
    <w:name w:val="page number"/>
    <w:basedOn w:val="DefaultParagraphFont"/>
    <w:uiPriority w:val="99"/>
    <w:unhideWhenUsed/>
    <w:qFormat/>
    <w:rsid w:val="000B5F51"/>
    <w:rPr>
      <w:rFonts w:asciiTheme="minorHAnsi" w:hAnsiTheme="minorHAnsi"/>
      <w:b w:val="0"/>
      <w:color w:val="000000" w:themeColor="text1"/>
      <w:sz w:val="16"/>
    </w:rPr>
  </w:style>
  <w:style w:type="paragraph" w:styleId="Title">
    <w:name w:val="Title"/>
    <w:basedOn w:val="Heading1"/>
    <w:next w:val="Body"/>
    <w:link w:val="TitleChar"/>
    <w:uiPriority w:val="10"/>
    <w:rsid w:val="004A6C95"/>
    <w:pPr>
      <w:contextualSpacing/>
    </w:pPr>
    <w:rPr>
      <w:spacing w:val="-10"/>
      <w:kern w:val="28"/>
      <w:szCs w:val="56"/>
    </w:rPr>
  </w:style>
  <w:style w:type="character" w:customStyle="1" w:styleId="TitleChar">
    <w:name w:val="Title Char"/>
    <w:basedOn w:val="DefaultParagraphFont"/>
    <w:link w:val="Title"/>
    <w:uiPriority w:val="10"/>
    <w:rsid w:val="004A6C95"/>
    <w:rPr>
      <w:rFonts w:asciiTheme="majorHAnsi" w:eastAsiaTheme="majorEastAsia" w:hAnsiTheme="majorHAnsi" w:cstheme="majorBidi"/>
      <w:color w:val="000000" w:themeColor="text1"/>
      <w:spacing w:val="-10"/>
      <w:kern w:val="28"/>
      <w:sz w:val="72"/>
      <w:szCs w:val="56"/>
    </w:rPr>
  </w:style>
  <w:style w:type="paragraph" w:styleId="ListBullet">
    <w:name w:val="List Bullet"/>
    <w:basedOn w:val="Body"/>
    <w:uiPriority w:val="99"/>
    <w:unhideWhenUsed/>
    <w:qFormat/>
    <w:rsid w:val="00340E39"/>
    <w:pPr>
      <w:numPr>
        <w:numId w:val="6"/>
      </w:numPr>
      <w:tabs>
        <w:tab w:val="left" w:pos="113"/>
      </w:tabs>
    </w:pPr>
  </w:style>
  <w:style w:type="paragraph" w:styleId="ListNumber">
    <w:name w:val="List Number"/>
    <w:basedOn w:val="Body"/>
    <w:uiPriority w:val="99"/>
    <w:unhideWhenUsed/>
    <w:qFormat/>
    <w:rsid w:val="00745219"/>
    <w:pPr>
      <w:numPr>
        <w:numId w:val="108"/>
      </w:numPr>
    </w:pPr>
  </w:style>
  <w:style w:type="paragraph" w:styleId="BlockText">
    <w:name w:val="Block Text"/>
    <w:basedOn w:val="Body"/>
    <w:uiPriority w:val="99"/>
    <w:unhideWhenUsed/>
    <w:rsid w:val="00340E39"/>
    <w:pPr>
      <w:pBdr>
        <w:top w:val="single" w:sz="4" w:space="12" w:color="E3DED1" w:themeColor="background2"/>
        <w:left w:val="single" w:sz="4" w:space="12" w:color="E3DED1" w:themeColor="background2"/>
        <w:bottom w:val="single" w:sz="4" w:space="12" w:color="E3DED1" w:themeColor="background2"/>
        <w:right w:val="single" w:sz="4" w:space="12" w:color="E3DED1" w:themeColor="background2"/>
      </w:pBdr>
      <w:shd w:val="clear" w:color="auto" w:fill="E3DED1" w:themeFill="background2"/>
      <w:ind w:left="238" w:right="238"/>
    </w:pPr>
    <w:rPr>
      <w:rFonts w:eastAsiaTheme="minorEastAsia"/>
      <w:iCs/>
      <w:color w:val="000000" w:themeColor="text1"/>
    </w:rPr>
  </w:style>
  <w:style w:type="table" w:styleId="PlainTable2">
    <w:name w:val="Plain Table 2"/>
    <w:basedOn w:val="TableNormal"/>
    <w:uiPriority w:val="42"/>
    <w:rsid w:val="000C2367"/>
    <w:rPr>
      <w:rFonts w:ascii="Verdana" w:hAnsi="Verdana"/>
    </w:rPr>
    <w:tblPr>
      <w:tblStyleRowBandSize w:val="1"/>
      <w:tblStyleColBandSize w:val="1"/>
      <w:tblBorders>
        <w:insideH w:val="single" w:sz="6" w:space="0" w:color="auto"/>
        <w:insideV w:val="single" w:sz="6" w:space="0" w:color="auto"/>
      </w:tblBorders>
    </w:tblPr>
    <w:tcPr>
      <w:shd w:val="clear" w:color="auto" w:fill="auto"/>
    </w:tc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EyebrowHeading">
    <w:name w:val="Eyebrow Heading"/>
    <w:basedOn w:val="Body"/>
    <w:next w:val="Heading1"/>
    <w:qFormat/>
    <w:rsid w:val="00340E39"/>
    <w:pPr>
      <w:spacing w:before="800"/>
    </w:pPr>
    <w:rPr>
      <w:rFonts w:asciiTheme="majorHAnsi" w:hAnsiTheme="majorHAnsi"/>
      <w:color w:val="000000" w:themeColor="text1"/>
      <w:sz w:val="28"/>
      <w:szCs w:val="28"/>
    </w:rPr>
  </w:style>
  <w:style w:type="paragraph" w:styleId="Date">
    <w:name w:val="Date"/>
    <w:basedOn w:val="Body"/>
    <w:next w:val="Body"/>
    <w:link w:val="DateChar"/>
    <w:uiPriority w:val="99"/>
    <w:unhideWhenUsed/>
    <w:qFormat/>
    <w:rsid w:val="00340E39"/>
    <w:rPr>
      <w:szCs w:val="32"/>
    </w:rPr>
  </w:style>
  <w:style w:type="character" w:customStyle="1" w:styleId="DateChar">
    <w:name w:val="Date Char"/>
    <w:basedOn w:val="DefaultParagraphFont"/>
    <w:link w:val="Date"/>
    <w:uiPriority w:val="99"/>
    <w:rsid w:val="000903C4"/>
    <w:rPr>
      <w:sz w:val="22"/>
      <w:szCs w:val="32"/>
    </w:rPr>
  </w:style>
  <w:style w:type="paragraph" w:styleId="ListBullet2">
    <w:name w:val="List Bullet 2"/>
    <w:basedOn w:val="ListBullet"/>
    <w:uiPriority w:val="99"/>
    <w:unhideWhenUsed/>
    <w:rsid w:val="007C087E"/>
    <w:pPr>
      <w:numPr>
        <w:numId w:val="20"/>
      </w:numPr>
    </w:pPr>
  </w:style>
  <w:style w:type="paragraph" w:styleId="List3">
    <w:name w:val="List 3"/>
    <w:basedOn w:val="List2"/>
    <w:uiPriority w:val="99"/>
    <w:unhideWhenUsed/>
    <w:rsid w:val="001A2946"/>
    <w:pPr>
      <w:ind w:left="851"/>
    </w:pPr>
  </w:style>
  <w:style w:type="paragraph" w:styleId="List4">
    <w:name w:val="List 4"/>
    <w:basedOn w:val="List3"/>
    <w:uiPriority w:val="99"/>
    <w:unhideWhenUsed/>
    <w:rsid w:val="00B30A16"/>
    <w:pPr>
      <w:ind w:left="1135"/>
    </w:pPr>
  </w:style>
  <w:style w:type="paragraph" w:styleId="ListBullet5">
    <w:name w:val="List Bullet 5"/>
    <w:basedOn w:val="ListBullet4"/>
    <w:uiPriority w:val="99"/>
    <w:unhideWhenUsed/>
    <w:rsid w:val="007C087E"/>
    <w:pPr>
      <w:numPr>
        <w:numId w:val="1"/>
      </w:numPr>
      <w:contextualSpacing/>
    </w:pPr>
  </w:style>
  <w:style w:type="paragraph" w:styleId="ListBullet3">
    <w:name w:val="List Bullet 3"/>
    <w:basedOn w:val="ListBullet2"/>
    <w:uiPriority w:val="99"/>
    <w:unhideWhenUsed/>
    <w:rsid w:val="007C087E"/>
    <w:pPr>
      <w:numPr>
        <w:numId w:val="24"/>
      </w:numPr>
    </w:pPr>
  </w:style>
  <w:style w:type="paragraph" w:styleId="ListBullet4">
    <w:name w:val="List Bullet 4"/>
    <w:basedOn w:val="ListBullet3"/>
    <w:uiPriority w:val="99"/>
    <w:unhideWhenUsed/>
    <w:rsid w:val="007C087E"/>
    <w:pPr>
      <w:numPr>
        <w:numId w:val="28"/>
      </w:numPr>
    </w:pPr>
  </w:style>
  <w:style w:type="character" w:customStyle="1" w:styleId="Heading1Char">
    <w:name w:val="Heading 1 Char"/>
    <w:basedOn w:val="DefaultParagraphFont"/>
    <w:link w:val="Heading1"/>
    <w:uiPriority w:val="9"/>
    <w:rsid w:val="00CB5E1D"/>
    <w:rPr>
      <w:rFonts w:asciiTheme="majorHAnsi" w:eastAsiaTheme="majorEastAsia" w:hAnsiTheme="majorHAnsi" w:cstheme="majorBidi"/>
      <w:color w:val="000000" w:themeColor="text1"/>
      <w:sz w:val="144"/>
      <w:szCs w:val="144"/>
    </w:rPr>
  </w:style>
  <w:style w:type="character" w:customStyle="1" w:styleId="Heading2Char">
    <w:name w:val="Heading 2 Char"/>
    <w:basedOn w:val="DefaultParagraphFont"/>
    <w:link w:val="Heading2"/>
    <w:uiPriority w:val="9"/>
    <w:rsid w:val="004979EA"/>
    <w:rPr>
      <w:rFonts w:asciiTheme="majorHAnsi" w:eastAsiaTheme="majorEastAsia" w:hAnsiTheme="majorHAnsi" w:cstheme="majorBidi"/>
      <w:color w:val="000000" w:themeColor="text1"/>
      <w:sz w:val="56"/>
      <w:szCs w:val="32"/>
    </w:rPr>
  </w:style>
  <w:style w:type="character" w:customStyle="1" w:styleId="Heading3Char">
    <w:name w:val="Heading 3 Char"/>
    <w:basedOn w:val="DefaultParagraphFont"/>
    <w:link w:val="Heading3"/>
    <w:uiPriority w:val="9"/>
    <w:rsid w:val="004979EA"/>
    <w:rPr>
      <w:rFonts w:asciiTheme="majorHAnsi" w:eastAsiaTheme="majorEastAsia" w:hAnsiTheme="majorHAnsi" w:cstheme="majorBidi"/>
      <w:color w:val="000000" w:themeColor="text1"/>
      <w:sz w:val="40"/>
      <w:szCs w:val="48"/>
    </w:rPr>
  </w:style>
  <w:style w:type="character" w:customStyle="1" w:styleId="Heading4Char">
    <w:name w:val="Heading 4 Char"/>
    <w:basedOn w:val="DefaultParagraphFont"/>
    <w:link w:val="Heading4"/>
    <w:uiPriority w:val="9"/>
    <w:rsid w:val="00607FF9"/>
    <w:rPr>
      <w:rFonts w:asciiTheme="majorHAnsi" w:eastAsiaTheme="majorEastAsia" w:hAnsiTheme="majorHAnsi" w:cstheme="majorBidi"/>
      <w:color w:val="000000" w:themeColor="text1"/>
      <w:sz w:val="36"/>
      <w:szCs w:val="40"/>
    </w:rPr>
  </w:style>
  <w:style w:type="character" w:customStyle="1" w:styleId="Heading5Char">
    <w:name w:val="Heading 5 Char"/>
    <w:basedOn w:val="DefaultParagraphFont"/>
    <w:link w:val="Heading5"/>
    <w:uiPriority w:val="9"/>
    <w:rsid w:val="00607FF9"/>
    <w:rPr>
      <w:rFonts w:asciiTheme="majorHAnsi" w:eastAsiaTheme="majorEastAsia" w:hAnsiTheme="majorHAnsi" w:cstheme="majorBidi"/>
      <w:color w:val="000000" w:themeColor="text1"/>
      <w:sz w:val="32"/>
      <w:szCs w:val="36"/>
    </w:rPr>
  </w:style>
  <w:style w:type="character" w:customStyle="1" w:styleId="Heading6Char">
    <w:name w:val="Heading 6 Char"/>
    <w:basedOn w:val="DefaultParagraphFont"/>
    <w:link w:val="Heading6"/>
    <w:uiPriority w:val="9"/>
    <w:rsid w:val="00607FF9"/>
    <w:rPr>
      <w:rFonts w:asciiTheme="majorHAnsi" w:eastAsiaTheme="majorEastAsia" w:hAnsiTheme="majorHAnsi" w:cstheme="majorBidi"/>
      <w:color w:val="000000" w:themeColor="text1"/>
      <w:sz w:val="28"/>
      <w:szCs w:val="32"/>
    </w:rPr>
  </w:style>
  <w:style w:type="character" w:customStyle="1" w:styleId="Heading7Char">
    <w:name w:val="Heading 7 Char"/>
    <w:basedOn w:val="DefaultParagraphFont"/>
    <w:link w:val="Heading7"/>
    <w:uiPriority w:val="9"/>
    <w:rsid w:val="00607FF9"/>
    <w:rPr>
      <w:rFonts w:asciiTheme="majorHAnsi" w:eastAsiaTheme="majorEastAsia" w:hAnsiTheme="majorHAnsi" w:cstheme="majorBidi"/>
      <w:color w:val="000000" w:themeColor="text1"/>
      <w:szCs w:val="28"/>
    </w:rPr>
  </w:style>
  <w:style w:type="character" w:customStyle="1" w:styleId="Heading8Char">
    <w:name w:val="Heading 8 Char"/>
    <w:basedOn w:val="DefaultParagraphFont"/>
    <w:link w:val="Heading8"/>
    <w:uiPriority w:val="9"/>
    <w:rsid w:val="00607FF9"/>
    <w:rPr>
      <w:rFonts w:asciiTheme="majorHAnsi" w:eastAsiaTheme="majorEastAsia" w:hAnsiTheme="majorHAnsi" w:cstheme="majorBidi"/>
      <w:color w:val="000000" w:themeColor="text1"/>
      <w:szCs w:val="28"/>
    </w:rPr>
  </w:style>
  <w:style w:type="character" w:customStyle="1" w:styleId="Heading9Char">
    <w:name w:val="Heading 9 Char"/>
    <w:basedOn w:val="DefaultParagraphFont"/>
    <w:link w:val="Heading9"/>
    <w:uiPriority w:val="9"/>
    <w:rsid w:val="00607FF9"/>
    <w:rPr>
      <w:rFonts w:asciiTheme="majorHAnsi" w:eastAsiaTheme="majorEastAsia" w:hAnsiTheme="majorHAnsi" w:cstheme="majorBidi"/>
      <w:color w:val="000000" w:themeColor="text1"/>
      <w:szCs w:val="28"/>
    </w:rPr>
  </w:style>
  <w:style w:type="paragraph" w:styleId="List2">
    <w:name w:val="List 2"/>
    <w:basedOn w:val="List"/>
    <w:uiPriority w:val="99"/>
    <w:unhideWhenUsed/>
    <w:rsid w:val="00804BC3"/>
    <w:pPr>
      <w:ind w:left="568"/>
    </w:pPr>
  </w:style>
  <w:style w:type="paragraph" w:styleId="ListNumber2">
    <w:name w:val="List Number 2"/>
    <w:basedOn w:val="ListNumber"/>
    <w:uiPriority w:val="99"/>
    <w:unhideWhenUsed/>
    <w:rsid w:val="00E678AA"/>
    <w:pPr>
      <w:numPr>
        <w:numId w:val="2"/>
      </w:numPr>
      <w:ind w:left="596" w:hanging="284"/>
      <w:contextualSpacing/>
    </w:pPr>
  </w:style>
  <w:style w:type="paragraph" w:styleId="Subtitle">
    <w:name w:val="Subtitle"/>
    <w:basedOn w:val="Body"/>
    <w:next w:val="Body"/>
    <w:link w:val="TableGridLight"/>
    <w:uiPriority w:val="11"/>
    <w:qFormat/>
    <w:rsid w:val="00340E39"/>
    <w:pPr>
      <w:numPr>
        <w:ilvl w:val="1"/>
      </w:numPr>
      <w:spacing w:after="600"/>
    </w:pPr>
    <w:rPr>
      <w:rFonts w:eastAsiaTheme="majorEastAsia" w:cstheme="majorBidi"/>
      <w:color w:val="000000" w:themeColor="text1"/>
      <w:spacing w:val="15"/>
      <w:sz w:val="28"/>
      <w:szCs w:val="36"/>
    </w:rPr>
  </w:style>
  <w:style w:type="table" w:styleId="TableGridLight">
    <w:name w:val="Grid Table Light"/>
    <w:aliases w:val="Subtitle Char"/>
    <w:basedOn w:val="TableNormal"/>
    <w:link w:val="Subtitle"/>
    <w:uiPriority w:val="11"/>
    <w:rsid w:val="0042357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Quote">
    <w:name w:val="Quote"/>
    <w:basedOn w:val="Body"/>
    <w:next w:val="Body"/>
    <w:link w:val="QuoteChar"/>
    <w:uiPriority w:val="29"/>
    <w:qFormat/>
    <w:rsid w:val="00EC7171"/>
    <w:pPr>
      <w:pBdr>
        <w:left w:val="single" w:sz="4" w:space="12" w:color="F07F09" w:themeColor="accent1"/>
      </w:pBdr>
      <w:spacing w:before="240" w:after="120"/>
      <w:ind w:left="873" w:right="873"/>
    </w:pPr>
    <w:rPr>
      <w:iCs/>
      <w:color w:val="323232" w:themeColor="text2"/>
      <w:sz w:val="25"/>
    </w:rPr>
  </w:style>
  <w:style w:type="character" w:customStyle="1" w:styleId="QuoteChar">
    <w:name w:val="Quote Char"/>
    <w:basedOn w:val="DefaultParagraphFont"/>
    <w:link w:val="Quote"/>
    <w:uiPriority w:val="29"/>
    <w:rsid w:val="00EC7171"/>
    <w:rPr>
      <w:iCs/>
      <w:color w:val="323232" w:themeColor="text2"/>
      <w:sz w:val="25"/>
    </w:rPr>
  </w:style>
  <w:style w:type="paragraph" w:styleId="ListParagraph">
    <w:name w:val="List Paragraph"/>
    <w:basedOn w:val="Body"/>
    <w:uiPriority w:val="34"/>
    <w:qFormat/>
    <w:rsid w:val="00340E39"/>
    <w:pPr>
      <w:ind w:left="720"/>
      <w:contextualSpacing/>
    </w:pPr>
  </w:style>
  <w:style w:type="character" w:styleId="IntenseEmphasis">
    <w:name w:val="Intense Emphasis"/>
    <w:basedOn w:val="DefaultParagraphFont"/>
    <w:uiPriority w:val="21"/>
    <w:qFormat/>
    <w:rsid w:val="002A33E1"/>
    <w:rPr>
      <w:rFonts w:ascii="Franklin Gothic Medium" w:hAnsi="Franklin Gothic Medium"/>
      <w:b w:val="0"/>
      <w:i/>
      <w:iCs/>
      <w:color w:val="000000" w:themeColor="text1"/>
    </w:rPr>
  </w:style>
  <w:style w:type="paragraph" w:customStyle="1" w:styleId="FactoidDescription">
    <w:name w:val="Factoid Description"/>
    <w:basedOn w:val="Body"/>
    <w:next w:val="FactoidwithtoptextGradient1"/>
    <w:qFormat/>
    <w:rsid w:val="00DF112A"/>
    <w:pPr>
      <w:spacing w:before="0" w:after="0" w:line="252" w:lineRule="auto"/>
    </w:pPr>
  </w:style>
  <w:style w:type="paragraph" w:styleId="NormalWeb">
    <w:name w:val="Normal (Web)"/>
    <w:basedOn w:val="Normal"/>
    <w:uiPriority w:val="99"/>
    <w:semiHidden/>
    <w:unhideWhenUsed/>
    <w:rsid w:val="00ED0FAC"/>
    <w:pPr>
      <w:spacing w:before="100" w:beforeAutospacing="1" w:after="100" w:afterAutospacing="1"/>
    </w:pPr>
    <w:rPr>
      <w:rFonts w:ascii="Times New Roman" w:eastAsia="Times New Roman" w:hAnsi="Times New Roman" w:cs="Times New Roman"/>
      <w:kern w:val="0"/>
      <w:lang w:eastAsia="en-CA"/>
      <w14:ligatures w14:val="none"/>
    </w:rPr>
  </w:style>
  <w:style w:type="numbering" w:customStyle="1" w:styleId="CurrentList22">
    <w:name w:val="Current List22"/>
    <w:uiPriority w:val="99"/>
    <w:rsid w:val="00607FF9"/>
    <w:pPr>
      <w:numPr>
        <w:numId w:val="32"/>
      </w:numPr>
    </w:pPr>
  </w:style>
  <w:style w:type="paragraph" w:styleId="NoSpacing">
    <w:name w:val="No Spacing"/>
    <w:basedOn w:val="Body"/>
    <w:link w:val="NoSpacingChar"/>
    <w:uiPriority w:val="1"/>
    <w:rsid w:val="00340E39"/>
  </w:style>
  <w:style w:type="paragraph" w:styleId="ListNumber3">
    <w:name w:val="List Number 3"/>
    <w:basedOn w:val="ListNumber2"/>
    <w:uiPriority w:val="99"/>
    <w:unhideWhenUsed/>
    <w:rsid w:val="00E678AA"/>
    <w:pPr>
      <w:numPr>
        <w:numId w:val="3"/>
      </w:numPr>
      <w:ind w:left="908" w:hanging="284"/>
    </w:pPr>
  </w:style>
  <w:style w:type="paragraph" w:styleId="ListNumber4">
    <w:name w:val="List Number 4"/>
    <w:basedOn w:val="ListNumber3"/>
    <w:uiPriority w:val="99"/>
    <w:unhideWhenUsed/>
    <w:rsid w:val="00E678AA"/>
    <w:pPr>
      <w:numPr>
        <w:numId w:val="4"/>
      </w:numPr>
      <w:ind w:left="1220" w:hanging="284"/>
    </w:pPr>
  </w:style>
  <w:style w:type="paragraph" w:styleId="ListNumber5">
    <w:name w:val="List Number 5"/>
    <w:basedOn w:val="ListNumber4"/>
    <w:uiPriority w:val="99"/>
    <w:unhideWhenUsed/>
    <w:rsid w:val="00E678AA"/>
    <w:pPr>
      <w:numPr>
        <w:numId w:val="5"/>
      </w:numPr>
      <w:ind w:left="1503" w:hanging="284"/>
    </w:pPr>
  </w:style>
  <w:style w:type="paragraph" w:styleId="List">
    <w:name w:val="List"/>
    <w:basedOn w:val="Body"/>
    <w:uiPriority w:val="99"/>
    <w:unhideWhenUsed/>
    <w:rsid w:val="00340E39"/>
    <w:pPr>
      <w:contextualSpacing/>
    </w:pPr>
  </w:style>
  <w:style w:type="paragraph" w:styleId="List5">
    <w:name w:val="List 5"/>
    <w:basedOn w:val="List4"/>
    <w:uiPriority w:val="99"/>
    <w:unhideWhenUsed/>
    <w:rsid w:val="001A2946"/>
    <w:pPr>
      <w:ind w:left="1418"/>
    </w:pPr>
  </w:style>
  <w:style w:type="character" w:styleId="Emphasis">
    <w:name w:val="Emphasis"/>
    <w:basedOn w:val="DefaultParagraphFont"/>
    <w:uiPriority w:val="20"/>
    <w:qFormat/>
    <w:rsid w:val="005806E5"/>
    <w:rPr>
      <w:rFonts w:ascii="Franklin Gothic Book" w:hAnsi="Franklin Gothic Book"/>
      <w:b w:val="0"/>
      <w:i/>
      <w:iCs/>
    </w:rPr>
  </w:style>
  <w:style w:type="character" w:styleId="Strong">
    <w:name w:val="Strong"/>
    <w:basedOn w:val="DefaultParagraphFont"/>
    <w:uiPriority w:val="22"/>
    <w:qFormat/>
    <w:rsid w:val="002A33E1"/>
    <w:rPr>
      <w:rFonts w:ascii="Franklin Gothic Medium" w:hAnsi="Franklin Gothic Medium"/>
      <w:b w:val="0"/>
      <w:bCs/>
      <w:i w:val="0"/>
      <w:spacing w:val="5"/>
      <w:kern w:val="2"/>
    </w:rPr>
  </w:style>
  <w:style w:type="character" w:styleId="SubtleReference">
    <w:name w:val="Subtle Reference"/>
    <w:basedOn w:val="DefaultParagraphFont"/>
    <w:uiPriority w:val="31"/>
    <w:rsid w:val="009B440E"/>
    <w:rPr>
      <w:smallCaps/>
      <w:color w:val="5A5A5A" w:themeColor="text1" w:themeTint="A5"/>
    </w:rPr>
  </w:style>
  <w:style w:type="character" w:styleId="BookTitle">
    <w:name w:val="Book Title"/>
    <w:basedOn w:val="DefaultParagraphFont"/>
    <w:uiPriority w:val="33"/>
    <w:rsid w:val="00947AB0"/>
    <w:rPr>
      <w:b w:val="0"/>
      <w:bCs/>
      <w:i/>
      <w:iCs/>
      <w:spacing w:val="5"/>
    </w:rPr>
  </w:style>
  <w:style w:type="paragraph" w:styleId="Footer">
    <w:name w:val="footer"/>
    <w:basedOn w:val="Body"/>
    <w:link w:val="FooterChar"/>
    <w:uiPriority w:val="99"/>
    <w:unhideWhenUsed/>
    <w:qFormat/>
    <w:rsid w:val="00340E39"/>
    <w:pPr>
      <w:tabs>
        <w:tab w:val="center" w:pos="4680"/>
        <w:tab w:val="right" w:pos="9360"/>
      </w:tabs>
    </w:pPr>
    <w:rPr>
      <w:sz w:val="16"/>
    </w:rPr>
  </w:style>
  <w:style w:type="character" w:customStyle="1" w:styleId="FooterChar">
    <w:name w:val="Footer Char"/>
    <w:basedOn w:val="DefaultParagraphFont"/>
    <w:link w:val="Footer"/>
    <w:uiPriority w:val="99"/>
    <w:rsid w:val="00607FF9"/>
    <w:rPr>
      <w:sz w:val="16"/>
    </w:rPr>
  </w:style>
  <w:style w:type="paragraph" w:styleId="TOC1">
    <w:name w:val="toc 1"/>
    <w:basedOn w:val="Body"/>
    <w:autoRedefine/>
    <w:uiPriority w:val="39"/>
    <w:unhideWhenUsed/>
    <w:qFormat/>
    <w:rsid w:val="00B5131E"/>
    <w:pPr>
      <w:tabs>
        <w:tab w:val="left" w:pos="600"/>
        <w:tab w:val="right" w:pos="9781"/>
      </w:tabs>
      <w:spacing w:after="60"/>
    </w:pPr>
    <w:rPr>
      <w:rFonts w:ascii="Verdana" w:hAnsi="Verdana"/>
      <w:bCs/>
      <w:noProof/>
      <w:color w:val="000000" w:themeColor="text1"/>
      <w:szCs w:val="20"/>
    </w:rPr>
  </w:style>
  <w:style w:type="character" w:styleId="Hyperlink">
    <w:name w:val="Hyperlink"/>
    <w:basedOn w:val="DefaultParagraphFont"/>
    <w:uiPriority w:val="99"/>
    <w:unhideWhenUsed/>
    <w:qFormat/>
    <w:rsid w:val="003C01E5"/>
    <w:rPr>
      <w:color w:val="000000" w:themeColor="text1"/>
      <w:u w:val="single" w:color="F07F09" w:themeColor="accent1"/>
    </w:rPr>
  </w:style>
  <w:style w:type="character" w:styleId="FollowedHyperlink">
    <w:name w:val="FollowedHyperlink"/>
    <w:basedOn w:val="DefaultParagraphFont"/>
    <w:uiPriority w:val="99"/>
    <w:semiHidden/>
    <w:unhideWhenUsed/>
    <w:rsid w:val="002D46F4"/>
    <w:rPr>
      <w:color w:val="B26B02" w:themeColor="followedHyperlink"/>
      <w:u w:val="single"/>
    </w:rPr>
  </w:style>
  <w:style w:type="character" w:styleId="UnresolvedMention">
    <w:name w:val="Unresolved Mention"/>
    <w:basedOn w:val="DefaultParagraphFont"/>
    <w:uiPriority w:val="99"/>
    <w:semiHidden/>
    <w:unhideWhenUsed/>
    <w:rsid w:val="00F63EEE"/>
    <w:rPr>
      <w:color w:val="605E5C"/>
      <w:shd w:val="clear" w:color="auto" w:fill="E1DFDD"/>
    </w:rPr>
  </w:style>
  <w:style w:type="paragraph" w:styleId="FootnoteText">
    <w:name w:val="footnote text"/>
    <w:aliases w:val="Source"/>
    <w:basedOn w:val="Body"/>
    <w:link w:val="FootnoteTextChar"/>
    <w:uiPriority w:val="99"/>
    <w:unhideWhenUsed/>
    <w:qFormat/>
    <w:rsid w:val="00990C13"/>
    <w:pPr>
      <w:spacing w:before="60" w:after="60" w:line="252" w:lineRule="auto"/>
      <w:ind w:left="170" w:hanging="170"/>
    </w:pPr>
    <w:rPr>
      <w:sz w:val="16"/>
      <w:szCs w:val="20"/>
    </w:rPr>
  </w:style>
  <w:style w:type="character" w:customStyle="1" w:styleId="FootnoteTextChar">
    <w:name w:val="Footnote Text Char"/>
    <w:aliases w:val="Source Char"/>
    <w:basedOn w:val="DefaultParagraphFont"/>
    <w:link w:val="FootnoteText"/>
    <w:uiPriority w:val="99"/>
    <w:rsid w:val="00990C13"/>
    <w:rPr>
      <w:sz w:val="16"/>
      <w:szCs w:val="20"/>
    </w:rPr>
  </w:style>
  <w:style w:type="character" w:styleId="FootnoteReference">
    <w:name w:val="footnote reference"/>
    <w:basedOn w:val="DefaultParagraphFont"/>
    <w:uiPriority w:val="99"/>
    <w:semiHidden/>
    <w:unhideWhenUsed/>
    <w:rsid w:val="00661B85"/>
    <w:rPr>
      <w:vertAlign w:val="superscript"/>
    </w:rPr>
  </w:style>
  <w:style w:type="paragraph" w:styleId="TOC2">
    <w:name w:val="toc 2"/>
    <w:basedOn w:val="TOC1"/>
    <w:autoRedefine/>
    <w:uiPriority w:val="39"/>
    <w:unhideWhenUsed/>
    <w:qFormat/>
    <w:rsid w:val="00182F41"/>
    <w:pPr>
      <w:spacing w:before="0"/>
    </w:pPr>
    <w:rPr>
      <w:rFonts w:asciiTheme="minorHAnsi" w:hAnsiTheme="minorHAnsi"/>
      <w:bCs w:val="0"/>
      <w:iCs/>
    </w:rPr>
  </w:style>
  <w:style w:type="numbering" w:styleId="111111">
    <w:name w:val="Outline List 2"/>
    <w:basedOn w:val="NoList"/>
    <w:uiPriority w:val="99"/>
    <w:semiHidden/>
    <w:unhideWhenUsed/>
    <w:rsid w:val="00172B8D"/>
    <w:pPr>
      <w:numPr>
        <w:numId w:val="7"/>
      </w:numPr>
    </w:pPr>
  </w:style>
  <w:style w:type="numbering" w:customStyle="1" w:styleId="CurrentList1">
    <w:name w:val="Current List1"/>
    <w:uiPriority w:val="99"/>
    <w:rsid w:val="00F5139F"/>
    <w:pPr>
      <w:numPr>
        <w:numId w:val="8"/>
      </w:numPr>
    </w:pPr>
  </w:style>
  <w:style w:type="numbering" w:customStyle="1" w:styleId="CurrentList2">
    <w:name w:val="Current List2"/>
    <w:uiPriority w:val="99"/>
    <w:rsid w:val="00F5139F"/>
    <w:pPr>
      <w:numPr>
        <w:numId w:val="9"/>
      </w:numPr>
    </w:pPr>
  </w:style>
  <w:style w:type="numbering" w:customStyle="1" w:styleId="CurrentList3">
    <w:name w:val="Current List3"/>
    <w:uiPriority w:val="99"/>
    <w:rsid w:val="00F5139F"/>
    <w:pPr>
      <w:numPr>
        <w:numId w:val="10"/>
      </w:numPr>
    </w:pPr>
  </w:style>
  <w:style w:type="numbering" w:customStyle="1" w:styleId="CurrentList4">
    <w:name w:val="Current List4"/>
    <w:uiPriority w:val="99"/>
    <w:rsid w:val="00F5139F"/>
    <w:pPr>
      <w:numPr>
        <w:numId w:val="11"/>
      </w:numPr>
    </w:pPr>
  </w:style>
  <w:style w:type="numbering" w:customStyle="1" w:styleId="CurrentList5">
    <w:name w:val="Current List5"/>
    <w:uiPriority w:val="99"/>
    <w:rsid w:val="00F5139F"/>
    <w:pPr>
      <w:numPr>
        <w:numId w:val="12"/>
      </w:numPr>
    </w:pPr>
  </w:style>
  <w:style w:type="numbering" w:customStyle="1" w:styleId="CurrentList6">
    <w:name w:val="Current List6"/>
    <w:uiPriority w:val="99"/>
    <w:rsid w:val="00F5139F"/>
    <w:pPr>
      <w:numPr>
        <w:numId w:val="13"/>
      </w:numPr>
    </w:pPr>
  </w:style>
  <w:style w:type="numbering" w:customStyle="1" w:styleId="CurrentList7">
    <w:name w:val="Current List7"/>
    <w:uiPriority w:val="99"/>
    <w:rsid w:val="00F5139F"/>
    <w:pPr>
      <w:numPr>
        <w:numId w:val="14"/>
      </w:numPr>
    </w:pPr>
  </w:style>
  <w:style w:type="numbering" w:customStyle="1" w:styleId="CurrentList8">
    <w:name w:val="Current List8"/>
    <w:uiPriority w:val="99"/>
    <w:rsid w:val="00F5139F"/>
    <w:pPr>
      <w:numPr>
        <w:numId w:val="15"/>
      </w:numPr>
    </w:pPr>
  </w:style>
  <w:style w:type="numbering" w:customStyle="1" w:styleId="CurrentList9">
    <w:name w:val="Current List9"/>
    <w:uiPriority w:val="99"/>
    <w:rsid w:val="003C6FE0"/>
    <w:pPr>
      <w:numPr>
        <w:numId w:val="16"/>
      </w:numPr>
    </w:pPr>
  </w:style>
  <w:style w:type="numbering" w:customStyle="1" w:styleId="CurrentList10">
    <w:name w:val="Current List10"/>
    <w:uiPriority w:val="99"/>
    <w:rsid w:val="00C22958"/>
    <w:pPr>
      <w:numPr>
        <w:numId w:val="17"/>
      </w:numPr>
    </w:pPr>
  </w:style>
  <w:style w:type="numbering" w:customStyle="1" w:styleId="CurrentList11">
    <w:name w:val="Current List11"/>
    <w:uiPriority w:val="99"/>
    <w:rsid w:val="00C22958"/>
    <w:pPr>
      <w:numPr>
        <w:numId w:val="18"/>
      </w:numPr>
    </w:pPr>
  </w:style>
  <w:style w:type="numbering" w:customStyle="1" w:styleId="CurrentList12">
    <w:name w:val="Current List12"/>
    <w:uiPriority w:val="99"/>
    <w:rsid w:val="00C22958"/>
    <w:pPr>
      <w:numPr>
        <w:numId w:val="19"/>
      </w:numPr>
    </w:pPr>
  </w:style>
  <w:style w:type="numbering" w:customStyle="1" w:styleId="CurrentList13">
    <w:name w:val="Current List13"/>
    <w:uiPriority w:val="99"/>
    <w:rsid w:val="00C22958"/>
    <w:pPr>
      <w:numPr>
        <w:numId w:val="21"/>
      </w:numPr>
    </w:pPr>
  </w:style>
  <w:style w:type="numbering" w:customStyle="1" w:styleId="CurrentList14">
    <w:name w:val="Current List14"/>
    <w:uiPriority w:val="99"/>
    <w:rsid w:val="00C22958"/>
    <w:pPr>
      <w:numPr>
        <w:numId w:val="22"/>
      </w:numPr>
    </w:pPr>
  </w:style>
  <w:style w:type="numbering" w:customStyle="1" w:styleId="CurrentList15">
    <w:name w:val="Current List15"/>
    <w:uiPriority w:val="99"/>
    <w:rsid w:val="00C22958"/>
    <w:pPr>
      <w:numPr>
        <w:numId w:val="23"/>
      </w:numPr>
    </w:pPr>
  </w:style>
  <w:style w:type="numbering" w:customStyle="1" w:styleId="CurrentList16">
    <w:name w:val="Current List16"/>
    <w:uiPriority w:val="99"/>
    <w:rsid w:val="005348A0"/>
    <w:pPr>
      <w:numPr>
        <w:numId w:val="25"/>
      </w:numPr>
    </w:pPr>
  </w:style>
  <w:style w:type="numbering" w:customStyle="1" w:styleId="CurrentList17">
    <w:name w:val="Current List17"/>
    <w:uiPriority w:val="99"/>
    <w:rsid w:val="005348A0"/>
    <w:pPr>
      <w:numPr>
        <w:numId w:val="26"/>
      </w:numPr>
    </w:pPr>
  </w:style>
  <w:style w:type="numbering" w:customStyle="1" w:styleId="CurrentList18">
    <w:name w:val="Current List18"/>
    <w:uiPriority w:val="99"/>
    <w:rsid w:val="005348A0"/>
    <w:pPr>
      <w:numPr>
        <w:numId w:val="27"/>
      </w:numPr>
    </w:pPr>
  </w:style>
  <w:style w:type="numbering" w:customStyle="1" w:styleId="CurrentList19">
    <w:name w:val="Current List19"/>
    <w:uiPriority w:val="99"/>
    <w:rsid w:val="005348A0"/>
    <w:pPr>
      <w:numPr>
        <w:numId w:val="29"/>
      </w:numPr>
    </w:pPr>
  </w:style>
  <w:style w:type="numbering" w:customStyle="1" w:styleId="CurrentList20">
    <w:name w:val="Current List20"/>
    <w:uiPriority w:val="99"/>
    <w:rsid w:val="005348A0"/>
    <w:pPr>
      <w:numPr>
        <w:numId w:val="30"/>
      </w:numPr>
    </w:pPr>
  </w:style>
  <w:style w:type="numbering" w:customStyle="1" w:styleId="CurrentList21">
    <w:name w:val="Current List21"/>
    <w:uiPriority w:val="99"/>
    <w:rsid w:val="005348A0"/>
    <w:pPr>
      <w:numPr>
        <w:numId w:val="31"/>
      </w:numPr>
    </w:pPr>
  </w:style>
  <w:style w:type="numbering" w:customStyle="1" w:styleId="CurrentList23">
    <w:name w:val="Current List23"/>
    <w:uiPriority w:val="99"/>
    <w:rsid w:val="00607FF9"/>
    <w:pPr>
      <w:numPr>
        <w:numId w:val="33"/>
      </w:numPr>
    </w:pPr>
  </w:style>
  <w:style w:type="numbering" w:customStyle="1" w:styleId="CurrentList24">
    <w:name w:val="Current List24"/>
    <w:uiPriority w:val="99"/>
    <w:rsid w:val="00607FF9"/>
    <w:pPr>
      <w:numPr>
        <w:numId w:val="34"/>
      </w:numPr>
    </w:pPr>
  </w:style>
  <w:style w:type="numbering" w:customStyle="1" w:styleId="CurrentList25">
    <w:name w:val="Current List25"/>
    <w:uiPriority w:val="99"/>
    <w:rsid w:val="00607FF9"/>
    <w:pPr>
      <w:numPr>
        <w:numId w:val="35"/>
      </w:numPr>
    </w:pPr>
  </w:style>
  <w:style w:type="paragraph" w:customStyle="1" w:styleId="FactoidwithbottomtextGradient1">
    <w:name w:val="Factoid with bottom text – Gradient 1"/>
    <w:basedOn w:val="Body"/>
    <w:next w:val="Body"/>
    <w:qFormat/>
    <w:rsid w:val="00DF112A"/>
    <w:pPr>
      <w:spacing w:before="480" w:after="0"/>
    </w:pPr>
    <w:rPr>
      <w:b/>
      <w:bCs/>
      <w:color w:val="F07F09" w:themeColor="accent1"/>
      <w:sz w:val="72"/>
      <w14:textOutline w14:w="0" w14:cap="flat" w14:cmpd="sng" w14:algn="ctr">
        <w14:noFill/>
        <w14:prstDash w14:val="solid"/>
        <w14:round/>
      </w14:textOutline>
      <w14:textFill>
        <w14:gradFill>
          <w14:gsLst>
            <w14:gs w14:pos="0">
              <w14:schemeClr w14:val="accent1"/>
            </w14:gs>
            <w14:gs w14:pos="100000">
              <w14:schemeClr w14:val="accent6"/>
            </w14:gs>
          </w14:gsLst>
          <w14:lin w14:ang="0" w14:scaled="0"/>
        </w14:gradFill>
      </w14:textFill>
    </w:rPr>
  </w:style>
  <w:style w:type="paragraph" w:customStyle="1" w:styleId="Call-outParagraph">
    <w:name w:val="Call-out Paragraph"/>
    <w:basedOn w:val="BlockText"/>
    <w:qFormat/>
    <w:rsid w:val="00145E8F"/>
    <w:pPr>
      <w:pBdr>
        <w:top w:val="single" w:sz="4" w:space="12" w:color="C3E0F2" w:themeColor="accent3" w:themeTint="33"/>
        <w:left w:val="single" w:sz="4" w:space="12" w:color="C3E0F2" w:themeColor="accent3" w:themeTint="33"/>
        <w:bottom w:val="single" w:sz="4" w:space="12" w:color="C3E0F2" w:themeColor="accent3" w:themeTint="33"/>
        <w:right w:val="single" w:sz="4" w:space="12" w:color="C3E0F2" w:themeColor="accent3" w:themeTint="33"/>
      </w:pBdr>
      <w:shd w:val="clear" w:color="auto" w:fill="C3E0F2" w:themeFill="accent3" w:themeFillTint="33"/>
    </w:pPr>
  </w:style>
  <w:style w:type="paragraph" w:customStyle="1" w:styleId="CaseStudyH4">
    <w:name w:val="Case Study H4"/>
    <w:basedOn w:val="Heading4"/>
    <w:next w:val="CaseStudyParagraph"/>
    <w:link w:val="CaseStudyH4Char"/>
    <w:qFormat/>
    <w:rsid w:val="00F85A17"/>
    <w:pPr>
      <w:pBdr>
        <w:top w:val="single" w:sz="4" w:space="12" w:color="E3DED1" w:themeColor="background2"/>
        <w:left w:val="single" w:sz="4" w:space="12" w:color="E3DED1" w:themeColor="background2"/>
        <w:bottom w:val="single" w:sz="4" w:space="12" w:color="E3DED1" w:themeColor="background2"/>
        <w:right w:val="single" w:sz="4" w:space="12" w:color="E3DED1" w:themeColor="background2"/>
      </w:pBdr>
      <w:shd w:val="clear" w:color="auto" w:fill="E3DED1" w:themeFill="background2"/>
      <w:spacing w:before="180" w:after="180" w:line="276" w:lineRule="auto"/>
      <w:ind w:left="238" w:right="238"/>
    </w:pPr>
    <w:rPr>
      <w:sz w:val="40"/>
      <w:szCs w:val="44"/>
    </w:rPr>
  </w:style>
  <w:style w:type="paragraph" w:customStyle="1" w:styleId="Call-outH3">
    <w:name w:val="Call-out H3"/>
    <w:basedOn w:val="CaseStudyH3"/>
    <w:next w:val="Call-outParagraph"/>
    <w:link w:val="Call-outH3Char"/>
    <w:qFormat/>
    <w:rsid w:val="004979EA"/>
    <w:pPr>
      <w:pBdr>
        <w:top w:val="single" w:sz="4" w:space="12" w:color="C3E0F2" w:themeColor="accent3" w:themeTint="33"/>
        <w:left w:val="single" w:sz="4" w:space="12" w:color="C3E0F2" w:themeColor="accent3" w:themeTint="33"/>
        <w:bottom w:val="single" w:sz="4" w:space="12" w:color="C3E0F2" w:themeColor="accent3" w:themeTint="33"/>
        <w:right w:val="single" w:sz="4" w:space="12" w:color="C3E0F2" w:themeColor="accent3" w:themeTint="33"/>
      </w:pBdr>
      <w:shd w:val="clear" w:color="auto" w:fill="C3E0F2" w:themeFill="accent3" w:themeFillTint="33"/>
    </w:pPr>
  </w:style>
  <w:style w:type="paragraph" w:customStyle="1" w:styleId="FactoidwithtoptextGradient1">
    <w:name w:val="Factoid with top text – Gradient 1"/>
    <w:basedOn w:val="FactoidwithbottomtextGradient1"/>
    <w:qFormat/>
    <w:rsid w:val="00DF112A"/>
    <w:pPr>
      <w:spacing w:before="120" w:after="480"/>
    </w:pPr>
  </w:style>
  <w:style w:type="paragraph" w:customStyle="1" w:styleId="FactoidwithbottomtextGradient2">
    <w:name w:val="Factoid with bottom text – Gradient 2"/>
    <w:basedOn w:val="FactoidwithbottomtextGradient1"/>
    <w:qFormat/>
    <w:rsid w:val="00C50932"/>
    <w:rPr>
      <w14:textFill>
        <w14:gradFill>
          <w14:gsLst>
            <w14:gs w14:pos="0">
              <w14:schemeClr w14:val="accent2"/>
            </w14:gs>
            <w14:gs w14:pos="100000">
              <w14:schemeClr w14:val="accent3"/>
            </w14:gs>
          </w14:gsLst>
          <w14:lin w14:ang="0" w14:scaled="0"/>
        </w14:gradFill>
      </w14:textFill>
    </w:rPr>
  </w:style>
  <w:style w:type="paragraph" w:customStyle="1" w:styleId="FactoidwithtoptextGradient2">
    <w:name w:val="Factoid with top text – Gradient 2"/>
    <w:basedOn w:val="FactoidwithtoptextGradient1"/>
    <w:qFormat/>
    <w:rsid w:val="00403F33"/>
    <w:rPr>
      <w14:textFill>
        <w14:gradFill>
          <w14:gsLst>
            <w14:gs w14:pos="0">
              <w14:schemeClr w14:val="accent2"/>
            </w14:gs>
            <w14:gs w14:pos="100000">
              <w14:schemeClr w14:val="accent3"/>
            </w14:gs>
          </w14:gsLst>
          <w14:lin w14:ang="0" w14:scaled="0"/>
        </w14:gradFill>
      </w14:textFill>
    </w:rPr>
  </w:style>
  <w:style w:type="character" w:customStyle="1" w:styleId="NoSpacingChar">
    <w:name w:val="No Spacing Char"/>
    <w:basedOn w:val="DefaultParagraphFont"/>
    <w:link w:val="NoSpacing"/>
    <w:uiPriority w:val="1"/>
    <w:rsid w:val="00E522E9"/>
    <w:rPr>
      <w:sz w:val="20"/>
    </w:rPr>
  </w:style>
  <w:style w:type="paragraph" w:customStyle="1" w:styleId="TableParagraph">
    <w:name w:val="Table Paragraph"/>
    <w:basedOn w:val="Body"/>
    <w:qFormat/>
    <w:rsid w:val="00B433A1"/>
    <w:pPr>
      <w:spacing w:before="60" w:after="60"/>
    </w:pPr>
  </w:style>
  <w:style w:type="paragraph" w:styleId="Header">
    <w:name w:val="header"/>
    <w:basedOn w:val="Body"/>
    <w:link w:val="HeaderChar"/>
    <w:uiPriority w:val="99"/>
    <w:unhideWhenUsed/>
    <w:qFormat/>
    <w:rsid w:val="00340E39"/>
    <w:pPr>
      <w:tabs>
        <w:tab w:val="center" w:pos="4680"/>
        <w:tab w:val="right" w:pos="9360"/>
      </w:tabs>
    </w:pPr>
    <w:rPr>
      <w:sz w:val="16"/>
    </w:rPr>
  </w:style>
  <w:style w:type="character" w:customStyle="1" w:styleId="HeaderChar">
    <w:name w:val="Header Char"/>
    <w:basedOn w:val="DefaultParagraphFont"/>
    <w:link w:val="Header"/>
    <w:uiPriority w:val="99"/>
    <w:rsid w:val="000C1ADD"/>
    <w:rPr>
      <w:sz w:val="16"/>
    </w:rPr>
  </w:style>
  <w:style w:type="paragraph" w:customStyle="1" w:styleId="CoverHeader">
    <w:name w:val="Cover Header"/>
    <w:basedOn w:val="Header"/>
    <w:qFormat/>
    <w:rsid w:val="005A563B"/>
    <w:pPr>
      <w:pBdr>
        <w:bottom w:val="single" w:sz="6" w:space="1" w:color="000000" w:themeColor="text1"/>
      </w:pBdr>
      <w:tabs>
        <w:tab w:val="clear" w:pos="4680"/>
        <w:tab w:val="clear" w:pos="9360"/>
        <w:tab w:val="right" w:pos="567"/>
      </w:tabs>
      <w:spacing w:before="0" w:after="480" w:line="480" w:lineRule="auto"/>
    </w:pPr>
    <w:rPr>
      <w:noProof/>
    </w:rPr>
  </w:style>
  <w:style w:type="character" w:styleId="CommentReference">
    <w:name w:val="annotation reference"/>
    <w:basedOn w:val="DefaultParagraphFont"/>
    <w:uiPriority w:val="99"/>
    <w:semiHidden/>
    <w:unhideWhenUsed/>
    <w:rsid w:val="00823FC2"/>
    <w:rPr>
      <w:sz w:val="16"/>
      <w:szCs w:val="16"/>
    </w:rPr>
  </w:style>
  <w:style w:type="paragraph" w:styleId="CommentText">
    <w:name w:val="annotation text"/>
    <w:basedOn w:val="Body"/>
    <w:link w:val="CommentTextChar"/>
    <w:uiPriority w:val="99"/>
    <w:unhideWhenUsed/>
    <w:rsid w:val="00340E39"/>
    <w:rPr>
      <w:szCs w:val="20"/>
    </w:rPr>
  </w:style>
  <w:style w:type="character" w:customStyle="1" w:styleId="CommentTextChar">
    <w:name w:val="Comment Text Char"/>
    <w:basedOn w:val="DefaultParagraphFont"/>
    <w:link w:val="CommentText"/>
    <w:uiPriority w:val="99"/>
    <w:rsid w:val="00823FC2"/>
    <w:rPr>
      <w:sz w:val="20"/>
      <w:szCs w:val="20"/>
    </w:rPr>
  </w:style>
  <w:style w:type="paragraph" w:styleId="CommentSubject">
    <w:name w:val="annotation subject"/>
    <w:basedOn w:val="CommentText"/>
    <w:next w:val="CommentText"/>
    <w:link w:val="CommentSubjectChar"/>
    <w:uiPriority w:val="99"/>
    <w:semiHidden/>
    <w:unhideWhenUsed/>
    <w:rsid w:val="00823FC2"/>
    <w:rPr>
      <w:b/>
      <w:bCs/>
    </w:rPr>
  </w:style>
  <w:style w:type="character" w:customStyle="1" w:styleId="CommentSubjectChar">
    <w:name w:val="Comment Subject Char"/>
    <w:basedOn w:val="CommentTextChar"/>
    <w:link w:val="CommentSubject"/>
    <w:uiPriority w:val="99"/>
    <w:semiHidden/>
    <w:rsid w:val="00823FC2"/>
    <w:rPr>
      <w:b/>
      <w:bCs/>
      <w:sz w:val="20"/>
      <w:szCs w:val="20"/>
    </w:rPr>
  </w:style>
  <w:style w:type="numbering" w:customStyle="1" w:styleId="CurrentList26">
    <w:name w:val="Current List26"/>
    <w:uiPriority w:val="99"/>
    <w:rsid w:val="00AD2222"/>
    <w:pPr>
      <w:numPr>
        <w:numId w:val="36"/>
      </w:numPr>
    </w:pPr>
  </w:style>
  <w:style w:type="numbering" w:customStyle="1" w:styleId="CurrentList27">
    <w:name w:val="Current List27"/>
    <w:uiPriority w:val="99"/>
    <w:rsid w:val="00AD2222"/>
    <w:pPr>
      <w:numPr>
        <w:numId w:val="37"/>
      </w:numPr>
    </w:pPr>
  </w:style>
  <w:style w:type="numbering" w:customStyle="1" w:styleId="CurrentList28">
    <w:name w:val="Current List28"/>
    <w:uiPriority w:val="99"/>
    <w:rsid w:val="00AD2222"/>
    <w:pPr>
      <w:numPr>
        <w:numId w:val="38"/>
      </w:numPr>
    </w:pPr>
  </w:style>
  <w:style w:type="numbering" w:customStyle="1" w:styleId="CurrentList29">
    <w:name w:val="Current List29"/>
    <w:uiPriority w:val="99"/>
    <w:rsid w:val="00AD2222"/>
    <w:pPr>
      <w:numPr>
        <w:numId w:val="39"/>
      </w:numPr>
    </w:pPr>
  </w:style>
  <w:style w:type="numbering" w:customStyle="1" w:styleId="CurrentList30">
    <w:name w:val="Current List30"/>
    <w:uiPriority w:val="99"/>
    <w:rsid w:val="00AD2222"/>
    <w:pPr>
      <w:numPr>
        <w:numId w:val="40"/>
      </w:numPr>
    </w:pPr>
  </w:style>
  <w:style w:type="numbering" w:customStyle="1" w:styleId="CurrentList31">
    <w:name w:val="Current List31"/>
    <w:uiPriority w:val="99"/>
    <w:rsid w:val="00AD2222"/>
    <w:pPr>
      <w:numPr>
        <w:numId w:val="41"/>
      </w:numPr>
    </w:pPr>
  </w:style>
  <w:style w:type="numbering" w:customStyle="1" w:styleId="CurrentList32">
    <w:name w:val="Current List32"/>
    <w:uiPriority w:val="99"/>
    <w:rsid w:val="00AD2222"/>
    <w:pPr>
      <w:numPr>
        <w:numId w:val="42"/>
      </w:numPr>
    </w:pPr>
  </w:style>
  <w:style w:type="numbering" w:customStyle="1" w:styleId="CurrentList33">
    <w:name w:val="Current List33"/>
    <w:uiPriority w:val="99"/>
    <w:rsid w:val="00AD2222"/>
    <w:pPr>
      <w:numPr>
        <w:numId w:val="43"/>
      </w:numPr>
    </w:pPr>
  </w:style>
  <w:style w:type="numbering" w:customStyle="1" w:styleId="CurrentList34">
    <w:name w:val="Current List34"/>
    <w:uiPriority w:val="99"/>
    <w:rsid w:val="00AD2222"/>
    <w:pPr>
      <w:numPr>
        <w:numId w:val="44"/>
      </w:numPr>
    </w:pPr>
  </w:style>
  <w:style w:type="numbering" w:customStyle="1" w:styleId="CurrentList35">
    <w:name w:val="Current List35"/>
    <w:uiPriority w:val="99"/>
    <w:rsid w:val="00AD2222"/>
    <w:pPr>
      <w:numPr>
        <w:numId w:val="45"/>
      </w:numPr>
    </w:pPr>
  </w:style>
  <w:style w:type="numbering" w:customStyle="1" w:styleId="CurrentList36">
    <w:name w:val="Current List36"/>
    <w:uiPriority w:val="99"/>
    <w:rsid w:val="00AD2222"/>
    <w:pPr>
      <w:numPr>
        <w:numId w:val="46"/>
      </w:numPr>
    </w:pPr>
  </w:style>
  <w:style w:type="numbering" w:customStyle="1" w:styleId="CurrentList37">
    <w:name w:val="Current List37"/>
    <w:uiPriority w:val="99"/>
    <w:rsid w:val="00637F1D"/>
    <w:pPr>
      <w:numPr>
        <w:numId w:val="47"/>
      </w:numPr>
    </w:pPr>
  </w:style>
  <w:style w:type="numbering" w:customStyle="1" w:styleId="CurrentList38">
    <w:name w:val="Current List38"/>
    <w:uiPriority w:val="99"/>
    <w:rsid w:val="00637F1D"/>
    <w:pPr>
      <w:numPr>
        <w:numId w:val="48"/>
      </w:numPr>
    </w:pPr>
  </w:style>
  <w:style w:type="numbering" w:customStyle="1" w:styleId="CurrentList39">
    <w:name w:val="Current List39"/>
    <w:uiPriority w:val="99"/>
    <w:rsid w:val="007C087E"/>
    <w:pPr>
      <w:numPr>
        <w:numId w:val="49"/>
      </w:numPr>
    </w:pPr>
  </w:style>
  <w:style w:type="numbering" w:customStyle="1" w:styleId="CurrentList40">
    <w:name w:val="Current List40"/>
    <w:uiPriority w:val="99"/>
    <w:rsid w:val="007C087E"/>
    <w:pPr>
      <w:numPr>
        <w:numId w:val="50"/>
      </w:numPr>
    </w:pPr>
  </w:style>
  <w:style w:type="numbering" w:customStyle="1" w:styleId="CurrentList41">
    <w:name w:val="Current List41"/>
    <w:uiPriority w:val="99"/>
    <w:rsid w:val="007C087E"/>
    <w:pPr>
      <w:numPr>
        <w:numId w:val="51"/>
      </w:numPr>
    </w:pPr>
  </w:style>
  <w:style w:type="numbering" w:customStyle="1" w:styleId="CurrentList42">
    <w:name w:val="Current List42"/>
    <w:uiPriority w:val="99"/>
    <w:rsid w:val="007C087E"/>
    <w:pPr>
      <w:numPr>
        <w:numId w:val="52"/>
      </w:numPr>
    </w:pPr>
  </w:style>
  <w:style w:type="paragraph" w:customStyle="1" w:styleId="CaseStudySource">
    <w:name w:val="Case Study Source"/>
    <w:basedOn w:val="BlockText"/>
    <w:qFormat/>
    <w:rsid w:val="00F83BD2"/>
    <w:pPr>
      <w:spacing w:before="480"/>
    </w:pPr>
    <w:rPr>
      <w:sz w:val="16"/>
    </w:rPr>
  </w:style>
  <w:style w:type="paragraph" w:customStyle="1" w:styleId="Call-outSource">
    <w:name w:val="Call-out Source"/>
    <w:basedOn w:val="Call-outParagraph"/>
    <w:qFormat/>
    <w:rsid w:val="00F83BD2"/>
    <w:pPr>
      <w:spacing w:before="480"/>
    </w:pPr>
    <w:rPr>
      <w:sz w:val="16"/>
    </w:rPr>
  </w:style>
  <w:style w:type="paragraph" w:styleId="Index1">
    <w:name w:val="index 1"/>
    <w:basedOn w:val="Body"/>
    <w:next w:val="Body"/>
    <w:autoRedefine/>
    <w:uiPriority w:val="99"/>
    <w:semiHidden/>
    <w:unhideWhenUsed/>
    <w:rsid w:val="00340E39"/>
    <w:pPr>
      <w:ind w:left="200" w:hanging="200"/>
    </w:pPr>
  </w:style>
  <w:style w:type="paragraph" w:styleId="TOCHeading">
    <w:name w:val="TOC Heading"/>
    <w:basedOn w:val="Heading2"/>
    <w:next w:val="Body"/>
    <w:uiPriority w:val="39"/>
    <w:unhideWhenUsed/>
    <w:qFormat/>
    <w:rsid w:val="004979EA"/>
    <w:pPr>
      <w:numPr>
        <w:numId w:val="0"/>
      </w:numPr>
      <w:outlineLvl w:val="9"/>
    </w:pPr>
    <w:rPr>
      <w:bCs/>
      <w:kern w:val="0"/>
      <w:szCs w:val="28"/>
      <w:lang w:val="en-US"/>
      <w14:ligatures w14:val="none"/>
    </w:rPr>
  </w:style>
  <w:style w:type="paragraph" w:styleId="TOC4">
    <w:name w:val="toc 4"/>
    <w:basedOn w:val="Body"/>
    <w:next w:val="Body"/>
    <w:autoRedefine/>
    <w:uiPriority w:val="39"/>
    <w:semiHidden/>
    <w:unhideWhenUsed/>
    <w:rsid w:val="00340E39"/>
    <w:pPr>
      <w:ind w:left="600"/>
    </w:pPr>
    <w:rPr>
      <w:szCs w:val="20"/>
    </w:rPr>
  </w:style>
  <w:style w:type="paragraph" w:styleId="TOC5">
    <w:name w:val="toc 5"/>
    <w:basedOn w:val="Body"/>
    <w:next w:val="Body"/>
    <w:autoRedefine/>
    <w:uiPriority w:val="39"/>
    <w:semiHidden/>
    <w:unhideWhenUsed/>
    <w:rsid w:val="00340E39"/>
    <w:pPr>
      <w:ind w:left="800"/>
    </w:pPr>
    <w:rPr>
      <w:szCs w:val="20"/>
    </w:rPr>
  </w:style>
  <w:style w:type="paragraph" w:styleId="TOC6">
    <w:name w:val="toc 6"/>
    <w:basedOn w:val="Body"/>
    <w:next w:val="Body"/>
    <w:autoRedefine/>
    <w:uiPriority w:val="39"/>
    <w:semiHidden/>
    <w:unhideWhenUsed/>
    <w:rsid w:val="00340E39"/>
    <w:pPr>
      <w:ind w:left="1000"/>
    </w:pPr>
    <w:rPr>
      <w:szCs w:val="20"/>
    </w:rPr>
  </w:style>
  <w:style w:type="paragraph" w:styleId="TOC7">
    <w:name w:val="toc 7"/>
    <w:basedOn w:val="Body"/>
    <w:next w:val="Body"/>
    <w:autoRedefine/>
    <w:uiPriority w:val="39"/>
    <w:semiHidden/>
    <w:unhideWhenUsed/>
    <w:rsid w:val="00340E39"/>
    <w:pPr>
      <w:ind w:left="1200"/>
    </w:pPr>
    <w:rPr>
      <w:szCs w:val="20"/>
    </w:rPr>
  </w:style>
  <w:style w:type="paragraph" w:styleId="TOC8">
    <w:name w:val="toc 8"/>
    <w:basedOn w:val="Body"/>
    <w:next w:val="Body"/>
    <w:autoRedefine/>
    <w:uiPriority w:val="39"/>
    <w:semiHidden/>
    <w:unhideWhenUsed/>
    <w:rsid w:val="00340E39"/>
    <w:pPr>
      <w:ind w:left="1400"/>
    </w:pPr>
    <w:rPr>
      <w:szCs w:val="20"/>
    </w:rPr>
  </w:style>
  <w:style w:type="paragraph" w:styleId="TOC9">
    <w:name w:val="toc 9"/>
    <w:basedOn w:val="Body"/>
    <w:next w:val="Body"/>
    <w:autoRedefine/>
    <w:uiPriority w:val="39"/>
    <w:semiHidden/>
    <w:unhideWhenUsed/>
    <w:rsid w:val="00340E39"/>
    <w:pPr>
      <w:ind w:left="1600"/>
    </w:pPr>
    <w:rPr>
      <w:szCs w:val="20"/>
    </w:rPr>
  </w:style>
  <w:style w:type="paragraph" w:styleId="TOC3">
    <w:name w:val="toc 3"/>
    <w:basedOn w:val="Body"/>
    <w:next w:val="Body"/>
    <w:autoRedefine/>
    <w:uiPriority w:val="39"/>
    <w:unhideWhenUsed/>
    <w:rsid w:val="008F36D8"/>
    <w:pPr>
      <w:tabs>
        <w:tab w:val="right" w:pos="9781"/>
      </w:tabs>
      <w:spacing w:after="100"/>
      <w:ind w:left="595"/>
    </w:pPr>
    <w:rPr>
      <w:noProof/>
    </w:rPr>
  </w:style>
  <w:style w:type="table" w:customStyle="1" w:styleId="NordicityCustomTable">
    <w:name w:val="Nordicity Custom Table"/>
    <w:basedOn w:val="TableNormal"/>
    <w:uiPriority w:val="99"/>
    <w:rsid w:val="005F00BD"/>
    <w:pPr>
      <w:spacing w:before="60" w:after="60" w:line="276" w:lineRule="auto"/>
    </w:pPr>
    <w:rPr>
      <w:rFonts w:cs="Times New Roman (Body CS)"/>
      <w:color w:val="000000" w:themeColor="text1"/>
      <w:sz w:val="21"/>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cPr>
      <w:shd w:val="clear" w:color="auto" w:fill="E3DED1" w:themeFill="background2"/>
    </w:tcPr>
    <w:tblStylePr w:type="firstRow">
      <w:rPr>
        <w:rFonts w:ascii="Bahnschrift SemiLight Condensed" w:hAnsi="Bahnschrift SemiLight Condensed"/>
        <w:b w:val="0"/>
        <w:i w:val="0"/>
        <w:color w:val="000000" w:themeColor="text1"/>
      </w:rPr>
      <w:tblPr/>
      <w:tcPr>
        <w:shd w:val="clear" w:color="auto" w:fill="F07F09" w:themeFill="accent1"/>
      </w:tcPr>
    </w:tblStylePr>
    <w:tblStylePr w:type="lastRow">
      <w:rPr>
        <w:rFonts w:ascii="Bahnschrift SemiLight Condensed" w:hAnsi="Bahnschrift SemiLight Condensed"/>
        <w:b w:val="0"/>
        <w:i w:val="0"/>
      </w:rPr>
    </w:tblStylePr>
    <w:tblStylePr w:type="firstCol">
      <w:rPr>
        <w:rFonts w:ascii="Bahnschrift SemiLight Condensed" w:hAnsi="Bahnschrift SemiLight Condensed"/>
        <w:b w:val="0"/>
        <w:i w:val="0"/>
      </w:rPr>
    </w:tblStylePr>
    <w:tblStylePr w:type="lastCol">
      <w:rPr>
        <w:rFonts w:ascii="Bahnschrift SemiLight Condensed" w:hAnsi="Bahnschrift SemiLight Condensed"/>
        <w:b w:val="0"/>
        <w:i w:val="0"/>
      </w:rPr>
    </w:tblStylePr>
    <w:tblStylePr w:type="band2Vert">
      <w:tblPr/>
      <w:tcPr>
        <w:shd w:val="clear" w:color="auto" w:fill="FFFFFF" w:themeFill="background1"/>
      </w:tcPr>
    </w:tblStylePr>
    <w:tblStylePr w:type="band2Horz">
      <w:tblPr/>
      <w:tcPr>
        <w:shd w:val="clear" w:color="auto" w:fill="FFFFFF" w:themeFill="background1"/>
      </w:tcPr>
    </w:tblStylePr>
  </w:style>
  <w:style w:type="paragraph" w:customStyle="1" w:styleId="ClientName">
    <w:name w:val="Client Name"/>
    <w:basedOn w:val="Date"/>
    <w:link w:val="ClientNameChar"/>
    <w:qFormat/>
    <w:rsid w:val="000903C4"/>
    <w:pPr>
      <w:spacing w:before="480"/>
    </w:pPr>
  </w:style>
  <w:style w:type="character" w:customStyle="1" w:styleId="ClientNameChar">
    <w:name w:val="Client Name Char"/>
    <w:basedOn w:val="DateChar"/>
    <w:link w:val="ClientName"/>
    <w:rsid w:val="000903C4"/>
    <w:rPr>
      <w:sz w:val="22"/>
      <w:szCs w:val="32"/>
    </w:rPr>
  </w:style>
  <w:style w:type="numbering" w:customStyle="1" w:styleId="CurrentList43">
    <w:name w:val="Current List43"/>
    <w:uiPriority w:val="99"/>
    <w:rsid w:val="00247B08"/>
    <w:pPr>
      <w:numPr>
        <w:numId w:val="53"/>
      </w:numPr>
    </w:pPr>
  </w:style>
  <w:style w:type="paragraph" w:customStyle="1" w:styleId="CaseStudyParagraph">
    <w:name w:val="Case Study Paragraph"/>
    <w:basedOn w:val="BlockText"/>
    <w:qFormat/>
    <w:rsid w:val="009C673D"/>
  </w:style>
  <w:style w:type="numbering" w:customStyle="1" w:styleId="CurrentList44">
    <w:name w:val="Current List44"/>
    <w:uiPriority w:val="99"/>
    <w:rsid w:val="003C659A"/>
    <w:pPr>
      <w:numPr>
        <w:numId w:val="54"/>
      </w:numPr>
    </w:pPr>
  </w:style>
  <w:style w:type="numbering" w:customStyle="1" w:styleId="CurrentList45">
    <w:name w:val="Current List45"/>
    <w:uiPriority w:val="99"/>
    <w:rsid w:val="003C659A"/>
    <w:pPr>
      <w:numPr>
        <w:numId w:val="55"/>
      </w:numPr>
    </w:pPr>
  </w:style>
  <w:style w:type="numbering" w:customStyle="1" w:styleId="CurrentList46">
    <w:name w:val="Current List46"/>
    <w:uiPriority w:val="99"/>
    <w:rsid w:val="003C659A"/>
    <w:pPr>
      <w:numPr>
        <w:numId w:val="56"/>
      </w:numPr>
    </w:pPr>
  </w:style>
  <w:style w:type="numbering" w:customStyle="1" w:styleId="CurrentList47">
    <w:name w:val="Current List47"/>
    <w:uiPriority w:val="99"/>
    <w:rsid w:val="003C659A"/>
    <w:pPr>
      <w:numPr>
        <w:numId w:val="57"/>
      </w:numPr>
    </w:pPr>
  </w:style>
  <w:style w:type="numbering" w:customStyle="1" w:styleId="CurrentList48">
    <w:name w:val="Current List48"/>
    <w:uiPriority w:val="99"/>
    <w:rsid w:val="003C659A"/>
    <w:pPr>
      <w:numPr>
        <w:numId w:val="58"/>
      </w:numPr>
    </w:pPr>
  </w:style>
  <w:style w:type="numbering" w:customStyle="1" w:styleId="CurrentList49">
    <w:name w:val="Current List49"/>
    <w:uiPriority w:val="99"/>
    <w:rsid w:val="003C659A"/>
    <w:pPr>
      <w:numPr>
        <w:numId w:val="59"/>
      </w:numPr>
    </w:pPr>
  </w:style>
  <w:style w:type="numbering" w:customStyle="1" w:styleId="CurrentList50">
    <w:name w:val="Current List50"/>
    <w:uiPriority w:val="99"/>
    <w:rsid w:val="003C659A"/>
    <w:pPr>
      <w:numPr>
        <w:numId w:val="60"/>
      </w:numPr>
    </w:pPr>
  </w:style>
  <w:style w:type="numbering" w:customStyle="1" w:styleId="CurrentList51">
    <w:name w:val="Current List51"/>
    <w:uiPriority w:val="99"/>
    <w:rsid w:val="008A65EC"/>
    <w:pPr>
      <w:numPr>
        <w:numId w:val="61"/>
      </w:numPr>
    </w:pPr>
  </w:style>
  <w:style w:type="numbering" w:customStyle="1" w:styleId="CurrentList52">
    <w:name w:val="Current List52"/>
    <w:uiPriority w:val="99"/>
    <w:rsid w:val="008A65EC"/>
    <w:pPr>
      <w:numPr>
        <w:numId w:val="62"/>
      </w:numPr>
    </w:pPr>
  </w:style>
  <w:style w:type="numbering" w:customStyle="1" w:styleId="CurrentList53">
    <w:name w:val="Current List53"/>
    <w:uiPriority w:val="99"/>
    <w:rsid w:val="008A65EC"/>
    <w:pPr>
      <w:numPr>
        <w:numId w:val="63"/>
      </w:numPr>
    </w:pPr>
  </w:style>
  <w:style w:type="numbering" w:customStyle="1" w:styleId="CurrentList54">
    <w:name w:val="Current List54"/>
    <w:uiPriority w:val="99"/>
    <w:rsid w:val="008A65EC"/>
    <w:pPr>
      <w:numPr>
        <w:numId w:val="64"/>
      </w:numPr>
    </w:pPr>
  </w:style>
  <w:style w:type="numbering" w:customStyle="1" w:styleId="CurrentList55">
    <w:name w:val="Current List55"/>
    <w:uiPriority w:val="99"/>
    <w:rsid w:val="002C6A6D"/>
    <w:pPr>
      <w:numPr>
        <w:numId w:val="65"/>
      </w:numPr>
    </w:pPr>
  </w:style>
  <w:style w:type="numbering" w:customStyle="1" w:styleId="CurrentList56">
    <w:name w:val="Current List56"/>
    <w:uiPriority w:val="99"/>
    <w:rsid w:val="002C6A6D"/>
    <w:pPr>
      <w:numPr>
        <w:numId w:val="66"/>
      </w:numPr>
    </w:pPr>
  </w:style>
  <w:style w:type="numbering" w:customStyle="1" w:styleId="CurrentList57">
    <w:name w:val="Current List57"/>
    <w:uiPriority w:val="99"/>
    <w:rsid w:val="002C6A6D"/>
    <w:pPr>
      <w:numPr>
        <w:numId w:val="67"/>
      </w:numPr>
    </w:pPr>
  </w:style>
  <w:style w:type="numbering" w:customStyle="1" w:styleId="CurrentList58">
    <w:name w:val="Current List58"/>
    <w:uiPriority w:val="99"/>
    <w:rsid w:val="002C6A6D"/>
    <w:pPr>
      <w:numPr>
        <w:numId w:val="68"/>
      </w:numPr>
    </w:pPr>
  </w:style>
  <w:style w:type="numbering" w:customStyle="1" w:styleId="CurrentList59">
    <w:name w:val="Current List59"/>
    <w:uiPriority w:val="99"/>
    <w:rsid w:val="000A5E1E"/>
    <w:pPr>
      <w:numPr>
        <w:numId w:val="69"/>
      </w:numPr>
    </w:pPr>
  </w:style>
  <w:style w:type="numbering" w:customStyle="1" w:styleId="CurrentList60">
    <w:name w:val="Current List60"/>
    <w:uiPriority w:val="99"/>
    <w:rsid w:val="000A5E1E"/>
    <w:pPr>
      <w:numPr>
        <w:numId w:val="70"/>
      </w:numPr>
    </w:pPr>
  </w:style>
  <w:style w:type="numbering" w:customStyle="1" w:styleId="CurrentList61">
    <w:name w:val="Current List61"/>
    <w:uiPriority w:val="99"/>
    <w:rsid w:val="00D95EDC"/>
    <w:pPr>
      <w:numPr>
        <w:numId w:val="71"/>
      </w:numPr>
    </w:pPr>
  </w:style>
  <w:style w:type="numbering" w:customStyle="1" w:styleId="CurrentList62">
    <w:name w:val="Current List62"/>
    <w:uiPriority w:val="99"/>
    <w:rsid w:val="00D95EDC"/>
    <w:pPr>
      <w:numPr>
        <w:numId w:val="72"/>
      </w:numPr>
    </w:pPr>
  </w:style>
  <w:style w:type="numbering" w:customStyle="1" w:styleId="CurrentList63">
    <w:name w:val="Current List63"/>
    <w:uiPriority w:val="99"/>
    <w:rsid w:val="007E1419"/>
    <w:pPr>
      <w:numPr>
        <w:numId w:val="73"/>
      </w:numPr>
    </w:pPr>
  </w:style>
  <w:style w:type="numbering" w:customStyle="1" w:styleId="CurrentList64">
    <w:name w:val="Current List64"/>
    <w:uiPriority w:val="99"/>
    <w:rsid w:val="007E1419"/>
    <w:pPr>
      <w:numPr>
        <w:numId w:val="74"/>
      </w:numPr>
    </w:pPr>
  </w:style>
  <w:style w:type="numbering" w:customStyle="1" w:styleId="CurrentList65">
    <w:name w:val="Current List65"/>
    <w:uiPriority w:val="99"/>
    <w:rsid w:val="00853354"/>
    <w:pPr>
      <w:numPr>
        <w:numId w:val="75"/>
      </w:numPr>
    </w:pPr>
  </w:style>
  <w:style w:type="numbering" w:customStyle="1" w:styleId="CurrentList66">
    <w:name w:val="Current List66"/>
    <w:uiPriority w:val="99"/>
    <w:rsid w:val="00853354"/>
    <w:pPr>
      <w:numPr>
        <w:numId w:val="76"/>
      </w:numPr>
    </w:pPr>
  </w:style>
  <w:style w:type="numbering" w:customStyle="1" w:styleId="CurrentList67">
    <w:name w:val="Current List67"/>
    <w:uiPriority w:val="99"/>
    <w:rsid w:val="00853354"/>
    <w:pPr>
      <w:numPr>
        <w:numId w:val="78"/>
      </w:numPr>
    </w:pPr>
  </w:style>
  <w:style w:type="numbering" w:customStyle="1" w:styleId="CurrentList68">
    <w:name w:val="Current List68"/>
    <w:uiPriority w:val="99"/>
    <w:rsid w:val="00853354"/>
    <w:pPr>
      <w:numPr>
        <w:numId w:val="79"/>
      </w:numPr>
    </w:pPr>
  </w:style>
  <w:style w:type="numbering" w:customStyle="1" w:styleId="CurrentList69">
    <w:name w:val="Current List69"/>
    <w:uiPriority w:val="99"/>
    <w:rsid w:val="00853354"/>
    <w:pPr>
      <w:numPr>
        <w:numId w:val="80"/>
      </w:numPr>
    </w:pPr>
  </w:style>
  <w:style w:type="numbering" w:customStyle="1" w:styleId="CurrentList70">
    <w:name w:val="Current List70"/>
    <w:uiPriority w:val="99"/>
    <w:rsid w:val="00853354"/>
    <w:pPr>
      <w:numPr>
        <w:numId w:val="81"/>
      </w:numPr>
    </w:pPr>
  </w:style>
  <w:style w:type="numbering" w:customStyle="1" w:styleId="CurrentList71">
    <w:name w:val="Current List71"/>
    <w:uiPriority w:val="99"/>
    <w:rsid w:val="00853354"/>
    <w:pPr>
      <w:numPr>
        <w:numId w:val="82"/>
      </w:numPr>
    </w:pPr>
  </w:style>
  <w:style w:type="numbering" w:customStyle="1" w:styleId="CurrentList72">
    <w:name w:val="Current List72"/>
    <w:uiPriority w:val="99"/>
    <w:rsid w:val="00853354"/>
    <w:pPr>
      <w:numPr>
        <w:numId w:val="83"/>
      </w:numPr>
    </w:pPr>
  </w:style>
  <w:style w:type="numbering" w:customStyle="1" w:styleId="CurrentList73">
    <w:name w:val="Current List73"/>
    <w:uiPriority w:val="99"/>
    <w:rsid w:val="00853354"/>
    <w:pPr>
      <w:numPr>
        <w:numId w:val="84"/>
      </w:numPr>
    </w:pPr>
  </w:style>
  <w:style w:type="numbering" w:customStyle="1" w:styleId="CurrentList74">
    <w:name w:val="Current List74"/>
    <w:uiPriority w:val="99"/>
    <w:rsid w:val="00853354"/>
    <w:pPr>
      <w:numPr>
        <w:numId w:val="85"/>
      </w:numPr>
    </w:pPr>
  </w:style>
  <w:style w:type="numbering" w:customStyle="1" w:styleId="CurrentList75">
    <w:name w:val="Current List75"/>
    <w:uiPriority w:val="99"/>
    <w:rsid w:val="00853354"/>
    <w:pPr>
      <w:numPr>
        <w:numId w:val="86"/>
      </w:numPr>
    </w:pPr>
  </w:style>
  <w:style w:type="numbering" w:customStyle="1" w:styleId="CurrentList76">
    <w:name w:val="Current List76"/>
    <w:uiPriority w:val="99"/>
    <w:rsid w:val="00853354"/>
    <w:pPr>
      <w:numPr>
        <w:numId w:val="87"/>
      </w:numPr>
    </w:pPr>
  </w:style>
  <w:style w:type="numbering" w:customStyle="1" w:styleId="CurrentList77">
    <w:name w:val="Current List77"/>
    <w:uiPriority w:val="99"/>
    <w:rsid w:val="00853354"/>
    <w:pPr>
      <w:numPr>
        <w:numId w:val="88"/>
      </w:numPr>
    </w:pPr>
  </w:style>
  <w:style w:type="numbering" w:customStyle="1" w:styleId="CurrentList78">
    <w:name w:val="Current List78"/>
    <w:uiPriority w:val="99"/>
    <w:rsid w:val="00853354"/>
    <w:pPr>
      <w:numPr>
        <w:numId w:val="89"/>
      </w:numPr>
    </w:pPr>
  </w:style>
  <w:style w:type="numbering" w:customStyle="1" w:styleId="CurrentList79">
    <w:name w:val="Current List79"/>
    <w:uiPriority w:val="99"/>
    <w:rsid w:val="00740EA1"/>
    <w:pPr>
      <w:numPr>
        <w:numId w:val="90"/>
      </w:numPr>
    </w:pPr>
  </w:style>
  <w:style w:type="numbering" w:customStyle="1" w:styleId="CurrentList80">
    <w:name w:val="Current List80"/>
    <w:uiPriority w:val="99"/>
    <w:rsid w:val="009E7219"/>
    <w:pPr>
      <w:numPr>
        <w:numId w:val="91"/>
      </w:numPr>
    </w:pPr>
  </w:style>
  <w:style w:type="paragraph" w:styleId="Caption">
    <w:name w:val="caption"/>
    <w:basedOn w:val="Normal"/>
    <w:next w:val="Normal"/>
    <w:uiPriority w:val="35"/>
    <w:unhideWhenUsed/>
    <w:qFormat/>
    <w:rsid w:val="00EB7787"/>
    <w:pPr>
      <w:spacing w:after="200"/>
    </w:pPr>
    <w:rPr>
      <w:rFonts w:ascii="Franklin Gothic Medium" w:hAnsi="Franklin Gothic Medium"/>
      <w:iCs/>
      <w:color w:val="323232" w:themeColor="text2"/>
      <w:sz w:val="18"/>
      <w:szCs w:val="18"/>
    </w:rPr>
  </w:style>
  <w:style w:type="table" w:styleId="TableGrid">
    <w:name w:val="Table Grid"/>
    <w:basedOn w:val="TableNormal"/>
    <w:uiPriority w:val="39"/>
    <w:rsid w:val="003141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314112"/>
    <w:tblPr>
      <w:tblStyleRowBandSize w:val="1"/>
      <w:tblStyleColBandSize w:val="1"/>
      <w:tblBorders>
        <w:top w:val="single" w:sz="4" w:space="0" w:color="F9B268" w:themeColor="accent1" w:themeTint="99"/>
        <w:left w:val="single" w:sz="4" w:space="0" w:color="F9B268" w:themeColor="accent1" w:themeTint="99"/>
        <w:bottom w:val="single" w:sz="4" w:space="0" w:color="F9B268" w:themeColor="accent1" w:themeTint="99"/>
        <w:right w:val="single" w:sz="4" w:space="0" w:color="F9B268" w:themeColor="accent1" w:themeTint="99"/>
        <w:insideH w:val="single" w:sz="4" w:space="0" w:color="F9B268" w:themeColor="accent1" w:themeTint="99"/>
        <w:insideV w:val="single" w:sz="4" w:space="0" w:color="F9B268" w:themeColor="accent1" w:themeTint="99"/>
      </w:tblBorders>
    </w:tblPr>
    <w:tblStylePr w:type="firstRow">
      <w:rPr>
        <w:b/>
        <w:bCs/>
        <w:color w:val="000000" w:themeColor="text1"/>
      </w:rPr>
      <w:tblPr/>
      <w:tcPr>
        <w:tcBorders>
          <w:top w:val="single" w:sz="4" w:space="0" w:color="F07F09" w:themeColor="accent1"/>
          <w:left w:val="single" w:sz="4" w:space="0" w:color="F07F09" w:themeColor="accent1"/>
          <w:bottom w:val="single" w:sz="4" w:space="0" w:color="F07F09" w:themeColor="accent1"/>
          <w:right w:val="single" w:sz="4" w:space="0" w:color="F07F09" w:themeColor="accent1"/>
          <w:insideH w:val="nil"/>
          <w:insideV w:val="nil"/>
        </w:tcBorders>
        <w:shd w:val="clear" w:color="auto" w:fill="F07F09" w:themeFill="accent1"/>
      </w:tcPr>
    </w:tblStylePr>
    <w:tblStylePr w:type="lastRow">
      <w:rPr>
        <w:b/>
        <w:bCs/>
      </w:rPr>
      <w:tblPr/>
      <w:tcPr>
        <w:tcBorders>
          <w:top w:val="double" w:sz="4" w:space="0" w:color="F07F09" w:themeColor="accent1"/>
        </w:tcBorders>
      </w:tc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paragraph" w:customStyle="1" w:styleId="CaseStudyH3">
    <w:name w:val="Case Study H3"/>
    <w:basedOn w:val="Heading3"/>
    <w:next w:val="CaseStudyParagraph"/>
    <w:link w:val="CaseStudyH3Char"/>
    <w:qFormat/>
    <w:rsid w:val="004979EA"/>
    <w:pPr>
      <w:numPr>
        <w:ilvl w:val="0"/>
        <w:numId w:val="0"/>
      </w:numPr>
      <w:pBdr>
        <w:top w:val="single" w:sz="4" w:space="12" w:color="E3DED1" w:themeColor="background2"/>
        <w:left w:val="single" w:sz="4" w:space="12" w:color="E3DED1" w:themeColor="background2"/>
        <w:bottom w:val="single" w:sz="4" w:space="12" w:color="E3DED1" w:themeColor="background2"/>
        <w:right w:val="single" w:sz="4" w:space="12" w:color="E3DED1" w:themeColor="background2"/>
      </w:pBdr>
      <w:shd w:val="clear" w:color="auto" w:fill="E3DED1" w:themeFill="background2"/>
      <w:spacing w:before="180" w:line="276" w:lineRule="auto"/>
      <w:ind w:right="238"/>
    </w:pPr>
  </w:style>
  <w:style w:type="numbering" w:customStyle="1" w:styleId="CurrentList81">
    <w:name w:val="Current List81"/>
    <w:uiPriority w:val="99"/>
    <w:rsid w:val="005457A7"/>
    <w:pPr>
      <w:numPr>
        <w:numId w:val="92"/>
      </w:numPr>
    </w:pPr>
  </w:style>
  <w:style w:type="character" w:customStyle="1" w:styleId="CaseStudyH3Char">
    <w:name w:val="Case Study H3 Char"/>
    <w:basedOn w:val="Heading3Char"/>
    <w:link w:val="CaseStudyH3"/>
    <w:rsid w:val="005457A7"/>
    <w:rPr>
      <w:rFonts w:asciiTheme="majorHAnsi" w:eastAsiaTheme="majorEastAsia" w:hAnsiTheme="majorHAnsi" w:cstheme="majorBidi"/>
      <w:color w:val="000000" w:themeColor="text1"/>
      <w:sz w:val="40"/>
      <w:szCs w:val="48"/>
      <w:shd w:val="clear" w:color="auto" w:fill="E3DED1" w:themeFill="background2"/>
    </w:rPr>
  </w:style>
  <w:style w:type="character" w:customStyle="1" w:styleId="CaseStudyH4Char">
    <w:name w:val="Case Study H4 Char"/>
    <w:basedOn w:val="Heading4Char"/>
    <w:link w:val="CaseStudyH4"/>
    <w:rsid w:val="00F85A17"/>
    <w:rPr>
      <w:rFonts w:asciiTheme="majorHAnsi" w:eastAsiaTheme="majorEastAsia" w:hAnsiTheme="majorHAnsi" w:cstheme="majorBidi"/>
      <w:color w:val="000000" w:themeColor="text1"/>
      <w:sz w:val="40"/>
      <w:szCs w:val="44"/>
      <w:shd w:val="clear" w:color="auto" w:fill="E3DED1" w:themeFill="background2"/>
    </w:rPr>
  </w:style>
  <w:style w:type="paragraph" w:customStyle="1" w:styleId="CaseStudyH5">
    <w:name w:val="Case Study H5"/>
    <w:basedOn w:val="Heading5"/>
    <w:next w:val="CaseStudyParagraph"/>
    <w:link w:val="CaseStudyH5Char"/>
    <w:qFormat/>
    <w:rsid w:val="00F85A17"/>
    <w:pPr>
      <w:pBdr>
        <w:top w:val="single" w:sz="4" w:space="12" w:color="E3DED1" w:themeColor="background2"/>
        <w:left w:val="single" w:sz="4" w:space="12" w:color="E3DED1" w:themeColor="background2"/>
        <w:bottom w:val="single" w:sz="4" w:space="12" w:color="E3DED1" w:themeColor="background2"/>
        <w:right w:val="single" w:sz="4" w:space="12" w:color="E3DED1" w:themeColor="background2"/>
      </w:pBdr>
      <w:shd w:val="clear" w:color="auto" w:fill="E3DED1" w:themeFill="background2"/>
      <w:spacing w:before="180" w:after="180" w:line="276" w:lineRule="auto"/>
      <w:ind w:left="238" w:right="238"/>
    </w:pPr>
    <w:rPr>
      <w:sz w:val="40"/>
      <w:szCs w:val="44"/>
    </w:rPr>
  </w:style>
  <w:style w:type="character" w:customStyle="1" w:styleId="CaseStudyH5Char">
    <w:name w:val="Case Study H5 Char"/>
    <w:basedOn w:val="Heading5Char"/>
    <w:link w:val="CaseStudyH5"/>
    <w:rsid w:val="00F85A17"/>
    <w:rPr>
      <w:rFonts w:asciiTheme="majorHAnsi" w:eastAsiaTheme="majorEastAsia" w:hAnsiTheme="majorHAnsi" w:cstheme="majorBidi"/>
      <w:color w:val="000000" w:themeColor="text1"/>
      <w:sz w:val="40"/>
      <w:szCs w:val="44"/>
      <w:shd w:val="clear" w:color="auto" w:fill="E3DED1" w:themeFill="background2"/>
    </w:rPr>
  </w:style>
  <w:style w:type="paragraph" w:customStyle="1" w:styleId="CaseStudyH6">
    <w:name w:val="Case Study H6"/>
    <w:basedOn w:val="Heading6"/>
    <w:next w:val="CaseStudyParagraph"/>
    <w:link w:val="CaseStudyH6Char"/>
    <w:qFormat/>
    <w:rsid w:val="00F85A17"/>
    <w:pPr>
      <w:pBdr>
        <w:top w:val="single" w:sz="4" w:space="12" w:color="E3DED1" w:themeColor="background2"/>
        <w:left w:val="single" w:sz="4" w:space="12" w:color="E3DED1" w:themeColor="background2"/>
        <w:bottom w:val="single" w:sz="4" w:space="12" w:color="E3DED1" w:themeColor="background2"/>
        <w:right w:val="single" w:sz="4" w:space="12" w:color="E3DED1" w:themeColor="background2"/>
      </w:pBdr>
      <w:shd w:val="clear" w:color="auto" w:fill="E3DED1" w:themeFill="background2"/>
      <w:spacing w:before="180" w:after="180" w:line="276" w:lineRule="auto"/>
      <w:ind w:left="238" w:right="238"/>
    </w:pPr>
    <w:rPr>
      <w:sz w:val="40"/>
      <w:szCs w:val="44"/>
    </w:rPr>
  </w:style>
  <w:style w:type="character" w:customStyle="1" w:styleId="CaseStudyH6Char">
    <w:name w:val="Case Study H6 Char"/>
    <w:basedOn w:val="Heading6Char"/>
    <w:link w:val="CaseStudyH6"/>
    <w:rsid w:val="00F85A17"/>
    <w:rPr>
      <w:rFonts w:asciiTheme="majorHAnsi" w:eastAsiaTheme="majorEastAsia" w:hAnsiTheme="majorHAnsi" w:cstheme="majorBidi"/>
      <w:color w:val="000000" w:themeColor="text1"/>
      <w:sz w:val="40"/>
      <w:szCs w:val="44"/>
      <w:shd w:val="clear" w:color="auto" w:fill="E3DED1" w:themeFill="background2"/>
    </w:rPr>
  </w:style>
  <w:style w:type="character" w:customStyle="1" w:styleId="Call-outH3Char">
    <w:name w:val="Call-out H3 Char"/>
    <w:basedOn w:val="CaseStudyH3Char"/>
    <w:link w:val="Call-outH3"/>
    <w:rsid w:val="008156E7"/>
    <w:rPr>
      <w:rFonts w:asciiTheme="majorHAnsi" w:eastAsiaTheme="majorEastAsia" w:hAnsiTheme="majorHAnsi" w:cstheme="majorBidi"/>
      <w:color w:val="000000" w:themeColor="text1"/>
      <w:sz w:val="40"/>
      <w:szCs w:val="48"/>
      <w:shd w:val="clear" w:color="auto" w:fill="C3E0F2" w:themeFill="accent3" w:themeFillTint="33"/>
    </w:rPr>
  </w:style>
  <w:style w:type="paragraph" w:customStyle="1" w:styleId="Call-outH4">
    <w:name w:val="Call-out H4"/>
    <w:basedOn w:val="CaseStudyH4"/>
    <w:next w:val="Call-outParagraph"/>
    <w:link w:val="Call-outH4Char"/>
    <w:qFormat/>
    <w:rsid w:val="008156E7"/>
    <w:pPr>
      <w:pBdr>
        <w:top w:val="single" w:sz="4" w:space="12" w:color="C3E0F2" w:themeColor="accent3" w:themeTint="33"/>
        <w:left w:val="single" w:sz="4" w:space="12" w:color="C3E0F2" w:themeColor="accent3" w:themeTint="33"/>
        <w:bottom w:val="single" w:sz="4" w:space="12" w:color="C3E0F2" w:themeColor="accent3" w:themeTint="33"/>
        <w:right w:val="single" w:sz="4" w:space="12" w:color="C3E0F2" w:themeColor="accent3" w:themeTint="33"/>
      </w:pBdr>
      <w:shd w:val="clear" w:color="auto" w:fill="C3E0F2" w:themeFill="accent3" w:themeFillTint="33"/>
    </w:pPr>
  </w:style>
  <w:style w:type="character" w:customStyle="1" w:styleId="Call-outH4Char">
    <w:name w:val="Call-out H4 Char"/>
    <w:basedOn w:val="CaseStudyH4Char"/>
    <w:link w:val="Call-outH4"/>
    <w:rsid w:val="008156E7"/>
    <w:rPr>
      <w:rFonts w:asciiTheme="majorHAnsi" w:eastAsiaTheme="majorEastAsia" w:hAnsiTheme="majorHAnsi" w:cstheme="majorBidi"/>
      <w:color w:val="000000" w:themeColor="text1"/>
      <w:sz w:val="40"/>
      <w:szCs w:val="44"/>
      <w:shd w:val="clear" w:color="auto" w:fill="C3E0F2" w:themeFill="accent3" w:themeFillTint="33"/>
    </w:rPr>
  </w:style>
  <w:style w:type="paragraph" w:customStyle="1" w:styleId="Call-outH5">
    <w:name w:val="Call-out H5"/>
    <w:basedOn w:val="CaseStudyH5"/>
    <w:next w:val="Call-outParagraph"/>
    <w:link w:val="Call-outH5Char"/>
    <w:qFormat/>
    <w:rsid w:val="008156E7"/>
    <w:pPr>
      <w:pBdr>
        <w:top w:val="single" w:sz="4" w:space="12" w:color="C3E0F2" w:themeColor="accent3" w:themeTint="33"/>
        <w:left w:val="single" w:sz="4" w:space="12" w:color="C3E0F2" w:themeColor="accent3" w:themeTint="33"/>
        <w:bottom w:val="single" w:sz="4" w:space="12" w:color="C3E0F2" w:themeColor="accent3" w:themeTint="33"/>
        <w:right w:val="single" w:sz="4" w:space="12" w:color="C3E0F2" w:themeColor="accent3" w:themeTint="33"/>
      </w:pBdr>
      <w:shd w:val="clear" w:color="auto" w:fill="C3E0F2" w:themeFill="accent3" w:themeFillTint="33"/>
    </w:pPr>
  </w:style>
  <w:style w:type="character" w:customStyle="1" w:styleId="Call-outH5Char">
    <w:name w:val="Call-out H5 Char"/>
    <w:basedOn w:val="CaseStudyH5Char"/>
    <w:link w:val="Call-outH5"/>
    <w:rsid w:val="008156E7"/>
    <w:rPr>
      <w:rFonts w:asciiTheme="majorHAnsi" w:eastAsiaTheme="majorEastAsia" w:hAnsiTheme="majorHAnsi" w:cstheme="majorBidi"/>
      <w:color w:val="000000" w:themeColor="text1"/>
      <w:sz w:val="40"/>
      <w:szCs w:val="44"/>
      <w:shd w:val="clear" w:color="auto" w:fill="C3E0F2" w:themeFill="accent3" w:themeFillTint="33"/>
    </w:rPr>
  </w:style>
  <w:style w:type="paragraph" w:customStyle="1" w:styleId="CaseStudyH60">
    <w:name w:val="Case Study H60"/>
    <w:basedOn w:val="Heading6"/>
    <w:next w:val="CaseStudyParagraph"/>
    <w:link w:val="Call-outH6Char"/>
    <w:qFormat/>
    <w:rsid w:val="00E76239"/>
    <w:pPr>
      <w:pBdr>
        <w:top w:val="single" w:sz="4" w:space="12" w:color="E3DED1" w:themeColor="background2"/>
        <w:left w:val="single" w:sz="4" w:space="12" w:color="E3DED1" w:themeColor="background2"/>
        <w:bottom w:val="single" w:sz="4" w:space="12" w:color="E3DED1" w:themeColor="background2"/>
        <w:right w:val="single" w:sz="4" w:space="12" w:color="E3DED1" w:themeColor="background2"/>
      </w:pBdr>
      <w:shd w:val="clear" w:color="auto" w:fill="E3DED1" w:themeFill="background2"/>
      <w:spacing w:before="180" w:after="180" w:line="276" w:lineRule="auto"/>
      <w:ind w:left="238" w:right="238"/>
    </w:pPr>
    <w:rPr>
      <w:sz w:val="40"/>
      <w:szCs w:val="44"/>
    </w:rPr>
  </w:style>
  <w:style w:type="character" w:customStyle="1" w:styleId="Call-outH6Char">
    <w:name w:val="Call-out H6 Char"/>
    <w:basedOn w:val="CaseStudyH6Char"/>
    <w:link w:val="CaseStudyH60"/>
    <w:rsid w:val="00E76239"/>
    <w:rPr>
      <w:rFonts w:asciiTheme="majorHAnsi" w:eastAsiaTheme="majorEastAsia" w:hAnsiTheme="majorHAnsi" w:cstheme="majorBidi"/>
      <w:color w:val="000000" w:themeColor="text1"/>
      <w:sz w:val="40"/>
      <w:szCs w:val="44"/>
      <w:shd w:val="clear" w:color="auto" w:fill="E3DED1" w:themeFill="background2"/>
    </w:rPr>
  </w:style>
  <w:style w:type="paragraph" w:customStyle="1" w:styleId="Call-outH6">
    <w:name w:val="Call-out H6"/>
    <w:basedOn w:val="CaseStudyH60"/>
    <w:next w:val="Call-outParagraph"/>
    <w:link w:val="Call-outH6Char1"/>
    <w:qFormat/>
    <w:rsid w:val="00E76239"/>
    <w:pPr>
      <w:pBdr>
        <w:top w:val="single" w:sz="4" w:space="12" w:color="C3E0F2" w:themeColor="accent3" w:themeTint="33"/>
        <w:left w:val="single" w:sz="4" w:space="12" w:color="C3E0F2" w:themeColor="accent3" w:themeTint="33"/>
        <w:bottom w:val="single" w:sz="4" w:space="12" w:color="C3E0F2" w:themeColor="accent3" w:themeTint="33"/>
        <w:right w:val="single" w:sz="4" w:space="12" w:color="C3E0F2" w:themeColor="accent3" w:themeTint="33"/>
      </w:pBdr>
      <w:shd w:val="clear" w:color="auto" w:fill="C3E0F2" w:themeFill="accent3" w:themeFillTint="33"/>
    </w:pPr>
  </w:style>
  <w:style w:type="character" w:customStyle="1" w:styleId="Call-outH6Char1">
    <w:name w:val="Call-out H6 Char1"/>
    <w:basedOn w:val="CaseStudyH6Char"/>
    <w:link w:val="Call-outH6"/>
    <w:rsid w:val="00E76239"/>
    <w:rPr>
      <w:rFonts w:asciiTheme="majorHAnsi" w:eastAsiaTheme="majorEastAsia" w:hAnsiTheme="majorHAnsi" w:cstheme="majorBidi"/>
      <w:color w:val="000000" w:themeColor="text1"/>
      <w:sz w:val="40"/>
      <w:szCs w:val="44"/>
      <w:shd w:val="clear" w:color="auto" w:fill="C3E0F2" w:themeFill="accent3" w:themeFillTint="33"/>
    </w:rPr>
  </w:style>
  <w:style w:type="table" w:customStyle="1" w:styleId="NordicityCustomTableBlack">
    <w:name w:val="Nordicity Custom Table – Black"/>
    <w:basedOn w:val="TableNormal"/>
    <w:uiPriority w:val="99"/>
    <w:rsid w:val="003849C0"/>
    <w:rPr>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tblBorders>
    </w:tblPr>
    <w:tcPr>
      <w:shd w:val="clear" w:color="auto" w:fill="E3DED1" w:themeFill="background2"/>
    </w:tcPr>
    <w:tblStylePr w:type="firstRow">
      <w:rPr>
        <w:rFonts w:ascii="Bahnschrift SemiLight Condensed" w:hAnsi="Bahnschrift SemiLight Condensed"/>
        <w:b w:val="0"/>
        <w:i w:val="0"/>
      </w:rPr>
      <w:tblPr/>
      <w:tcPr>
        <w:shd w:val="clear" w:color="auto" w:fill="000000" w:themeFill="text1"/>
      </w:tcPr>
    </w:tblStylePr>
    <w:tblStylePr w:type="lastRow">
      <w:rPr>
        <w:rFonts w:ascii="Bahnschrift SemiLight Condensed" w:hAnsi="Bahnschrift SemiLight Condensed"/>
        <w:b w:val="0"/>
        <w:i w:val="0"/>
      </w:rPr>
    </w:tblStylePr>
    <w:tblStylePr w:type="firstCol">
      <w:rPr>
        <w:rFonts w:ascii="Bahnschrift SemiLight Condensed" w:hAnsi="Bahnschrift SemiLight Condensed"/>
        <w:b w:val="0"/>
        <w:i w:val="0"/>
      </w:rPr>
    </w:tblStylePr>
    <w:tblStylePr w:type="lastCol">
      <w:rPr>
        <w:rFonts w:ascii="Bahnschrift SemiLight Condensed" w:hAnsi="Bahnschrift SemiLight Condensed"/>
        <w:b w:val="0"/>
        <w:i w:val="0"/>
      </w:rPr>
    </w:tblStylePr>
    <w:tblStylePr w:type="band2Vert">
      <w:tblPr/>
      <w:tcPr>
        <w:shd w:val="clear" w:color="auto" w:fill="FFFFFF" w:themeFill="background1"/>
      </w:tcPr>
    </w:tblStylePr>
    <w:tblStylePr w:type="band2Horz">
      <w:tblPr/>
      <w:tcPr>
        <w:shd w:val="clear" w:color="auto" w:fill="FFFFFF" w:themeFill="background1"/>
      </w:tcPr>
    </w:tblStylePr>
  </w:style>
  <w:style w:type="paragraph" w:customStyle="1" w:styleId="SectionDividerHeading">
    <w:name w:val="Section Divider Heading"/>
    <w:basedOn w:val="Heading2"/>
    <w:rsid w:val="007F5EFD"/>
    <w:pPr>
      <w:pBdr>
        <w:top w:val="none" w:sz="0" w:space="0" w:color="auto"/>
      </w:pBdr>
    </w:pPr>
    <w:rPr>
      <w:sz w:val="72"/>
      <w:szCs w:val="72"/>
    </w:rPr>
  </w:style>
  <w:style w:type="numbering" w:customStyle="1" w:styleId="CurrentList82">
    <w:name w:val="Current List82"/>
    <w:uiPriority w:val="99"/>
    <w:rsid w:val="007F5EFD"/>
    <w:pPr>
      <w:numPr>
        <w:numId w:val="93"/>
      </w:numPr>
    </w:pPr>
  </w:style>
  <w:style w:type="numbering" w:customStyle="1" w:styleId="CurrentList83">
    <w:name w:val="Current List83"/>
    <w:uiPriority w:val="99"/>
    <w:rsid w:val="00B3418B"/>
    <w:pPr>
      <w:numPr>
        <w:numId w:val="94"/>
      </w:numPr>
    </w:pPr>
  </w:style>
  <w:style w:type="numbering" w:customStyle="1" w:styleId="CurrentList84">
    <w:name w:val="Current List84"/>
    <w:uiPriority w:val="99"/>
    <w:rsid w:val="00B3418B"/>
    <w:pPr>
      <w:numPr>
        <w:numId w:val="95"/>
      </w:numPr>
    </w:pPr>
  </w:style>
  <w:style w:type="numbering" w:customStyle="1" w:styleId="CurrentList85">
    <w:name w:val="Current List85"/>
    <w:uiPriority w:val="99"/>
    <w:rsid w:val="00067D64"/>
    <w:pPr>
      <w:numPr>
        <w:numId w:val="96"/>
      </w:numPr>
    </w:pPr>
  </w:style>
  <w:style w:type="character" w:customStyle="1" w:styleId="Underline">
    <w:name w:val="Underline"/>
    <w:uiPriority w:val="1"/>
    <w:qFormat/>
    <w:rsid w:val="00D258AD"/>
    <w:rPr>
      <w:u w:val="single"/>
    </w:rPr>
  </w:style>
  <w:style w:type="paragraph" w:customStyle="1" w:styleId="ImageCaption">
    <w:name w:val="Image Caption"/>
    <w:basedOn w:val="FootnoteText"/>
    <w:next w:val="Body"/>
    <w:link w:val="ImageCaptionChar"/>
    <w:qFormat/>
    <w:rsid w:val="002741B4"/>
    <w:pPr>
      <w:spacing w:after="480"/>
    </w:pPr>
  </w:style>
  <w:style w:type="character" w:customStyle="1" w:styleId="ImageCaptionChar">
    <w:name w:val="Image Caption Char"/>
    <w:basedOn w:val="FootnoteTextChar"/>
    <w:link w:val="ImageCaption"/>
    <w:rsid w:val="002741B4"/>
    <w:rPr>
      <w:sz w:val="16"/>
      <w:szCs w:val="20"/>
    </w:rPr>
  </w:style>
  <w:style w:type="paragraph" w:customStyle="1" w:styleId="Call-outImageCaption">
    <w:name w:val="Call-out Image Caption"/>
    <w:basedOn w:val="Call-outParagraph"/>
    <w:next w:val="Call-outParagraph"/>
    <w:qFormat/>
    <w:rsid w:val="002741B4"/>
    <w:pPr>
      <w:spacing w:before="60" w:after="480" w:line="252" w:lineRule="auto"/>
    </w:pPr>
    <w:rPr>
      <w:sz w:val="16"/>
    </w:rPr>
  </w:style>
  <w:style w:type="paragraph" w:customStyle="1" w:styleId="CaseStudyImageCaption">
    <w:name w:val="Case Study Image Caption"/>
    <w:basedOn w:val="CaseStudyParagraph"/>
    <w:next w:val="CaseStudyParagraph"/>
    <w:qFormat/>
    <w:rsid w:val="002741B4"/>
    <w:pPr>
      <w:spacing w:before="60" w:after="480" w:line="252" w:lineRule="auto"/>
    </w:pPr>
    <w:rPr>
      <w:sz w:val="16"/>
    </w:rPr>
  </w:style>
  <w:style w:type="numbering" w:customStyle="1" w:styleId="CurrentList86">
    <w:name w:val="Current List86"/>
    <w:uiPriority w:val="99"/>
    <w:rsid w:val="00E81AD5"/>
    <w:pPr>
      <w:numPr>
        <w:numId w:val="97"/>
      </w:numPr>
    </w:pPr>
  </w:style>
  <w:style w:type="numbering" w:customStyle="1" w:styleId="CurrentList87">
    <w:name w:val="Current List87"/>
    <w:uiPriority w:val="99"/>
    <w:rsid w:val="00E81AD5"/>
    <w:pPr>
      <w:numPr>
        <w:numId w:val="98"/>
      </w:numPr>
    </w:pPr>
  </w:style>
  <w:style w:type="numbering" w:customStyle="1" w:styleId="CurrentList88">
    <w:name w:val="Current List88"/>
    <w:uiPriority w:val="99"/>
    <w:rsid w:val="00E81AD5"/>
    <w:pPr>
      <w:numPr>
        <w:numId w:val="99"/>
      </w:numPr>
    </w:pPr>
  </w:style>
  <w:style w:type="numbering" w:customStyle="1" w:styleId="CurrentList89">
    <w:name w:val="Current List89"/>
    <w:uiPriority w:val="99"/>
    <w:rsid w:val="00E81AD5"/>
    <w:pPr>
      <w:numPr>
        <w:numId w:val="100"/>
      </w:numPr>
    </w:pPr>
  </w:style>
  <w:style w:type="numbering" w:customStyle="1" w:styleId="CurrentList90">
    <w:name w:val="Current List90"/>
    <w:uiPriority w:val="99"/>
    <w:rsid w:val="00E81AD5"/>
    <w:pPr>
      <w:numPr>
        <w:numId w:val="101"/>
      </w:numPr>
    </w:pPr>
  </w:style>
  <w:style w:type="numbering" w:customStyle="1" w:styleId="CurrentList91">
    <w:name w:val="Current List91"/>
    <w:uiPriority w:val="99"/>
    <w:rsid w:val="00E81AD5"/>
    <w:pPr>
      <w:numPr>
        <w:numId w:val="102"/>
      </w:numPr>
    </w:pPr>
  </w:style>
  <w:style w:type="numbering" w:customStyle="1" w:styleId="CurrentList92">
    <w:name w:val="Current List92"/>
    <w:uiPriority w:val="99"/>
    <w:rsid w:val="00F34A63"/>
    <w:pPr>
      <w:numPr>
        <w:numId w:val="103"/>
      </w:numPr>
    </w:pPr>
  </w:style>
  <w:style w:type="paragraph" w:customStyle="1" w:styleId="TableListBullets">
    <w:name w:val="Table List Bullets"/>
    <w:basedOn w:val="ListBullet"/>
    <w:qFormat/>
    <w:rsid w:val="000D6CAB"/>
    <w:pPr>
      <w:tabs>
        <w:tab w:val="clear" w:pos="113"/>
      </w:tabs>
      <w:spacing w:before="60" w:after="60"/>
      <w:ind w:hanging="284"/>
    </w:pPr>
    <w:rPr>
      <w:rFonts w:cs="Times New Roman (Body CS)"/>
    </w:rPr>
  </w:style>
  <w:style w:type="numbering" w:customStyle="1" w:styleId="CurrentList93">
    <w:name w:val="Current List93"/>
    <w:uiPriority w:val="99"/>
    <w:rsid w:val="004979EA"/>
    <w:pPr>
      <w:numPr>
        <w:numId w:val="104"/>
      </w:numPr>
    </w:pPr>
  </w:style>
  <w:style w:type="numbering" w:customStyle="1" w:styleId="CurrentList94">
    <w:name w:val="Current List94"/>
    <w:uiPriority w:val="99"/>
    <w:rsid w:val="004979EA"/>
    <w:pPr>
      <w:numPr>
        <w:numId w:val="105"/>
      </w:numPr>
    </w:pPr>
  </w:style>
  <w:style w:type="numbering" w:customStyle="1" w:styleId="CurrentList95">
    <w:name w:val="Current List95"/>
    <w:uiPriority w:val="99"/>
    <w:rsid w:val="004979EA"/>
    <w:pPr>
      <w:numPr>
        <w:numId w:val="106"/>
      </w:numPr>
    </w:pPr>
  </w:style>
  <w:style w:type="numbering" w:customStyle="1" w:styleId="CurrentList96">
    <w:name w:val="Current List96"/>
    <w:uiPriority w:val="99"/>
    <w:rsid w:val="004979EA"/>
    <w:pPr>
      <w:numPr>
        <w:numId w:val="107"/>
      </w:numPr>
    </w:pPr>
  </w:style>
  <w:style w:type="paragraph" w:customStyle="1" w:styleId="Call-outListBullet">
    <w:name w:val="Call-out List Bullet"/>
    <w:basedOn w:val="Normal"/>
    <w:qFormat/>
    <w:rsid w:val="005A2657"/>
    <w:pPr>
      <w:numPr>
        <w:numId w:val="111"/>
      </w:numPr>
      <w:pBdr>
        <w:top w:val="single" w:sz="4" w:space="12" w:color="C3E0F2" w:themeColor="accent3" w:themeTint="33"/>
        <w:left w:val="single" w:sz="4" w:space="12" w:color="C3E0F2" w:themeColor="accent3" w:themeTint="33"/>
        <w:bottom w:val="single" w:sz="4" w:space="12" w:color="C3E0F2" w:themeColor="accent3" w:themeTint="33"/>
        <w:right w:val="single" w:sz="4" w:space="12" w:color="C3E0F2" w:themeColor="accent3" w:themeTint="33"/>
      </w:pBdr>
      <w:shd w:val="clear" w:color="auto" w:fill="C3E0F2" w:themeFill="accent3" w:themeFillTint="33"/>
      <w:spacing w:before="180" w:after="180" w:line="276" w:lineRule="auto"/>
      <w:ind w:left="364" w:right="238" w:hanging="364"/>
    </w:pPr>
    <w:rPr>
      <w:rFonts w:eastAsiaTheme="minorEastAsia"/>
      <w:iCs/>
      <w:color w:val="000000" w:themeColor="text1"/>
      <w:sz w:val="22"/>
    </w:rPr>
  </w:style>
  <w:style w:type="paragraph" w:customStyle="1" w:styleId="Call-outListNumber">
    <w:name w:val="Call-out List Number"/>
    <w:basedOn w:val="Call-outParagraph"/>
    <w:qFormat/>
    <w:rsid w:val="006340C7"/>
    <w:pPr>
      <w:numPr>
        <w:numId w:val="109"/>
      </w:numPr>
    </w:pPr>
  </w:style>
  <w:style w:type="numbering" w:customStyle="1" w:styleId="CurrentList97">
    <w:name w:val="Current List97"/>
    <w:uiPriority w:val="99"/>
    <w:rsid w:val="006340C7"/>
    <w:pPr>
      <w:numPr>
        <w:numId w:val="110"/>
      </w:numPr>
    </w:pPr>
  </w:style>
  <w:style w:type="numbering" w:customStyle="1" w:styleId="CurrentList98">
    <w:name w:val="Current List98"/>
    <w:uiPriority w:val="99"/>
    <w:rsid w:val="00000864"/>
    <w:pPr>
      <w:numPr>
        <w:numId w:val="112"/>
      </w:numPr>
    </w:pPr>
  </w:style>
  <w:style w:type="paragraph" w:customStyle="1" w:styleId="CaseStudyListNumber">
    <w:name w:val="Case Study List Number"/>
    <w:basedOn w:val="CaseStudyParagraph"/>
    <w:qFormat/>
    <w:rsid w:val="0049125F"/>
    <w:pPr>
      <w:numPr>
        <w:numId w:val="115"/>
      </w:numPr>
    </w:pPr>
  </w:style>
  <w:style w:type="paragraph" w:customStyle="1" w:styleId="CaseStudyListBullet">
    <w:name w:val="Case Study List Bullet"/>
    <w:basedOn w:val="Call-outListBullet"/>
    <w:qFormat/>
    <w:rsid w:val="00741550"/>
    <w:pPr>
      <w:pBdr>
        <w:top w:val="single" w:sz="4" w:space="12" w:color="E3DED1" w:themeColor="background2"/>
        <w:left w:val="single" w:sz="4" w:space="12" w:color="E3DED1" w:themeColor="background2"/>
        <w:bottom w:val="single" w:sz="4" w:space="12" w:color="E3DED1" w:themeColor="background2"/>
        <w:right w:val="single" w:sz="4" w:space="12" w:color="E3DED1" w:themeColor="background2"/>
      </w:pBdr>
      <w:shd w:val="clear" w:color="auto" w:fill="E3DED1" w:themeFill="background2"/>
    </w:pPr>
  </w:style>
  <w:style w:type="numbering" w:customStyle="1" w:styleId="CurrentList99">
    <w:name w:val="Current List99"/>
    <w:uiPriority w:val="99"/>
    <w:rsid w:val="0049125F"/>
    <w:pPr>
      <w:numPr>
        <w:numId w:val="113"/>
      </w:numPr>
    </w:pPr>
  </w:style>
  <w:style w:type="numbering" w:customStyle="1" w:styleId="CurrentList100">
    <w:name w:val="Current List100"/>
    <w:uiPriority w:val="99"/>
    <w:rsid w:val="0049125F"/>
    <w:pPr>
      <w:numPr>
        <w:numId w:val="114"/>
      </w:numPr>
    </w:pPr>
  </w:style>
  <w:style w:type="numbering" w:customStyle="1" w:styleId="CurrentList101">
    <w:name w:val="Current List101"/>
    <w:uiPriority w:val="99"/>
    <w:rsid w:val="0049125F"/>
    <w:pPr>
      <w:numPr>
        <w:numId w:val="116"/>
      </w:numPr>
    </w:pPr>
  </w:style>
  <w:style w:type="paragraph" w:customStyle="1" w:styleId="Default">
    <w:name w:val="Default"/>
    <w:rsid w:val="000E61F8"/>
    <w:pPr>
      <w:autoSpaceDE w:val="0"/>
      <w:autoSpaceDN w:val="0"/>
      <w:adjustRightInd w:val="0"/>
    </w:pPr>
    <w:rPr>
      <w:rFonts w:ascii="Franklin Gothic Medium" w:hAnsi="Franklin Gothic Medium" w:cs="Franklin Gothic Medium"/>
      <w:color w:val="000000"/>
      <w:kern w:val="0"/>
    </w:rPr>
  </w:style>
  <w:style w:type="character" w:customStyle="1" w:styleId="CaseStudyH60Char">
    <w:name w:val="Case Study H60 Char"/>
    <w:basedOn w:val="CaseStudyH6Char"/>
    <w:rsid w:val="00C66133"/>
    <w:rPr>
      <w:rFonts w:asciiTheme="majorHAnsi" w:eastAsiaTheme="majorEastAsia" w:hAnsiTheme="majorHAnsi" w:cstheme="majorBidi"/>
      <w:color w:val="000000" w:themeColor="text1"/>
      <w:sz w:val="40"/>
      <w:szCs w:val="44"/>
      <w:shd w:val="clear" w:color="auto" w:fill="E3DED1" w:themeFill="background2"/>
    </w:rPr>
  </w:style>
  <w:style w:type="numbering" w:customStyle="1" w:styleId="CurrentList102">
    <w:name w:val="Current List102"/>
    <w:uiPriority w:val="99"/>
    <w:rsid w:val="00C66133"/>
    <w:pPr>
      <w:numPr>
        <w:numId w:val="117"/>
      </w:numPr>
    </w:pPr>
  </w:style>
  <w:style w:type="numbering" w:customStyle="1" w:styleId="CurrentList103">
    <w:name w:val="Current List103"/>
    <w:uiPriority w:val="99"/>
    <w:rsid w:val="00C66133"/>
    <w:pPr>
      <w:numPr>
        <w:numId w:val="118"/>
      </w:numPr>
    </w:pPr>
  </w:style>
  <w:style w:type="numbering" w:customStyle="1" w:styleId="CurrentList104">
    <w:name w:val="Current List104"/>
    <w:uiPriority w:val="99"/>
    <w:rsid w:val="00C66133"/>
    <w:pPr>
      <w:numPr>
        <w:numId w:val="119"/>
      </w:numPr>
    </w:pPr>
  </w:style>
  <w:style w:type="numbering" w:customStyle="1" w:styleId="CurrentList105">
    <w:name w:val="Current List105"/>
    <w:uiPriority w:val="99"/>
    <w:rsid w:val="00C66133"/>
    <w:pPr>
      <w:numPr>
        <w:numId w:val="120"/>
      </w:numPr>
    </w:pPr>
  </w:style>
  <w:style w:type="numbering" w:customStyle="1" w:styleId="CurrentList106">
    <w:name w:val="Current List106"/>
    <w:uiPriority w:val="99"/>
    <w:rsid w:val="00C66133"/>
    <w:pPr>
      <w:numPr>
        <w:numId w:val="121"/>
      </w:numPr>
    </w:pPr>
  </w:style>
  <w:style w:type="paragraph" w:styleId="Revision">
    <w:name w:val="Revision"/>
    <w:hidden/>
    <w:uiPriority w:val="99"/>
    <w:semiHidden/>
    <w:rsid w:val="00C66133"/>
  </w:style>
  <w:style w:type="character" w:styleId="Mention">
    <w:name w:val="Mention"/>
    <w:basedOn w:val="DefaultParagraphFont"/>
    <w:uiPriority w:val="99"/>
    <w:unhideWhenUsed/>
    <w:rsid w:val="00BF0F9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28305">
      <w:bodyDiv w:val="1"/>
      <w:marLeft w:val="0"/>
      <w:marRight w:val="0"/>
      <w:marTop w:val="0"/>
      <w:marBottom w:val="0"/>
      <w:divBdr>
        <w:top w:val="none" w:sz="0" w:space="0" w:color="auto"/>
        <w:left w:val="none" w:sz="0" w:space="0" w:color="auto"/>
        <w:bottom w:val="none" w:sz="0" w:space="0" w:color="auto"/>
        <w:right w:val="none" w:sz="0" w:space="0" w:color="auto"/>
      </w:divBdr>
    </w:div>
    <w:div w:id="95103988">
      <w:bodyDiv w:val="1"/>
      <w:marLeft w:val="0"/>
      <w:marRight w:val="0"/>
      <w:marTop w:val="0"/>
      <w:marBottom w:val="0"/>
      <w:divBdr>
        <w:top w:val="none" w:sz="0" w:space="0" w:color="auto"/>
        <w:left w:val="none" w:sz="0" w:space="0" w:color="auto"/>
        <w:bottom w:val="none" w:sz="0" w:space="0" w:color="auto"/>
        <w:right w:val="none" w:sz="0" w:space="0" w:color="auto"/>
      </w:divBdr>
    </w:div>
    <w:div w:id="117460415">
      <w:bodyDiv w:val="1"/>
      <w:marLeft w:val="0"/>
      <w:marRight w:val="0"/>
      <w:marTop w:val="0"/>
      <w:marBottom w:val="0"/>
      <w:divBdr>
        <w:top w:val="none" w:sz="0" w:space="0" w:color="auto"/>
        <w:left w:val="none" w:sz="0" w:space="0" w:color="auto"/>
        <w:bottom w:val="none" w:sz="0" w:space="0" w:color="auto"/>
        <w:right w:val="none" w:sz="0" w:space="0" w:color="auto"/>
      </w:divBdr>
    </w:div>
    <w:div w:id="149564230">
      <w:bodyDiv w:val="1"/>
      <w:marLeft w:val="0"/>
      <w:marRight w:val="0"/>
      <w:marTop w:val="0"/>
      <w:marBottom w:val="0"/>
      <w:divBdr>
        <w:top w:val="none" w:sz="0" w:space="0" w:color="auto"/>
        <w:left w:val="none" w:sz="0" w:space="0" w:color="auto"/>
        <w:bottom w:val="none" w:sz="0" w:space="0" w:color="auto"/>
        <w:right w:val="none" w:sz="0" w:space="0" w:color="auto"/>
      </w:divBdr>
    </w:div>
    <w:div w:id="563296314">
      <w:bodyDiv w:val="1"/>
      <w:marLeft w:val="0"/>
      <w:marRight w:val="0"/>
      <w:marTop w:val="0"/>
      <w:marBottom w:val="0"/>
      <w:divBdr>
        <w:top w:val="none" w:sz="0" w:space="0" w:color="auto"/>
        <w:left w:val="none" w:sz="0" w:space="0" w:color="auto"/>
        <w:bottom w:val="none" w:sz="0" w:space="0" w:color="auto"/>
        <w:right w:val="none" w:sz="0" w:space="0" w:color="auto"/>
      </w:divBdr>
    </w:div>
    <w:div w:id="564799964">
      <w:bodyDiv w:val="1"/>
      <w:marLeft w:val="0"/>
      <w:marRight w:val="0"/>
      <w:marTop w:val="0"/>
      <w:marBottom w:val="0"/>
      <w:divBdr>
        <w:top w:val="none" w:sz="0" w:space="0" w:color="auto"/>
        <w:left w:val="none" w:sz="0" w:space="0" w:color="auto"/>
        <w:bottom w:val="none" w:sz="0" w:space="0" w:color="auto"/>
        <w:right w:val="none" w:sz="0" w:space="0" w:color="auto"/>
      </w:divBdr>
    </w:div>
    <w:div w:id="599876386">
      <w:bodyDiv w:val="1"/>
      <w:marLeft w:val="0"/>
      <w:marRight w:val="0"/>
      <w:marTop w:val="0"/>
      <w:marBottom w:val="0"/>
      <w:divBdr>
        <w:top w:val="none" w:sz="0" w:space="0" w:color="auto"/>
        <w:left w:val="none" w:sz="0" w:space="0" w:color="auto"/>
        <w:bottom w:val="none" w:sz="0" w:space="0" w:color="auto"/>
        <w:right w:val="none" w:sz="0" w:space="0" w:color="auto"/>
      </w:divBdr>
    </w:div>
    <w:div w:id="624123773">
      <w:bodyDiv w:val="1"/>
      <w:marLeft w:val="0"/>
      <w:marRight w:val="0"/>
      <w:marTop w:val="0"/>
      <w:marBottom w:val="0"/>
      <w:divBdr>
        <w:top w:val="none" w:sz="0" w:space="0" w:color="auto"/>
        <w:left w:val="none" w:sz="0" w:space="0" w:color="auto"/>
        <w:bottom w:val="none" w:sz="0" w:space="0" w:color="auto"/>
        <w:right w:val="none" w:sz="0" w:space="0" w:color="auto"/>
      </w:divBdr>
    </w:div>
    <w:div w:id="778837556">
      <w:bodyDiv w:val="1"/>
      <w:marLeft w:val="0"/>
      <w:marRight w:val="0"/>
      <w:marTop w:val="0"/>
      <w:marBottom w:val="0"/>
      <w:divBdr>
        <w:top w:val="none" w:sz="0" w:space="0" w:color="auto"/>
        <w:left w:val="none" w:sz="0" w:space="0" w:color="auto"/>
        <w:bottom w:val="none" w:sz="0" w:space="0" w:color="auto"/>
        <w:right w:val="none" w:sz="0" w:space="0" w:color="auto"/>
      </w:divBdr>
    </w:div>
    <w:div w:id="845704768">
      <w:bodyDiv w:val="1"/>
      <w:marLeft w:val="0"/>
      <w:marRight w:val="0"/>
      <w:marTop w:val="0"/>
      <w:marBottom w:val="0"/>
      <w:divBdr>
        <w:top w:val="none" w:sz="0" w:space="0" w:color="auto"/>
        <w:left w:val="none" w:sz="0" w:space="0" w:color="auto"/>
        <w:bottom w:val="none" w:sz="0" w:space="0" w:color="auto"/>
        <w:right w:val="none" w:sz="0" w:space="0" w:color="auto"/>
      </w:divBdr>
    </w:div>
    <w:div w:id="976102651">
      <w:bodyDiv w:val="1"/>
      <w:marLeft w:val="0"/>
      <w:marRight w:val="0"/>
      <w:marTop w:val="0"/>
      <w:marBottom w:val="0"/>
      <w:divBdr>
        <w:top w:val="none" w:sz="0" w:space="0" w:color="auto"/>
        <w:left w:val="none" w:sz="0" w:space="0" w:color="auto"/>
        <w:bottom w:val="none" w:sz="0" w:space="0" w:color="auto"/>
        <w:right w:val="none" w:sz="0" w:space="0" w:color="auto"/>
      </w:divBdr>
    </w:div>
    <w:div w:id="1042705989">
      <w:bodyDiv w:val="1"/>
      <w:marLeft w:val="0"/>
      <w:marRight w:val="0"/>
      <w:marTop w:val="0"/>
      <w:marBottom w:val="0"/>
      <w:divBdr>
        <w:top w:val="none" w:sz="0" w:space="0" w:color="auto"/>
        <w:left w:val="none" w:sz="0" w:space="0" w:color="auto"/>
        <w:bottom w:val="none" w:sz="0" w:space="0" w:color="auto"/>
        <w:right w:val="none" w:sz="0" w:space="0" w:color="auto"/>
      </w:divBdr>
    </w:div>
    <w:div w:id="1062632266">
      <w:bodyDiv w:val="1"/>
      <w:marLeft w:val="0"/>
      <w:marRight w:val="0"/>
      <w:marTop w:val="0"/>
      <w:marBottom w:val="0"/>
      <w:divBdr>
        <w:top w:val="none" w:sz="0" w:space="0" w:color="auto"/>
        <w:left w:val="none" w:sz="0" w:space="0" w:color="auto"/>
        <w:bottom w:val="none" w:sz="0" w:space="0" w:color="auto"/>
        <w:right w:val="none" w:sz="0" w:space="0" w:color="auto"/>
      </w:divBdr>
    </w:div>
    <w:div w:id="1214149436">
      <w:bodyDiv w:val="1"/>
      <w:marLeft w:val="0"/>
      <w:marRight w:val="0"/>
      <w:marTop w:val="0"/>
      <w:marBottom w:val="0"/>
      <w:divBdr>
        <w:top w:val="none" w:sz="0" w:space="0" w:color="auto"/>
        <w:left w:val="none" w:sz="0" w:space="0" w:color="auto"/>
        <w:bottom w:val="none" w:sz="0" w:space="0" w:color="auto"/>
        <w:right w:val="none" w:sz="0" w:space="0" w:color="auto"/>
      </w:divBdr>
    </w:div>
    <w:div w:id="1395615833">
      <w:bodyDiv w:val="1"/>
      <w:marLeft w:val="0"/>
      <w:marRight w:val="0"/>
      <w:marTop w:val="0"/>
      <w:marBottom w:val="0"/>
      <w:divBdr>
        <w:top w:val="none" w:sz="0" w:space="0" w:color="auto"/>
        <w:left w:val="none" w:sz="0" w:space="0" w:color="auto"/>
        <w:bottom w:val="none" w:sz="0" w:space="0" w:color="auto"/>
        <w:right w:val="none" w:sz="0" w:space="0" w:color="auto"/>
      </w:divBdr>
    </w:div>
    <w:div w:id="1525167819">
      <w:bodyDiv w:val="1"/>
      <w:marLeft w:val="0"/>
      <w:marRight w:val="0"/>
      <w:marTop w:val="0"/>
      <w:marBottom w:val="0"/>
      <w:divBdr>
        <w:top w:val="none" w:sz="0" w:space="0" w:color="auto"/>
        <w:left w:val="none" w:sz="0" w:space="0" w:color="auto"/>
        <w:bottom w:val="none" w:sz="0" w:space="0" w:color="auto"/>
        <w:right w:val="none" w:sz="0" w:space="0" w:color="auto"/>
      </w:divBdr>
    </w:div>
    <w:div w:id="186721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Franklin Gothic Book &amp; Franklin Gothic Book">
      <a:majorFont>
        <a:latin typeface="Franklin Gothic Book"/>
        <a:ea typeface=""/>
        <a:cs typeface=""/>
      </a:majorFont>
      <a:minorFont>
        <a:latin typeface="Franklin Gothic Boo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1ed07cbd-1dac-48bb-8f28-f50f9065d40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A555F571E990D43978F4CE47B267646" ma:contentTypeVersion="17" ma:contentTypeDescription="Create a new document." ma:contentTypeScope="" ma:versionID="bcc1a6c1fd114f7c524c2e30969ee7f1">
  <xsd:schema xmlns:xsd="http://www.w3.org/2001/XMLSchema" xmlns:xs="http://www.w3.org/2001/XMLSchema" xmlns:p="http://schemas.microsoft.com/office/2006/metadata/properties" xmlns:ns3="1ed07cbd-1dac-48bb-8f28-f50f9065d40a" xmlns:ns4="d2b98c07-d48b-4f6e-a3d1-bc4c8dd589b2" targetNamespace="http://schemas.microsoft.com/office/2006/metadata/properties" ma:root="true" ma:fieldsID="22859dead489623afa5be1acfa3391ec" ns3:_="" ns4:_="">
    <xsd:import namespace="1ed07cbd-1dac-48bb-8f28-f50f9065d40a"/>
    <xsd:import namespace="d2b98c07-d48b-4f6e-a3d1-bc4c8dd589b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_activity" minOccurs="0"/>
                <xsd:element ref="ns3:MediaLengthInSeconds"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d07cbd-1dac-48bb-8f28-f50f9065d4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b98c07-d48b-4f6e-a3d1-bc4c8dd589b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A145F8-49D3-8E4A-8D45-EB11CE0AAEAA}">
  <ds:schemaRefs>
    <ds:schemaRef ds:uri="http://schemas.openxmlformats.org/officeDocument/2006/bibliography"/>
  </ds:schemaRefs>
</ds:datastoreItem>
</file>

<file path=customXml/itemProps2.xml><?xml version="1.0" encoding="utf-8"?>
<ds:datastoreItem xmlns:ds="http://schemas.openxmlformats.org/officeDocument/2006/customXml" ds:itemID="{AD9CC180-F39F-41F0-A03D-B81DE05A34D4}">
  <ds:schemaRefs>
    <ds:schemaRef ds:uri="http://schemas.microsoft.com/office/2006/metadata/properties"/>
    <ds:schemaRef ds:uri="http://schemas.microsoft.com/office/infopath/2007/PartnerControls"/>
    <ds:schemaRef ds:uri="1ed07cbd-1dac-48bb-8f28-f50f9065d40a"/>
  </ds:schemaRefs>
</ds:datastoreItem>
</file>

<file path=customXml/itemProps3.xml><?xml version="1.0" encoding="utf-8"?>
<ds:datastoreItem xmlns:ds="http://schemas.openxmlformats.org/officeDocument/2006/customXml" ds:itemID="{87FD42B3-2C70-4E68-805B-921CE8691C57}">
  <ds:schemaRefs>
    <ds:schemaRef ds:uri="http://schemas.microsoft.com/sharepoint/v3/contenttype/forms"/>
  </ds:schemaRefs>
</ds:datastoreItem>
</file>

<file path=customXml/itemProps4.xml><?xml version="1.0" encoding="utf-8"?>
<ds:datastoreItem xmlns:ds="http://schemas.openxmlformats.org/officeDocument/2006/customXml" ds:itemID="{53D50B06-D830-48B6-8614-E61478BD26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d07cbd-1dac-48bb-8f28-f50f9065d40a"/>
    <ds:schemaRef ds:uri="d2b98c07-d48b-4f6e-a3d1-bc4c8dd589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1369</Words>
  <Characters>8301</Characters>
  <Application>Microsoft Office Word</Application>
  <DocSecurity>0</DocSecurity>
  <Lines>180</Lines>
  <Paragraphs>82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9588</CharactersWithSpaces>
  <SharedDoc>false</SharedDoc>
  <HyperlinkBase/>
  <HLinks>
    <vt:vector size="66" baseType="variant">
      <vt:variant>
        <vt:i4>4194317</vt:i4>
      </vt:variant>
      <vt:variant>
        <vt:i4>63</vt:i4>
      </vt:variant>
      <vt:variant>
        <vt:i4>0</vt:i4>
      </vt:variant>
      <vt:variant>
        <vt:i4>5</vt:i4>
      </vt:variant>
      <vt:variant>
        <vt:lpwstr>http://www.nordicity.com/</vt:lpwstr>
      </vt:variant>
      <vt:variant>
        <vt:lpwstr/>
      </vt:variant>
      <vt:variant>
        <vt:i4>1703990</vt:i4>
      </vt:variant>
      <vt:variant>
        <vt:i4>56</vt:i4>
      </vt:variant>
      <vt:variant>
        <vt:i4>0</vt:i4>
      </vt:variant>
      <vt:variant>
        <vt:i4>5</vt:i4>
      </vt:variant>
      <vt:variant>
        <vt:lpwstr/>
      </vt:variant>
      <vt:variant>
        <vt:lpwstr>_Toc230951167</vt:lpwstr>
      </vt:variant>
      <vt:variant>
        <vt:i4>1703990</vt:i4>
      </vt:variant>
      <vt:variant>
        <vt:i4>50</vt:i4>
      </vt:variant>
      <vt:variant>
        <vt:i4>0</vt:i4>
      </vt:variant>
      <vt:variant>
        <vt:i4>5</vt:i4>
      </vt:variant>
      <vt:variant>
        <vt:lpwstr/>
      </vt:variant>
      <vt:variant>
        <vt:lpwstr>_Toc230951166</vt:lpwstr>
      </vt:variant>
      <vt:variant>
        <vt:i4>1703990</vt:i4>
      </vt:variant>
      <vt:variant>
        <vt:i4>44</vt:i4>
      </vt:variant>
      <vt:variant>
        <vt:i4>0</vt:i4>
      </vt:variant>
      <vt:variant>
        <vt:i4>5</vt:i4>
      </vt:variant>
      <vt:variant>
        <vt:lpwstr/>
      </vt:variant>
      <vt:variant>
        <vt:lpwstr>_Toc230951165</vt:lpwstr>
      </vt:variant>
      <vt:variant>
        <vt:i4>1703990</vt:i4>
      </vt:variant>
      <vt:variant>
        <vt:i4>38</vt:i4>
      </vt:variant>
      <vt:variant>
        <vt:i4>0</vt:i4>
      </vt:variant>
      <vt:variant>
        <vt:i4>5</vt:i4>
      </vt:variant>
      <vt:variant>
        <vt:lpwstr/>
      </vt:variant>
      <vt:variant>
        <vt:lpwstr>_Toc230951164</vt:lpwstr>
      </vt:variant>
      <vt:variant>
        <vt:i4>1703990</vt:i4>
      </vt:variant>
      <vt:variant>
        <vt:i4>32</vt:i4>
      </vt:variant>
      <vt:variant>
        <vt:i4>0</vt:i4>
      </vt:variant>
      <vt:variant>
        <vt:i4>5</vt:i4>
      </vt:variant>
      <vt:variant>
        <vt:lpwstr/>
      </vt:variant>
      <vt:variant>
        <vt:lpwstr>_Toc230951163</vt:lpwstr>
      </vt:variant>
      <vt:variant>
        <vt:i4>1703990</vt:i4>
      </vt:variant>
      <vt:variant>
        <vt:i4>26</vt:i4>
      </vt:variant>
      <vt:variant>
        <vt:i4>0</vt:i4>
      </vt:variant>
      <vt:variant>
        <vt:i4>5</vt:i4>
      </vt:variant>
      <vt:variant>
        <vt:lpwstr/>
      </vt:variant>
      <vt:variant>
        <vt:lpwstr>_Toc230951162</vt:lpwstr>
      </vt:variant>
      <vt:variant>
        <vt:i4>1703990</vt:i4>
      </vt:variant>
      <vt:variant>
        <vt:i4>20</vt:i4>
      </vt:variant>
      <vt:variant>
        <vt:i4>0</vt:i4>
      </vt:variant>
      <vt:variant>
        <vt:i4>5</vt:i4>
      </vt:variant>
      <vt:variant>
        <vt:lpwstr/>
      </vt:variant>
      <vt:variant>
        <vt:lpwstr>_Toc230951161</vt:lpwstr>
      </vt:variant>
      <vt:variant>
        <vt:i4>1703990</vt:i4>
      </vt:variant>
      <vt:variant>
        <vt:i4>14</vt:i4>
      </vt:variant>
      <vt:variant>
        <vt:i4>0</vt:i4>
      </vt:variant>
      <vt:variant>
        <vt:i4>5</vt:i4>
      </vt:variant>
      <vt:variant>
        <vt:lpwstr/>
      </vt:variant>
      <vt:variant>
        <vt:lpwstr>_Toc230951160</vt:lpwstr>
      </vt:variant>
      <vt:variant>
        <vt:i4>1638454</vt:i4>
      </vt:variant>
      <vt:variant>
        <vt:i4>8</vt:i4>
      </vt:variant>
      <vt:variant>
        <vt:i4>0</vt:i4>
      </vt:variant>
      <vt:variant>
        <vt:i4>5</vt:i4>
      </vt:variant>
      <vt:variant>
        <vt:lpwstr/>
      </vt:variant>
      <vt:variant>
        <vt:lpwstr>_Toc230951159</vt:lpwstr>
      </vt:variant>
      <vt:variant>
        <vt:i4>1638454</vt:i4>
      </vt:variant>
      <vt:variant>
        <vt:i4>2</vt:i4>
      </vt:variant>
      <vt:variant>
        <vt:i4>0</vt:i4>
      </vt:variant>
      <vt:variant>
        <vt:i4>5</vt:i4>
      </vt:variant>
      <vt:variant>
        <vt:lpwstr/>
      </vt:variant>
      <vt:variant>
        <vt:lpwstr>_Toc230951158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Karen M</cp:lastModifiedBy>
  <cp:revision>2</cp:revision>
  <cp:lastPrinted>2026-06-26T18:23:00Z</cp:lastPrinted>
  <dcterms:created xsi:type="dcterms:W3CDTF">2026-06-26T18:24:00Z</dcterms:created>
  <dcterms:modified xsi:type="dcterms:W3CDTF">2026-06-26T18:24:00Z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0x0101002A555F571E990D43978F4CE47B267646</vt:lpwstr>
  </property>
  <property fmtid="{D5CDD505-2E9C-101B-9397-08002B2CF9AE}" pid="3" name="GrammarlyDocumentId">
    <vt:lpwstr>58f7fa63-5ca7-4a1f-a493-8e97cdc95929</vt:lpwstr>
  </property>
  <property fmtid="{D5CDD505-2E9C-101B-9397-08002B2CF9AE}" pid="4" name="MediaServiceImageTags">
    <vt:lpwstr/>
  </property>
</Properties>
</file>